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A05" w:rsidRPr="001B3F3B" w:rsidRDefault="00CD5A05" w:rsidP="00784B42">
      <w:pPr>
        <w:spacing w:after="0" w:line="240" w:lineRule="auto"/>
        <w:jc w:val="both"/>
        <w:rPr>
          <w:rFonts w:ascii="Times New Roman" w:hAnsi="Times New Roman"/>
          <w:b/>
          <w:sz w:val="24"/>
          <w:szCs w:val="24"/>
          <w:u w:val="single"/>
        </w:rPr>
      </w:pPr>
      <w:r w:rsidRPr="001B3F3B">
        <w:rPr>
          <w:rFonts w:ascii="Times New Roman" w:hAnsi="Times New Roman"/>
          <w:b/>
          <w:sz w:val="24"/>
          <w:szCs w:val="24"/>
          <w:u w:val="single"/>
        </w:rPr>
        <w:t>Проекто – договор</w:t>
      </w:r>
    </w:p>
    <w:p w:rsidR="00CD5A05" w:rsidRPr="001B3F3B" w:rsidRDefault="00CD5A05" w:rsidP="00784B42">
      <w:pPr>
        <w:spacing w:after="0" w:line="240" w:lineRule="auto"/>
        <w:jc w:val="both"/>
        <w:rPr>
          <w:rFonts w:ascii="Times New Roman" w:hAnsi="Times New Roman"/>
          <w:b/>
          <w:sz w:val="24"/>
          <w:szCs w:val="24"/>
          <w:u w:val="single"/>
        </w:rPr>
      </w:pPr>
    </w:p>
    <w:p w:rsidR="00CD5A05" w:rsidRPr="001B3F3B" w:rsidRDefault="00CD5A05" w:rsidP="00784B42">
      <w:pPr>
        <w:spacing w:after="0" w:line="240" w:lineRule="auto"/>
        <w:jc w:val="center"/>
        <w:rPr>
          <w:rFonts w:ascii="Times New Roman" w:hAnsi="Times New Roman"/>
          <w:b/>
          <w:sz w:val="24"/>
          <w:szCs w:val="24"/>
        </w:rPr>
      </w:pPr>
      <w:r w:rsidRPr="001B3F3B">
        <w:rPr>
          <w:rFonts w:ascii="Times New Roman" w:hAnsi="Times New Roman"/>
          <w:b/>
          <w:sz w:val="24"/>
          <w:szCs w:val="24"/>
        </w:rPr>
        <w:t>Д</w:t>
      </w:r>
      <w:r w:rsidRPr="001B3F3B">
        <w:rPr>
          <w:rFonts w:ascii="Times New Roman" w:hAnsi="Times New Roman"/>
          <w:b/>
          <w:sz w:val="24"/>
          <w:szCs w:val="24"/>
        </w:rPr>
        <w:tab/>
        <w:t>О</w:t>
      </w:r>
      <w:r w:rsidRPr="001B3F3B">
        <w:rPr>
          <w:rFonts w:ascii="Times New Roman" w:hAnsi="Times New Roman"/>
          <w:b/>
          <w:sz w:val="24"/>
          <w:szCs w:val="24"/>
        </w:rPr>
        <w:tab/>
        <w:t>Г</w:t>
      </w:r>
      <w:r w:rsidRPr="001B3F3B">
        <w:rPr>
          <w:rFonts w:ascii="Times New Roman" w:hAnsi="Times New Roman"/>
          <w:b/>
          <w:sz w:val="24"/>
          <w:szCs w:val="24"/>
        </w:rPr>
        <w:tab/>
        <w:t>О</w:t>
      </w:r>
      <w:r w:rsidRPr="001B3F3B">
        <w:rPr>
          <w:rFonts w:ascii="Times New Roman" w:hAnsi="Times New Roman"/>
          <w:b/>
          <w:sz w:val="24"/>
          <w:szCs w:val="24"/>
        </w:rPr>
        <w:tab/>
        <w:t>В</w:t>
      </w:r>
      <w:r w:rsidRPr="001B3F3B">
        <w:rPr>
          <w:rFonts w:ascii="Times New Roman" w:hAnsi="Times New Roman"/>
          <w:b/>
          <w:sz w:val="24"/>
          <w:szCs w:val="24"/>
        </w:rPr>
        <w:tab/>
        <w:t>О</w:t>
      </w:r>
      <w:r w:rsidRPr="001B3F3B">
        <w:rPr>
          <w:rFonts w:ascii="Times New Roman" w:hAnsi="Times New Roman"/>
          <w:b/>
          <w:sz w:val="24"/>
          <w:szCs w:val="24"/>
        </w:rPr>
        <w:tab/>
        <w:t>Р</w:t>
      </w:r>
    </w:p>
    <w:p w:rsidR="00CD5A05" w:rsidRPr="001B3F3B" w:rsidRDefault="00CD5A05" w:rsidP="00784B42">
      <w:pPr>
        <w:spacing w:after="0" w:line="240" w:lineRule="auto"/>
        <w:jc w:val="center"/>
        <w:rPr>
          <w:rFonts w:ascii="Times New Roman" w:hAnsi="Times New Roman"/>
          <w:b/>
          <w:sz w:val="24"/>
          <w:szCs w:val="24"/>
        </w:rPr>
      </w:pPr>
      <w:r w:rsidRPr="001B3F3B">
        <w:rPr>
          <w:rFonts w:ascii="Times New Roman" w:hAnsi="Times New Roman"/>
          <w:b/>
          <w:sz w:val="24"/>
          <w:szCs w:val="24"/>
          <w:lang w:val="ru-RU"/>
        </w:rPr>
        <w:t>№</w:t>
      </w:r>
      <w:r w:rsidRPr="001B3F3B">
        <w:rPr>
          <w:rFonts w:ascii="Times New Roman" w:hAnsi="Times New Roman"/>
          <w:b/>
          <w:sz w:val="24"/>
          <w:szCs w:val="24"/>
        </w:rPr>
        <w:t>...........</w:t>
      </w:r>
    </w:p>
    <w:p w:rsidR="00CD5A05" w:rsidRPr="001B3F3B" w:rsidRDefault="00CD5A05" w:rsidP="00784B42">
      <w:pPr>
        <w:spacing w:after="0" w:line="240" w:lineRule="auto"/>
        <w:jc w:val="center"/>
        <w:rPr>
          <w:rFonts w:ascii="Times New Roman" w:hAnsi="Times New Roman"/>
          <w:b/>
          <w:sz w:val="24"/>
          <w:szCs w:val="24"/>
        </w:rPr>
      </w:pPr>
    </w:p>
    <w:p w:rsidR="00CD5A05" w:rsidRPr="001B3F3B" w:rsidRDefault="00CD5A05" w:rsidP="00784B42">
      <w:pPr>
        <w:spacing w:after="0" w:line="240" w:lineRule="auto"/>
        <w:rPr>
          <w:rFonts w:ascii="Times New Roman" w:hAnsi="Times New Roman"/>
          <w:sz w:val="24"/>
          <w:szCs w:val="24"/>
        </w:rPr>
      </w:pPr>
      <w:r w:rsidRPr="001B3F3B">
        <w:rPr>
          <w:rFonts w:ascii="Times New Roman" w:hAnsi="Times New Roman"/>
          <w:sz w:val="24"/>
          <w:szCs w:val="24"/>
        </w:rPr>
        <w:t>Днес на ..................201</w:t>
      </w:r>
      <w:r>
        <w:rPr>
          <w:rFonts w:ascii="Times New Roman" w:hAnsi="Times New Roman"/>
          <w:sz w:val="24"/>
          <w:szCs w:val="24"/>
          <w:lang w:val="en-US"/>
        </w:rPr>
        <w:t>8</w:t>
      </w:r>
      <w:r w:rsidRPr="001B3F3B">
        <w:rPr>
          <w:rFonts w:ascii="Times New Roman" w:hAnsi="Times New Roman"/>
          <w:sz w:val="24"/>
          <w:szCs w:val="24"/>
        </w:rPr>
        <w:t xml:space="preserve"> г., в гр. Плевен, между: </w:t>
      </w:r>
    </w:p>
    <w:p w:rsidR="00CD5A05" w:rsidRPr="001B3F3B" w:rsidRDefault="00CD5A05" w:rsidP="00784B42">
      <w:pPr>
        <w:spacing w:after="0" w:line="240" w:lineRule="auto"/>
        <w:jc w:val="both"/>
        <w:rPr>
          <w:rFonts w:ascii="Times New Roman" w:hAnsi="Times New Roman"/>
          <w:b/>
          <w:sz w:val="24"/>
          <w:szCs w:val="24"/>
        </w:rPr>
      </w:pPr>
    </w:p>
    <w:p w:rsidR="00CD5A05" w:rsidRPr="001B3F3B" w:rsidRDefault="00CD5A05" w:rsidP="00784B42">
      <w:pPr>
        <w:spacing w:after="0" w:line="240" w:lineRule="auto"/>
        <w:jc w:val="both"/>
        <w:rPr>
          <w:rFonts w:ascii="Times New Roman" w:hAnsi="Times New Roman"/>
          <w:b/>
          <w:sz w:val="24"/>
          <w:szCs w:val="24"/>
        </w:rPr>
      </w:pPr>
      <w:r w:rsidRPr="001B3F3B">
        <w:rPr>
          <w:rFonts w:ascii="Times New Roman" w:hAnsi="Times New Roman"/>
          <w:b/>
          <w:sz w:val="24"/>
          <w:szCs w:val="24"/>
        </w:rPr>
        <w:tab/>
      </w:r>
      <w:r>
        <w:rPr>
          <w:rFonts w:ascii="Times New Roman" w:hAnsi="Times New Roman"/>
          <w:b/>
          <w:sz w:val="24"/>
          <w:szCs w:val="24"/>
        </w:rPr>
        <w:t>ИНСТИТУТ ПО ЛОЗАРСТВО И ВИНАРСТВО</w:t>
      </w:r>
      <w:r w:rsidRPr="001B3F3B">
        <w:rPr>
          <w:rFonts w:ascii="Times New Roman" w:hAnsi="Times New Roman"/>
          <w:b/>
          <w:sz w:val="24"/>
          <w:szCs w:val="24"/>
        </w:rPr>
        <w:t xml:space="preserve"> – ПЛЕВЕН</w:t>
      </w:r>
      <w:r w:rsidRPr="001B3F3B">
        <w:rPr>
          <w:rFonts w:ascii="Times New Roman" w:hAnsi="Times New Roman"/>
          <w:sz w:val="24"/>
          <w:szCs w:val="24"/>
        </w:rPr>
        <w:t>, ул. “</w:t>
      </w:r>
      <w:r>
        <w:rPr>
          <w:rFonts w:ascii="Times New Roman" w:hAnsi="Times New Roman"/>
          <w:sz w:val="24"/>
          <w:szCs w:val="24"/>
        </w:rPr>
        <w:t>Кала тепе</w:t>
      </w:r>
      <w:r w:rsidRPr="001B3F3B">
        <w:rPr>
          <w:rFonts w:ascii="Times New Roman" w:hAnsi="Times New Roman"/>
          <w:sz w:val="24"/>
          <w:szCs w:val="24"/>
        </w:rPr>
        <w:t xml:space="preserve">” № 1, ЕИК </w:t>
      </w:r>
      <w:r w:rsidRPr="00800495">
        <w:rPr>
          <w:rFonts w:ascii="Times New Roman" w:hAnsi="Times New Roman"/>
          <w:sz w:val="24"/>
          <w:szCs w:val="24"/>
        </w:rPr>
        <w:t>114537755</w:t>
      </w:r>
      <w:r w:rsidRPr="001B3F3B">
        <w:rPr>
          <w:rFonts w:ascii="Times New Roman" w:hAnsi="Times New Roman"/>
          <w:sz w:val="24"/>
          <w:szCs w:val="24"/>
        </w:rPr>
        <w:t xml:space="preserve">, </w:t>
      </w:r>
      <w:r>
        <w:rPr>
          <w:rFonts w:ascii="Times New Roman" w:hAnsi="Times New Roman"/>
          <w:sz w:val="24"/>
          <w:szCs w:val="24"/>
        </w:rPr>
        <w:t xml:space="preserve">ИН по ЗДДС: </w:t>
      </w:r>
      <w:r w:rsidRPr="001B3F3B">
        <w:rPr>
          <w:rFonts w:ascii="Times New Roman" w:hAnsi="Times New Roman"/>
          <w:sz w:val="24"/>
          <w:szCs w:val="24"/>
          <w:lang w:val="en-US"/>
        </w:rPr>
        <w:t>BG</w:t>
      </w:r>
      <w:r w:rsidRPr="00800495">
        <w:rPr>
          <w:rFonts w:ascii="Times New Roman" w:hAnsi="Times New Roman"/>
          <w:sz w:val="24"/>
          <w:szCs w:val="24"/>
          <w:lang w:val="en-US"/>
        </w:rPr>
        <w:t>114537755</w:t>
      </w:r>
      <w:r w:rsidRPr="001B3F3B">
        <w:rPr>
          <w:rFonts w:ascii="Times New Roman" w:hAnsi="Times New Roman"/>
          <w:sz w:val="24"/>
          <w:szCs w:val="24"/>
        </w:rPr>
        <w:t xml:space="preserve">, представляван от </w:t>
      </w:r>
      <w:r>
        <w:rPr>
          <w:rFonts w:ascii="Times New Roman" w:hAnsi="Times New Roman"/>
          <w:b/>
          <w:sz w:val="24"/>
          <w:szCs w:val="24"/>
        </w:rPr>
        <w:t>п</w:t>
      </w:r>
      <w:r w:rsidRPr="001B3F3B">
        <w:rPr>
          <w:rFonts w:ascii="Times New Roman" w:hAnsi="Times New Roman"/>
          <w:b/>
          <w:sz w:val="24"/>
          <w:szCs w:val="24"/>
        </w:rPr>
        <w:t xml:space="preserve">роф. д-р </w:t>
      </w:r>
      <w:r w:rsidRPr="00800495">
        <w:rPr>
          <w:rStyle w:val="a9"/>
          <w:rFonts w:ascii="Times New Roman" w:hAnsi="Times New Roman"/>
          <w:sz w:val="24"/>
          <w:szCs w:val="24"/>
        </w:rPr>
        <w:t>Иван Дянков Пачев</w:t>
      </w:r>
      <w:r>
        <w:rPr>
          <w:rStyle w:val="a9"/>
          <w:rFonts w:ascii="Times New Roman" w:hAnsi="Times New Roman"/>
          <w:sz w:val="24"/>
          <w:szCs w:val="24"/>
        </w:rPr>
        <w:t xml:space="preserve"> – </w:t>
      </w:r>
      <w:r>
        <w:rPr>
          <w:rFonts w:ascii="Times New Roman" w:hAnsi="Times New Roman"/>
          <w:b/>
          <w:sz w:val="24"/>
          <w:szCs w:val="24"/>
        </w:rPr>
        <w:t>Директор</w:t>
      </w:r>
      <w:r>
        <w:rPr>
          <w:rStyle w:val="a9"/>
          <w:rFonts w:ascii="Times New Roman" w:hAnsi="Times New Roman"/>
          <w:sz w:val="24"/>
          <w:szCs w:val="24"/>
        </w:rPr>
        <w:t xml:space="preserve"> и</w:t>
      </w:r>
      <w:r>
        <w:rPr>
          <w:rFonts w:ascii="Times New Roman" w:hAnsi="Times New Roman"/>
          <w:b/>
          <w:sz w:val="24"/>
          <w:szCs w:val="24"/>
        </w:rPr>
        <w:t xml:space="preserve"> Стилияна Любенова – Главен счетоводител </w:t>
      </w:r>
      <w:r w:rsidRPr="001B3F3B">
        <w:rPr>
          <w:rFonts w:ascii="Times New Roman" w:hAnsi="Times New Roman"/>
          <w:b/>
          <w:sz w:val="24"/>
          <w:szCs w:val="24"/>
        </w:rPr>
        <w:t xml:space="preserve">от една страна, наречен ВЪЗЛОЖИТЕЛ /КУПУВАЧ/ </w:t>
      </w:r>
    </w:p>
    <w:p w:rsidR="00CD5A05" w:rsidRPr="001B3F3B" w:rsidRDefault="00CD5A05" w:rsidP="00784B42">
      <w:pPr>
        <w:spacing w:after="0" w:line="240" w:lineRule="auto"/>
        <w:jc w:val="both"/>
        <w:rPr>
          <w:rFonts w:ascii="Times New Roman" w:hAnsi="Times New Roman"/>
          <w:sz w:val="24"/>
          <w:szCs w:val="24"/>
        </w:rPr>
      </w:pPr>
      <w:r w:rsidRPr="001B3F3B">
        <w:rPr>
          <w:rFonts w:ascii="Times New Roman" w:hAnsi="Times New Roman"/>
          <w:sz w:val="24"/>
          <w:szCs w:val="24"/>
        </w:rPr>
        <w:t>и</w:t>
      </w:r>
    </w:p>
    <w:p w:rsidR="00CD5A05" w:rsidRPr="001B3F3B" w:rsidRDefault="00CD5A05" w:rsidP="00784B42">
      <w:pPr>
        <w:spacing w:after="0" w:line="240" w:lineRule="auto"/>
        <w:jc w:val="both"/>
        <w:rPr>
          <w:rFonts w:ascii="Times New Roman" w:hAnsi="Times New Roman"/>
          <w:sz w:val="24"/>
          <w:szCs w:val="24"/>
        </w:rPr>
      </w:pPr>
      <w:r w:rsidRPr="001B3F3B">
        <w:rPr>
          <w:rFonts w:ascii="Times New Roman" w:hAnsi="Times New Roman"/>
          <w:sz w:val="24"/>
          <w:szCs w:val="24"/>
        </w:rPr>
        <w:t>.................................................................................................................................</w:t>
      </w:r>
    </w:p>
    <w:p w:rsidR="00CD5A05" w:rsidRPr="001B3F3B" w:rsidRDefault="00CD5A05" w:rsidP="00784B42">
      <w:pPr>
        <w:spacing w:after="0" w:line="240" w:lineRule="auto"/>
        <w:jc w:val="both"/>
        <w:rPr>
          <w:rFonts w:ascii="Times New Roman" w:hAnsi="Times New Roman"/>
          <w:sz w:val="24"/>
          <w:szCs w:val="24"/>
        </w:rPr>
      </w:pPr>
      <w:r w:rsidRPr="001B3F3B">
        <w:rPr>
          <w:rFonts w:ascii="Times New Roman" w:hAnsi="Times New Roman"/>
          <w:sz w:val="24"/>
          <w:szCs w:val="24"/>
        </w:rPr>
        <w:t>със седалище и  адрес на управление:................................................................. ...................................................., ЕИК/БУЛСТАТ, ...............................банкова сметка:.......................................................банка ...................................................</w:t>
      </w:r>
    </w:p>
    <w:p w:rsidR="00CD5A05" w:rsidRPr="001B3F3B" w:rsidRDefault="00CD5A05" w:rsidP="00784B42">
      <w:pPr>
        <w:spacing w:after="0" w:line="240" w:lineRule="auto"/>
        <w:jc w:val="both"/>
        <w:rPr>
          <w:rFonts w:ascii="Times New Roman" w:hAnsi="Times New Roman"/>
          <w:b/>
          <w:sz w:val="24"/>
          <w:szCs w:val="24"/>
        </w:rPr>
      </w:pPr>
      <w:r w:rsidRPr="001B3F3B">
        <w:rPr>
          <w:rFonts w:ascii="Times New Roman" w:hAnsi="Times New Roman"/>
          <w:sz w:val="24"/>
          <w:szCs w:val="24"/>
        </w:rPr>
        <w:t>представляван от .................................................................................................., опреде</w:t>
      </w:r>
      <w:r>
        <w:rPr>
          <w:rFonts w:ascii="Times New Roman" w:hAnsi="Times New Roman"/>
          <w:sz w:val="24"/>
          <w:szCs w:val="24"/>
        </w:rPr>
        <w:t>лен за изпълнител след проведено</w:t>
      </w:r>
      <w:r w:rsidRPr="001B3F3B">
        <w:rPr>
          <w:rFonts w:ascii="Times New Roman" w:hAnsi="Times New Roman"/>
          <w:sz w:val="24"/>
          <w:szCs w:val="24"/>
        </w:rPr>
        <w:t xml:space="preserve"> </w:t>
      </w:r>
      <w:r>
        <w:rPr>
          <w:rFonts w:ascii="Times New Roman" w:hAnsi="Times New Roman"/>
          <w:sz w:val="24"/>
          <w:szCs w:val="24"/>
        </w:rPr>
        <w:t>пряко договаряне</w:t>
      </w:r>
      <w:r w:rsidRPr="001B3F3B">
        <w:rPr>
          <w:rFonts w:ascii="Times New Roman" w:hAnsi="Times New Roman"/>
          <w:sz w:val="24"/>
          <w:szCs w:val="24"/>
        </w:rPr>
        <w:t xml:space="preserve"> за възлагане на обществена поръчка № ..............................................., от друга страна, наречен </w:t>
      </w:r>
      <w:r w:rsidRPr="001B3F3B">
        <w:rPr>
          <w:rFonts w:ascii="Times New Roman" w:hAnsi="Times New Roman"/>
          <w:b/>
          <w:sz w:val="24"/>
          <w:szCs w:val="24"/>
        </w:rPr>
        <w:t>ИЗПЪЛНИТЕЛ /ПРОДАВАЧ/</w:t>
      </w:r>
      <w:r w:rsidRPr="001B3F3B">
        <w:rPr>
          <w:rFonts w:ascii="Times New Roman" w:hAnsi="Times New Roman"/>
          <w:sz w:val="24"/>
          <w:szCs w:val="24"/>
        </w:rPr>
        <w:t>,</w:t>
      </w:r>
    </w:p>
    <w:p w:rsidR="00CD5A05" w:rsidRPr="001B3F3B" w:rsidRDefault="00CD5A05" w:rsidP="00C038C0">
      <w:pPr>
        <w:spacing w:after="0" w:line="240" w:lineRule="auto"/>
        <w:ind w:firstLine="720"/>
        <w:jc w:val="both"/>
        <w:rPr>
          <w:rFonts w:ascii="Times New Roman" w:hAnsi="Times New Roman"/>
          <w:sz w:val="24"/>
          <w:szCs w:val="24"/>
        </w:rPr>
      </w:pPr>
      <w:r w:rsidRPr="001B3F3B">
        <w:rPr>
          <w:rFonts w:ascii="Times New Roman" w:hAnsi="Times New Roman"/>
          <w:sz w:val="24"/>
          <w:szCs w:val="24"/>
        </w:rPr>
        <w:t xml:space="preserve">на основание чл. 112 и сл. от ЗОП, в вр. с чл. 68 и сл. от ППЗОП и Решение </w:t>
      </w:r>
      <w:r w:rsidRPr="001B3F3B">
        <w:rPr>
          <w:rFonts w:ascii="Times New Roman" w:hAnsi="Times New Roman"/>
          <w:sz w:val="24"/>
          <w:szCs w:val="24"/>
          <w:lang w:val="ru-RU"/>
        </w:rPr>
        <w:t xml:space="preserve">№ ……….. за определяне на изпълнител, </w:t>
      </w:r>
      <w:r w:rsidRPr="001B3F3B">
        <w:rPr>
          <w:rFonts w:ascii="Times New Roman" w:hAnsi="Times New Roman"/>
          <w:sz w:val="24"/>
          <w:szCs w:val="24"/>
        </w:rPr>
        <w:t>се сключи настоящият договор за следното:</w:t>
      </w:r>
    </w:p>
    <w:p w:rsidR="00CD5A05" w:rsidRPr="001B3F3B" w:rsidRDefault="00CD5A05" w:rsidP="00784B42">
      <w:pPr>
        <w:spacing w:after="0" w:line="240" w:lineRule="auto"/>
        <w:jc w:val="both"/>
        <w:rPr>
          <w:rFonts w:ascii="Times New Roman" w:hAnsi="Times New Roman"/>
          <w:sz w:val="24"/>
          <w:szCs w:val="24"/>
        </w:rPr>
      </w:pPr>
    </w:p>
    <w:p w:rsidR="00CD5A05" w:rsidRPr="00FF7DB3" w:rsidRDefault="00CD5A05" w:rsidP="0035390B">
      <w:pPr>
        <w:spacing w:after="0" w:line="240" w:lineRule="auto"/>
        <w:jc w:val="center"/>
        <w:rPr>
          <w:rFonts w:ascii="Times New Roman" w:hAnsi="Times New Roman"/>
          <w:b/>
          <w:sz w:val="24"/>
          <w:szCs w:val="24"/>
          <w:lang w:val="ru-RU"/>
        </w:rPr>
      </w:pPr>
      <w:r w:rsidRPr="00FF7DB3">
        <w:rPr>
          <w:rFonts w:ascii="Times New Roman" w:hAnsi="Times New Roman"/>
          <w:b/>
          <w:sz w:val="24"/>
          <w:szCs w:val="24"/>
          <w:lang w:val="ru-RU"/>
        </w:rPr>
        <w:t xml:space="preserve">ПРЕДМЕТ. МЯСТО НА ИЗПЪЛНЕНИЕ. СРОК </w:t>
      </w:r>
    </w:p>
    <w:p w:rsidR="00CD5A05" w:rsidRDefault="00CD5A05" w:rsidP="0035390B">
      <w:pPr>
        <w:spacing w:after="0" w:line="240" w:lineRule="auto"/>
        <w:ind w:firstLine="720"/>
        <w:jc w:val="both"/>
        <w:rPr>
          <w:rFonts w:ascii="Times New Roman" w:hAnsi="Times New Roman"/>
          <w:sz w:val="24"/>
          <w:szCs w:val="24"/>
        </w:rPr>
      </w:pPr>
      <w:r w:rsidRPr="00FF7DB3">
        <w:rPr>
          <w:rFonts w:ascii="Times New Roman" w:hAnsi="Times New Roman"/>
          <w:b/>
          <w:sz w:val="24"/>
          <w:szCs w:val="24"/>
        </w:rPr>
        <w:t xml:space="preserve">Чл. </w:t>
      </w:r>
      <w:r w:rsidRPr="00FF7DB3">
        <w:rPr>
          <w:rFonts w:ascii="Times New Roman" w:hAnsi="Times New Roman"/>
          <w:b/>
          <w:sz w:val="24"/>
          <w:szCs w:val="24"/>
          <w:lang w:val="ru-RU"/>
        </w:rPr>
        <w:t>1.</w:t>
      </w:r>
      <w:r w:rsidRPr="00FF7DB3">
        <w:rPr>
          <w:rFonts w:ascii="Times New Roman" w:hAnsi="Times New Roman"/>
          <w:sz w:val="24"/>
          <w:szCs w:val="24"/>
          <w:lang w:val="ru-RU"/>
        </w:rPr>
        <w:t xml:space="preserve"> </w:t>
      </w:r>
      <w:r w:rsidRPr="00FF7DB3">
        <w:rPr>
          <w:rFonts w:ascii="Times New Roman" w:hAnsi="Times New Roman"/>
          <w:sz w:val="24"/>
          <w:szCs w:val="24"/>
        </w:rPr>
        <w:t>Възложителят възлага, а Изпълнителят приема да п</w:t>
      </w:r>
      <w:r w:rsidRPr="00FF7DB3">
        <w:rPr>
          <w:rFonts w:ascii="Times New Roman" w:hAnsi="Times New Roman"/>
          <w:sz w:val="24"/>
          <w:szCs w:val="24"/>
          <w:lang w:val="en-US"/>
        </w:rPr>
        <w:t>редоставя</w:t>
      </w:r>
      <w:r w:rsidRPr="00FF7DB3">
        <w:rPr>
          <w:rFonts w:ascii="Times New Roman" w:hAnsi="Times New Roman"/>
          <w:sz w:val="24"/>
          <w:szCs w:val="24"/>
        </w:rPr>
        <w:t xml:space="preserve"> срещу възнаграждение</w:t>
      </w:r>
      <w:r w:rsidRPr="00FF7DB3">
        <w:rPr>
          <w:rFonts w:ascii="Times New Roman" w:hAnsi="Times New Roman"/>
          <w:sz w:val="24"/>
          <w:szCs w:val="24"/>
          <w:lang w:val="en-US"/>
        </w:rPr>
        <w:t xml:space="preserve"> </w:t>
      </w:r>
      <w:r w:rsidRPr="00FF7DB3">
        <w:rPr>
          <w:rFonts w:ascii="Times New Roman" w:hAnsi="Times New Roman"/>
          <w:sz w:val="24"/>
          <w:szCs w:val="24"/>
        </w:rPr>
        <w:t>и при условията на този договор</w:t>
      </w:r>
      <w:r w:rsidRPr="00FF7DB3">
        <w:rPr>
          <w:rFonts w:ascii="Times New Roman" w:hAnsi="Times New Roman"/>
          <w:b/>
          <w:i/>
          <w:sz w:val="24"/>
          <w:szCs w:val="24"/>
        </w:rPr>
        <w:t xml:space="preserve"> охранителни услуги включващи дейностите: физическа </w:t>
      </w:r>
      <w:r w:rsidRPr="00FF7DB3">
        <w:rPr>
          <w:rFonts w:ascii="Times New Roman" w:hAnsi="Times New Roman"/>
          <w:b/>
          <w:i/>
          <w:sz w:val="24"/>
          <w:szCs w:val="24"/>
          <w:lang w:val="en-US"/>
        </w:rPr>
        <w:t>охрана</w:t>
      </w:r>
      <w:r w:rsidRPr="00FF7DB3">
        <w:rPr>
          <w:rFonts w:ascii="Times New Roman" w:hAnsi="Times New Roman"/>
          <w:b/>
          <w:i/>
          <w:sz w:val="24"/>
          <w:szCs w:val="24"/>
        </w:rPr>
        <w:t xml:space="preserve"> </w:t>
      </w:r>
      <w:r w:rsidRPr="00FF7DB3">
        <w:rPr>
          <w:rFonts w:ascii="Times New Roman" w:hAnsi="Times New Roman"/>
          <w:b/>
          <w:i/>
          <w:sz w:val="24"/>
          <w:szCs w:val="24"/>
          <w:lang w:val="en-US"/>
        </w:rPr>
        <w:t xml:space="preserve">на обекти на </w:t>
      </w:r>
      <w:r>
        <w:rPr>
          <w:rFonts w:ascii="Times New Roman" w:hAnsi="Times New Roman"/>
          <w:b/>
          <w:i/>
          <w:sz w:val="24"/>
          <w:szCs w:val="24"/>
        </w:rPr>
        <w:t xml:space="preserve">Институт по лозарство и винарство – </w:t>
      </w:r>
      <w:r w:rsidRPr="00FF7DB3">
        <w:rPr>
          <w:rFonts w:ascii="Times New Roman" w:hAnsi="Times New Roman"/>
          <w:b/>
          <w:i/>
          <w:sz w:val="24"/>
          <w:szCs w:val="24"/>
        </w:rPr>
        <w:t xml:space="preserve">Плевен, </w:t>
      </w:r>
      <w:r w:rsidRPr="00FF7DB3">
        <w:rPr>
          <w:rFonts w:ascii="Times New Roman" w:hAnsi="Times New Roman"/>
          <w:sz w:val="24"/>
          <w:szCs w:val="24"/>
        </w:rPr>
        <w:t xml:space="preserve">съгласно </w:t>
      </w:r>
      <w:r>
        <w:rPr>
          <w:rFonts w:ascii="Times New Roman" w:hAnsi="Times New Roman"/>
          <w:sz w:val="24"/>
          <w:szCs w:val="24"/>
        </w:rPr>
        <w:t>Техническа спецификаци</w:t>
      </w:r>
      <w:r w:rsidRPr="00FF7DB3">
        <w:rPr>
          <w:rFonts w:ascii="Times New Roman" w:hAnsi="Times New Roman"/>
          <w:sz w:val="24"/>
          <w:szCs w:val="24"/>
        </w:rPr>
        <w:t>я на Възложителя</w:t>
      </w:r>
      <w:r>
        <w:rPr>
          <w:rFonts w:ascii="Times New Roman" w:hAnsi="Times New Roman"/>
          <w:sz w:val="24"/>
          <w:szCs w:val="24"/>
        </w:rPr>
        <w:t xml:space="preserve"> </w:t>
      </w:r>
      <w:r w:rsidRPr="00FF7DB3">
        <w:rPr>
          <w:rFonts w:ascii="Times New Roman" w:hAnsi="Times New Roman"/>
          <w:sz w:val="24"/>
          <w:szCs w:val="24"/>
        </w:rPr>
        <w:t>/Приложение 1/ и Техниче</w:t>
      </w:r>
      <w:r>
        <w:rPr>
          <w:rFonts w:ascii="Times New Roman" w:hAnsi="Times New Roman"/>
          <w:sz w:val="24"/>
          <w:szCs w:val="24"/>
        </w:rPr>
        <w:t>ско предложение на Изпълнителя /П</w:t>
      </w:r>
      <w:r w:rsidRPr="00FF7DB3">
        <w:rPr>
          <w:rFonts w:ascii="Times New Roman" w:hAnsi="Times New Roman"/>
          <w:sz w:val="24"/>
          <w:szCs w:val="24"/>
        </w:rPr>
        <w:t>риложение 2/,</w:t>
      </w:r>
      <w:r w:rsidRPr="00FF7DB3">
        <w:rPr>
          <w:rFonts w:ascii="Times New Roman" w:hAnsi="Times New Roman"/>
          <w:b/>
          <w:i/>
          <w:sz w:val="24"/>
          <w:szCs w:val="24"/>
          <w:lang w:val="en-US"/>
        </w:rPr>
        <w:t xml:space="preserve"> </w:t>
      </w:r>
      <w:r w:rsidRPr="00FF7DB3">
        <w:rPr>
          <w:rFonts w:ascii="Times New Roman" w:hAnsi="Times New Roman"/>
          <w:sz w:val="24"/>
          <w:szCs w:val="24"/>
        </w:rPr>
        <w:t>наричани з</w:t>
      </w:r>
      <w:r>
        <w:rPr>
          <w:rFonts w:ascii="Times New Roman" w:hAnsi="Times New Roman"/>
          <w:sz w:val="24"/>
          <w:szCs w:val="24"/>
        </w:rPr>
        <w:t>а краткост „Услугата/Услугите”, както следва:</w:t>
      </w:r>
      <w:r w:rsidRPr="00FF7DB3">
        <w:rPr>
          <w:rFonts w:ascii="Times New Roman" w:hAnsi="Times New Roman"/>
          <w:sz w:val="24"/>
          <w:szCs w:val="24"/>
        </w:rPr>
        <w:t xml:space="preserve"> </w:t>
      </w:r>
    </w:p>
    <w:p w:rsidR="00CD5A05" w:rsidRPr="0057114A" w:rsidRDefault="00CD5A05" w:rsidP="00800495">
      <w:pPr>
        <w:pStyle w:val="Default"/>
        <w:numPr>
          <w:ilvl w:val="0"/>
          <w:numId w:val="18"/>
        </w:numPr>
        <w:jc w:val="both"/>
      </w:pPr>
      <w:r>
        <w:t>Обект "Експериментална база"</w:t>
      </w:r>
      <w:r>
        <w:rPr>
          <w:lang w:val="bg-BG"/>
        </w:rPr>
        <w:t>:</w:t>
      </w:r>
      <w:r w:rsidRPr="0057114A">
        <w:t xml:space="preserve"> денонощна охрана.</w:t>
      </w:r>
    </w:p>
    <w:p w:rsidR="00CD5A05" w:rsidRPr="0057114A" w:rsidRDefault="00CD5A05" w:rsidP="00800495">
      <w:pPr>
        <w:pStyle w:val="Default"/>
        <w:numPr>
          <w:ilvl w:val="0"/>
          <w:numId w:val="18"/>
        </w:numPr>
        <w:jc w:val="both"/>
      </w:pPr>
      <w:r w:rsidRPr="0057114A">
        <w:t>Обект „Опитна винарска изба”:</w:t>
      </w:r>
    </w:p>
    <w:p w:rsidR="00CD5A05" w:rsidRPr="0057114A" w:rsidRDefault="00CD5A05" w:rsidP="00800495">
      <w:pPr>
        <w:pStyle w:val="Default"/>
        <w:numPr>
          <w:ilvl w:val="0"/>
          <w:numId w:val="19"/>
        </w:numPr>
        <w:tabs>
          <w:tab w:val="num" w:pos="1620"/>
        </w:tabs>
        <w:jc w:val="both"/>
      </w:pPr>
      <w:r w:rsidRPr="0057114A">
        <w:t>В работни дни – от 16,00 часа до 08,00 часа;</w:t>
      </w:r>
    </w:p>
    <w:p w:rsidR="00CD5A05" w:rsidRPr="00155DC9" w:rsidRDefault="00CD5A05" w:rsidP="00800495">
      <w:pPr>
        <w:pStyle w:val="Default"/>
        <w:numPr>
          <w:ilvl w:val="0"/>
          <w:numId w:val="19"/>
        </w:numPr>
        <w:tabs>
          <w:tab w:val="num" w:pos="1620"/>
        </w:tabs>
        <w:jc w:val="both"/>
      </w:pPr>
      <w:r w:rsidRPr="0057114A">
        <w:t>В почивни и празнични дни – денонощна охрана.</w:t>
      </w:r>
    </w:p>
    <w:p w:rsidR="00CD5A05" w:rsidRPr="00FF7DB3" w:rsidRDefault="00CD5A05" w:rsidP="0035390B">
      <w:pPr>
        <w:spacing w:after="0" w:line="240" w:lineRule="auto"/>
        <w:ind w:firstLine="720"/>
        <w:jc w:val="both"/>
        <w:rPr>
          <w:rFonts w:ascii="Times New Roman" w:hAnsi="Times New Roman"/>
          <w:sz w:val="24"/>
          <w:szCs w:val="24"/>
          <w:lang w:val="en-US"/>
        </w:rPr>
      </w:pPr>
    </w:p>
    <w:p w:rsidR="00CD5A05" w:rsidRPr="00FF7DB3" w:rsidRDefault="00CD5A05" w:rsidP="0035390B">
      <w:pPr>
        <w:spacing w:after="0" w:line="240" w:lineRule="auto"/>
        <w:ind w:firstLine="720"/>
        <w:jc w:val="both"/>
        <w:rPr>
          <w:rFonts w:ascii="Times New Roman" w:hAnsi="Times New Roman"/>
          <w:sz w:val="24"/>
          <w:szCs w:val="24"/>
          <w:lang w:val="en-US"/>
        </w:rPr>
      </w:pPr>
      <w:r w:rsidRPr="00FF7DB3">
        <w:rPr>
          <w:rFonts w:ascii="Times New Roman" w:hAnsi="Times New Roman"/>
          <w:b/>
          <w:sz w:val="24"/>
          <w:szCs w:val="24"/>
          <w:lang w:val="ru-RU"/>
        </w:rPr>
        <w:t>Чл. 2.</w:t>
      </w:r>
      <w:r w:rsidRPr="00FF7DB3">
        <w:rPr>
          <w:rFonts w:ascii="Times New Roman" w:hAnsi="Times New Roman"/>
          <w:sz w:val="24"/>
          <w:szCs w:val="24"/>
          <w:lang w:val="ru-RU"/>
        </w:rPr>
        <w:t xml:space="preserve"> Договорът се подписва за срок от</w:t>
      </w:r>
      <w:r w:rsidR="00D1178D">
        <w:rPr>
          <w:rFonts w:ascii="Times New Roman" w:hAnsi="Times New Roman"/>
          <w:sz w:val="24"/>
          <w:szCs w:val="24"/>
          <w:lang w:val="ru-RU"/>
        </w:rPr>
        <w:t xml:space="preserve"> 36</w:t>
      </w:r>
      <w:r>
        <w:rPr>
          <w:rFonts w:ascii="Times New Roman" w:hAnsi="Times New Roman"/>
          <w:sz w:val="24"/>
          <w:szCs w:val="24"/>
          <w:lang w:val="ru-RU"/>
        </w:rPr>
        <w:t xml:space="preserve"> </w:t>
      </w:r>
      <w:r>
        <w:rPr>
          <w:rFonts w:ascii="Times New Roman" w:hAnsi="Times New Roman"/>
          <w:sz w:val="24"/>
          <w:szCs w:val="24"/>
          <w:lang w:val="en-US"/>
        </w:rPr>
        <w:t>(</w:t>
      </w:r>
      <w:r w:rsidR="00D1178D">
        <w:rPr>
          <w:rFonts w:ascii="Times New Roman" w:hAnsi="Times New Roman"/>
          <w:sz w:val="24"/>
          <w:szCs w:val="24"/>
        </w:rPr>
        <w:t>тридесет и шест</w:t>
      </w:r>
      <w:r>
        <w:rPr>
          <w:rFonts w:ascii="Times New Roman" w:hAnsi="Times New Roman"/>
          <w:sz w:val="24"/>
          <w:szCs w:val="24"/>
          <w:lang w:val="en-US"/>
        </w:rPr>
        <w:t>)</w:t>
      </w:r>
      <w:r w:rsidRPr="00FF7DB3">
        <w:rPr>
          <w:rFonts w:ascii="Times New Roman" w:hAnsi="Times New Roman"/>
          <w:sz w:val="24"/>
          <w:szCs w:val="24"/>
          <w:lang w:val="ru-RU"/>
        </w:rPr>
        <w:t xml:space="preserve"> месеца,</w:t>
      </w:r>
      <w:r w:rsidRPr="00FF7DB3">
        <w:rPr>
          <w:rFonts w:ascii="Times New Roman" w:hAnsi="Times New Roman"/>
          <w:color w:val="FF0000"/>
          <w:sz w:val="24"/>
          <w:szCs w:val="24"/>
          <w:lang w:val="ru-RU"/>
        </w:rPr>
        <w:t xml:space="preserve"> </w:t>
      </w:r>
      <w:r w:rsidRPr="00FF7DB3">
        <w:rPr>
          <w:rFonts w:ascii="Times New Roman" w:hAnsi="Times New Roman"/>
          <w:sz w:val="24"/>
          <w:szCs w:val="24"/>
          <w:lang w:val="ru-RU"/>
        </w:rPr>
        <w:t xml:space="preserve">считано от датата на подписването му. </w:t>
      </w:r>
    </w:p>
    <w:p w:rsidR="00CD5A05" w:rsidRPr="00FF7DB3" w:rsidRDefault="00CD5A05" w:rsidP="0035390B">
      <w:pPr>
        <w:spacing w:after="0" w:line="240" w:lineRule="auto"/>
        <w:jc w:val="both"/>
        <w:rPr>
          <w:rFonts w:ascii="Times New Roman" w:hAnsi="Times New Roman"/>
          <w:sz w:val="24"/>
          <w:szCs w:val="24"/>
          <w:lang w:val="ru-RU"/>
        </w:rPr>
      </w:pPr>
    </w:p>
    <w:p w:rsidR="00CD5A05" w:rsidRPr="00FF7DB3" w:rsidRDefault="00CD5A05" w:rsidP="0035390B">
      <w:pPr>
        <w:spacing w:after="0" w:line="240" w:lineRule="auto"/>
        <w:jc w:val="center"/>
        <w:rPr>
          <w:rFonts w:ascii="Times New Roman" w:hAnsi="Times New Roman"/>
          <w:b/>
          <w:sz w:val="24"/>
          <w:szCs w:val="24"/>
        </w:rPr>
      </w:pPr>
      <w:r w:rsidRPr="00FF7DB3">
        <w:rPr>
          <w:rFonts w:ascii="Times New Roman" w:hAnsi="Times New Roman"/>
          <w:b/>
          <w:sz w:val="24"/>
          <w:szCs w:val="24"/>
        </w:rPr>
        <w:t>ЦЕНА И НАЧИН НА ПЛАЩАНЕ</w:t>
      </w:r>
    </w:p>
    <w:p w:rsidR="00CD5A05" w:rsidRPr="00FF7DB3" w:rsidRDefault="00CD5A05" w:rsidP="0035390B">
      <w:pPr>
        <w:spacing w:after="0" w:line="240" w:lineRule="auto"/>
        <w:ind w:firstLine="360"/>
        <w:jc w:val="both"/>
        <w:rPr>
          <w:rFonts w:ascii="Times New Roman" w:hAnsi="Times New Roman"/>
          <w:sz w:val="24"/>
          <w:szCs w:val="24"/>
          <w:lang w:val="en-US"/>
        </w:rPr>
      </w:pPr>
      <w:r w:rsidRPr="00FF7DB3">
        <w:rPr>
          <w:rFonts w:ascii="Times New Roman" w:hAnsi="Times New Roman"/>
          <w:b/>
          <w:sz w:val="24"/>
          <w:szCs w:val="24"/>
          <w:lang w:val="ru-RU"/>
        </w:rPr>
        <w:t xml:space="preserve">       Чл. 3. </w:t>
      </w:r>
      <w:r w:rsidRPr="00FF7DB3">
        <w:rPr>
          <w:rFonts w:ascii="Times New Roman" w:hAnsi="Times New Roman"/>
          <w:sz w:val="24"/>
          <w:szCs w:val="24"/>
          <w:lang w:val="ru-RU"/>
        </w:rPr>
        <w:t>(1)</w:t>
      </w:r>
      <w:r w:rsidRPr="00FF7DB3">
        <w:rPr>
          <w:rFonts w:ascii="Times New Roman" w:hAnsi="Times New Roman"/>
          <w:b/>
          <w:sz w:val="24"/>
          <w:szCs w:val="24"/>
          <w:lang w:val="ru-RU"/>
        </w:rPr>
        <w:t xml:space="preserve"> ВЪЗЛОЖИТЕЛЯ </w:t>
      </w:r>
      <w:r w:rsidRPr="00FF7DB3">
        <w:rPr>
          <w:rFonts w:ascii="Times New Roman" w:hAnsi="Times New Roman"/>
          <w:sz w:val="24"/>
          <w:szCs w:val="24"/>
          <w:lang w:val="ru-RU"/>
        </w:rPr>
        <w:t xml:space="preserve">се задължава да заплаща на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месечна такса за услугата по предмета на договора общо</w:t>
      </w:r>
      <w:r>
        <w:rPr>
          <w:rFonts w:ascii="Times New Roman" w:hAnsi="Times New Roman"/>
          <w:sz w:val="24"/>
          <w:szCs w:val="24"/>
          <w:lang w:val="ru-RU"/>
        </w:rPr>
        <w:t xml:space="preserve"> </w:t>
      </w:r>
      <w:r w:rsidRPr="00FF7DB3">
        <w:rPr>
          <w:rFonts w:ascii="Times New Roman" w:hAnsi="Times New Roman"/>
          <w:sz w:val="24"/>
          <w:szCs w:val="24"/>
          <w:lang w:val="ru-RU"/>
        </w:rPr>
        <w:t xml:space="preserve">/по чл.1, ал. ал.1, 2, 3 и 4/,  в размер в размер </w:t>
      </w:r>
      <w:r w:rsidRPr="00FF7DB3">
        <w:rPr>
          <w:rFonts w:ascii="Times New Roman" w:hAnsi="Times New Roman"/>
          <w:sz w:val="24"/>
          <w:szCs w:val="24"/>
        </w:rPr>
        <w:t>…………….лв./……….. лева / без ДДС и …….лв./……………….лева./ с ДДС</w:t>
      </w:r>
      <w:r w:rsidRPr="00FF7DB3">
        <w:rPr>
          <w:rFonts w:ascii="Times New Roman" w:hAnsi="Times New Roman"/>
          <w:sz w:val="24"/>
          <w:szCs w:val="24"/>
          <w:lang w:val="ru-RU"/>
        </w:rPr>
        <w:t xml:space="preserve">, съгласно ценово предложение на Изпълнителя и протокол от проведени преговори/Приложение 3/, като плащането се извършва по банков път срещу представена фактура с платежно нареждане по банкова сметка на </w:t>
      </w:r>
      <w:r w:rsidRPr="00FF7DB3">
        <w:rPr>
          <w:rFonts w:ascii="Times New Roman" w:hAnsi="Times New Roman"/>
          <w:b/>
          <w:sz w:val="24"/>
          <w:szCs w:val="24"/>
          <w:lang w:val="ru-RU"/>
        </w:rPr>
        <w:t xml:space="preserve">ИЗПЪЛНИТЕЛЯ, </w:t>
      </w:r>
      <w:r w:rsidRPr="00FF7DB3">
        <w:rPr>
          <w:rFonts w:ascii="Times New Roman" w:hAnsi="Times New Roman"/>
          <w:sz w:val="24"/>
          <w:szCs w:val="24"/>
          <w:lang w:val="ru-RU"/>
        </w:rPr>
        <w:t>както следва: …….. при условия на отложено плащане – до 30</w:t>
      </w:r>
      <w:r>
        <w:rPr>
          <w:rFonts w:ascii="Times New Roman" w:hAnsi="Times New Roman"/>
          <w:sz w:val="24"/>
          <w:szCs w:val="24"/>
          <w:lang w:val="ru-RU"/>
        </w:rPr>
        <w:t xml:space="preserve"> </w:t>
      </w:r>
      <w:r w:rsidRPr="00FF7DB3">
        <w:rPr>
          <w:rFonts w:ascii="Times New Roman" w:hAnsi="Times New Roman"/>
          <w:sz w:val="24"/>
          <w:szCs w:val="24"/>
          <w:lang w:val="ru-RU"/>
        </w:rPr>
        <w:t>/тридесет/ дни от издаване на фактурата</w:t>
      </w:r>
      <w:r w:rsidRPr="00FF7DB3">
        <w:rPr>
          <w:rFonts w:ascii="Times New Roman" w:hAnsi="Times New Roman"/>
          <w:sz w:val="24"/>
          <w:szCs w:val="24"/>
        </w:rPr>
        <w:t xml:space="preserve"> за съответния месец.</w:t>
      </w:r>
      <w:r w:rsidRPr="00FF7DB3">
        <w:rPr>
          <w:rFonts w:ascii="Times New Roman" w:hAnsi="Times New Roman"/>
          <w:sz w:val="24"/>
          <w:szCs w:val="24"/>
          <w:lang w:val="ru-RU"/>
        </w:rPr>
        <w:t xml:space="preserve"> </w:t>
      </w:r>
    </w:p>
    <w:p w:rsidR="00CD5A05" w:rsidRPr="00FF7DB3" w:rsidRDefault="00CD5A05" w:rsidP="0035390B">
      <w:pPr>
        <w:widowControl w:val="0"/>
        <w:spacing w:after="0" w:line="240" w:lineRule="auto"/>
        <w:ind w:firstLine="708"/>
        <w:jc w:val="both"/>
        <w:rPr>
          <w:rFonts w:ascii="Times New Roman" w:hAnsi="Times New Roman"/>
          <w:bCs/>
          <w:sz w:val="24"/>
          <w:szCs w:val="24"/>
          <w:lang w:eastAsia="bg-BG"/>
        </w:rPr>
      </w:pPr>
      <w:r w:rsidRPr="00FF7DB3">
        <w:rPr>
          <w:rFonts w:ascii="Times New Roman" w:hAnsi="Times New Roman"/>
          <w:b/>
          <w:sz w:val="24"/>
          <w:szCs w:val="24"/>
          <w:lang w:eastAsia="bg-BG"/>
        </w:rPr>
        <w:t>(2)</w:t>
      </w:r>
      <w:r w:rsidRPr="00FF7DB3">
        <w:rPr>
          <w:rFonts w:ascii="Times New Roman" w:hAnsi="Times New Roman"/>
          <w:sz w:val="24"/>
          <w:szCs w:val="24"/>
          <w:lang w:eastAsia="bg-BG"/>
        </w:rPr>
        <w:t xml:space="preserve"> В Цената по ал</w:t>
      </w:r>
      <w:r w:rsidRPr="00FF7DB3">
        <w:rPr>
          <w:rFonts w:ascii="Times New Roman" w:hAnsi="Times New Roman"/>
          <w:sz w:val="24"/>
          <w:szCs w:val="24"/>
          <w:lang w:val="en-US" w:eastAsia="bg-BG"/>
        </w:rPr>
        <w:t>.</w:t>
      </w:r>
      <w:r>
        <w:rPr>
          <w:rFonts w:ascii="Times New Roman" w:hAnsi="Times New Roman"/>
          <w:sz w:val="24"/>
          <w:szCs w:val="24"/>
          <w:lang w:eastAsia="bg-BG"/>
        </w:rPr>
        <w:t xml:space="preserve"> </w:t>
      </w:r>
      <w:r w:rsidRPr="00FF7DB3">
        <w:rPr>
          <w:rFonts w:ascii="Times New Roman" w:hAnsi="Times New Roman"/>
          <w:sz w:val="24"/>
          <w:szCs w:val="24"/>
          <w:lang w:val="en-US" w:eastAsia="bg-BG"/>
        </w:rPr>
        <w:t>1</w:t>
      </w:r>
      <w:r w:rsidRPr="00FF7DB3">
        <w:rPr>
          <w:rFonts w:ascii="Times New Roman" w:hAnsi="Times New Roman"/>
          <w:sz w:val="24"/>
          <w:szCs w:val="24"/>
          <w:lang w:eastAsia="bg-BG"/>
        </w:rPr>
        <w:t xml:space="preserve"> са включени всички разходи на ИЗПЪЛНИТЕЛЯ за изпълнение на Услугите, включително транспортни разходи и разходите за персонала, който ще изпълнява поръчката, и/или на членовете на ръководния състав, които ще отговарят за изпълнението</w:t>
      </w:r>
      <w:r w:rsidRPr="00FF7DB3">
        <w:rPr>
          <w:rFonts w:ascii="Times New Roman" w:hAnsi="Times New Roman"/>
          <w:sz w:val="24"/>
          <w:szCs w:val="24"/>
        </w:rPr>
        <w:t>.</w:t>
      </w:r>
      <w:r w:rsidRPr="00FF7DB3">
        <w:rPr>
          <w:rFonts w:ascii="Times New Roman" w:hAnsi="Times New Roman"/>
          <w:sz w:val="24"/>
          <w:szCs w:val="24"/>
          <w:lang w:eastAsia="bg-BG"/>
        </w:rPr>
        <w:t xml:space="preserve"> </w:t>
      </w:r>
      <w:r w:rsidRPr="00FF7DB3">
        <w:rPr>
          <w:rFonts w:ascii="Times New Roman" w:hAnsi="Times New Roman"/>
          <w:bCs/>
          <w:sz w:val="24"/>
          <w:szCs w:val="24"/>
          <w:lang w:eastAsia="bg-BG"/>
        </w:rPr>
        <w:t xml:space="preserve">ВЪЗЛОЖИТЕЛЯТ не дължи заплащането на каквито и да е други разноски, </w:t>
      </w:r>
      <w:r w:rsidRPr="00FF7DB3">
        <w:rPr>
          <w:rFonts w:ascii="Times New Roman" w:hAnsi="Times New Roman"/>
          <w:bCs/>
          <w:sz w:val="24"/>
          <w:szCs w:val="24"/>
          <w:lang w:eastAsia="bg-BG"/>
        </w:rPr>
        <w:lastRenderedPageBreak/>
        <w:t>направени от ИЗПЪЛНИТЕЛЯ.</w:t>
      </w:r>
    </w:p>
    <w:p w:rsidR="00CD5A05" w:rsidRPr="00FF7DB3" w:rsidRDefault="00CD5A05" w:rsidP="0035390B">
      <w:pPr>
        <w:tabs>
          <w:tab w:val="left" w:pos="0"/>
        </w:tabs>
        <w:spacing w:after="0" w:line="240" w:lineRule="auto"/>
        <w:jc w:val="both"/>
        <w:rPr>
          <w:rFonts w:ascii="Times New Roman" w:hAnsi="Times New Roman"/>
          <w:sz w:val="24"/>
          <w:szCs w:val="24"/>
          <w:lang w:eastAsia="bg-BG"/>
        </w:rPr>
      </w:pPr>
      <w:r w:rsidRPr="00FF7DB3">
        <w:rPr>
          <w:rFonts w:ascii="Times New Roman" w:hAnsi="Times New Roman"/>
          <w:b/>
          <w:sz w:val="24"/>
          <w:szCs w:val="24"/>
          <w:lang w:eastAsia="bg-BG"/>
        </w:rPr>
        <w:t xml:space="preserve">          </w:t>
      </w:r>
      <w:r w:rsidRPr="00FF7DB3">
        <w:rPr>
          <w:rFonts w:ascii="Times New Roman" w:hAnsi="Times New Roman"/>
          <w:sz w:val="24"/>
          <w:szCs w:val="24"/>
          <w:lang w:eastAsia="bg-BG"/>
        </w:rPr>
        <w:t xml:space="preserve"> </w:t>
      </w:r>
      <w:r w:rsidRPr="00FF7DB3">
        <w:rPr>
          <w:rFonts w:ascii="Times New Roman" w:hAnsi="Times New Roman"/>
          <w:b/>
          <w:sz w:val="24"/>
          <w:szCs w:val="24"/>
          <w:lang w:eastAsia="bg-BG"/>
        </w:rPr>
        <w:t xml:space="preserve">(3) </w:t>
      </w:r>
      <w:r w:rsidRPr="00FF7DB3">
        <w:rPr>
          <w:rFonts w:ascii="Times New Roman" w:hAnsi="Times New Roman"/>
          <w:sz w:val="24"/>
          <w:szCs w:val="24"/>
          <w:lang w:eastAsia="bg-BG"/>
        </w:rPr>
        <w:t>Общата стойност на договора е равна на произведението от предлаганата месечна цена от Изпълнителя умножена по броя месеци на действие на договора, както следва:  ………………………………</w:t>
      </w:r>
    </w:p>
    <w:p w:rsidR="00CD5A05" w:rsidRPr="00FF7DB3" w:rsidRDefault="00CD5A05" w:rsidP="0035390B">
      <w:pPr>
        <w:tabs>
          <w:tab w:val="left" w:pos="0"/>
        </w:tabs>
        <w:spacing w:after="0" w:line="240" w:lineRule="auto"/>
        <w:jc w:val="both"/>
        <w:rPr>
          <w:rFonts w:ascii="Times New Roman" w:hAnsi="Times New Roman"/>
          <w:sz w:val="24"/>
          <w:szCs w:val="24"/>
          <w:lang w:eastAsia="bg-BG"/>
        </w:rPr>
      </w:pPr>
      <w:r w:rsidRPr="00FF7DB3">
        <w:rPr>
          <w:rFonts w:ascii="Times New Roman" w:hAnsi="Times New Roman"/>
          <w:sz w:val="24"/>
          <w:szCs w:val="24"/>
          <w:lang w:eastAsia="bg-BG"/>
        </w:rPr>
        <w:tab/>
      </w:r>
      <w:r w:rsidRPr="00FF7DB3">
        <w:rPr>
          <w:rFonts w:ascii="Times New Roman" w:hAnsi="Times New Roman"/>
          <w:b/>
          <w:sz w:val="24"/>
          <w:szCs w:val="24"/>
          <w:lang w:eastAsia="bg-BG"/>
        </w:rPr>
        <w:t>(4)</w:t>
      </w:r>
      <w:r w:rsidRPr="00FF7DB3">
        <w:rPr>
          <w:rFonts w:ascii="Times New Roman" w:hAnsi="Times New Roman"/>
          <w:sz w:val="24"/>
          <w:szCs w:val="24"/>
          <w:lang w:eastAsia="bg-BG"/>
        </w:rPr>
        <w:t xml:space="preserve">  Посочената месечна цена е крайна, валидна за времето на изпълнение на Договора и не подлежи на промяна за срока на договора.</w:t>
      </w:r>
    </w:p>
    <w:p w:rsidR="00CD5A05" w:rsidRPr="00FF7DB3" w:rsidRDefault="00CD5A05" w:rsidP="0035390B">
      <w:pPr>
        <w:spacing w:after="0" w:line="240" w:lineRule="auto"/>
        <w:jc w:val="center"/>
        <w:rPr>
          <w:rFonts w:ascii="Times New Roman" w:hAnsi="Times New Roman"/>
          <w:b/>
          <w:sz w:val="24"/>
          <w:szCs w:val="24"/>
          <w:lang w:val="en-US"/>
        </w:rPr>
      </w:pPr>
    </w:p>
    <w:p w:rsidR="00CD5A05" w:rsidRPr="00FF7DB3" w:rsidRDefault="00CD5A05" w:rsidP="0035390B">
      <w:pPr>
        <w:spacing w:after="0" w:line="240" w:lineRule="auto"/>
        <w:jc w:val="center"/>
        <w:rPr>
          <w:rFonts w:ascii="Times New Roman" w:hAnsi="Times New Roman"/>
          <w:b/>
          <w:sz w:val="24"/>
          <w:szCs w:val="24"/>
        </w:rPr>
      </w:pPr>
      <w:r w:rsidRPr="00FF7DB3">
        <w:rPr>
          <w:rFonts w:ascii="Times New Roman" w:hAnsi="Times New Roman"/>
          <w:b/>
          <w:sz w:val="24"/>
          <w:szCs w:val="24"/>
          <w:lang w:val="ru-RU"/>
        </w:rPr>
        <w:t>ПРАВА И ЗАДЪЛЖЕНИЯ НА ИЗПЪЛНИТЕЛЯ</w:t>
      </w:r>
    </w:p>
    <w:p w:rsidR="00CD5A05" w:rsidRPr="00FF7DB3" w:rsidRDefault="00CD5A05" w:rsidP="0035390B">
      <w:pPr>
        <w:spacing w:after="0" w:line="240" w:lineRule="auto"/>
        <w:jc w:val="both"/>
        <w:rPr>
          <w:rFonts w:ascii="Times New Roman" w:hAnsi="Times New Roman"/>
          <w:sz w:val="24"/>
          <w:szCs w:val="24"/>
          <w:lang w:eastAsia="bg-BG"/>
        </w:rPr>
      </w:pPr>
      <w:r w:rsidRPr="00FF7DB3">
        <w:rPr>
          <w:rFonts w:ascii="Times New Roman" w:hAnsi="Times New Roman"/>
          <w:sz w:val="24"/>
          <w:szCs w:val="24"/>
          <w:lang w:val="ru-RU"/>
        </w:rPr>
        <w:tab/>
      </w:r>
      <w:r w:rsidRPr="00FF7DB3">
        <w:rPr>
          <w:rFonts w:ascii="Times New Roman" w:hAnsi="Times New Roman"/>
          <w:b/>
          <w:sz w:val="24"/>
          <w:szCs w:val="24"/>
          <w:lang w:val="ru-RU"/>
        </w:rPr>
        <w:t xml:space="preserve">Чл. </w:t>
      </w:r>
      <w:r w:rsidRPr="00FF7DB3">
        <w:rPr>
          <w:rFonts w:ascii="Times New Roman" w:hAnsi="Times New Roman"/>
          <w:b/>
          <w:sz w:val="24"/>
          <w:szCs w:val="24"/>
          <w:lang w:val="en-US"/>
        </w:rPr>
        <w:t>4</w:t>
      </w:r>
      <w:r w:rsidRPr="00FF7DB3">
        <w:rPr>
          <w:rFonts w:ascii="Times New Roman" w:hAnsi="Times New Roman"/>
          <w:b/>
          <w:sz w:val="24"/>
          <w:szCs w:val="24"/>
          <w:lang w:val="ru-RU"/>
        </w:rPr>
        <w:t>.</w:t>
      </w:r>
      <w:r w:rsidRPr="00FF7DB3">
        <w:rPr>
          <w:rFonts w:ascii="Times New Roman" w:hAnsi="Times New Roman"/>
          <w:b/>
          <w:sz w:val="24"/>
          <w:szCs w:val="24"/>
          <w:lang w:val="en-US"/>
        </w:rPr>
        <w:t xml:space="preserve"> (1)</w:t>
      </w:r>
      <w:r w:rsidRPr="00FF7DB3">
        <w:rPr>
          <w:rFonts w:ascii="Times New Roman" w:hAnsi="Times New Roman"/>
          <w:sz w:val="24"/>
          <w:szCs w:val="24"/>
          <w:lang w:val="ru-RU"/>
        </w:rPr>
        <w:t xml:space="preserve"> </w:t>
      </w:r>
      <w:r w:rsidRPr="00FF7DB3">
        <w:rPr>
          <w:rFonts w:ascii="Times New Roman" w:hAnsi="Times New Roman"/>
          <w:sz w:val="24"/>
          <w:szCs w:val="24"/>
          <w:lang w:eastAsia="bg-BG"/>
        </w:rPr>
        <w:t>ИЗПЪЛНИТЕЛЯТ има право:</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sz w:val="24"/>
          <w:szCs w:val="24"/>
          <w:lang w:eastAsia="bg-BG"/>
        </w:rPr>
        <w:t>1.</w:t>
      </w:r>
      <w:r w:rsidRPr="00FF7DB3">
        <w:rPr>
          <w:rFonts w:ascii="Times New Roman" w:hAnsi="Times New Roman"/>
          <w:color w:val="000000"/>
          <w:spacing w:val="1"/>
          <w:sz w:val="24"/>
          <w:szCs w:val="24"/>
          <w:lang w:eastAsia="bg-BG"/>
        </w:rPr>
        <w:t xml:space="preserve"> да получи възнаграждение в размера, сроковете и при условията по този договор;</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bCs/>
          <w:color w:val="000000"/>
          <w:spacing w:val="1"/>
          <w:sz w:val="24"/>
          <w:szCs w:val="24"/>
          <w:lang w:eastAsia="bg-BG"/>
        </w:rPr>
        <w:t>2</w:t>
      </w:r>
      <w:r w:rsidRPr="00FF7DB3">
        <w:rPr>
          <w:rFonts w:ascii="Times New Roman" w:hAnsi="Times New Roman"/>
          <w:color w:val="000000"/>
          <w:spacing w:val="1"/>
          <w:sz w:val="24"/>
          <w:szCs w:val="24"/>
          <w:lang w:eastAsia="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b/>
          <w:bCs/>
          <w:color w:val="000000"/>
          <w:spacing w:val="1"/>
          <w:sz w:val="24"/>
          <w:szCs w:val="24"/>
          <w:lang w:val="en-US" w:eastAsia="bg-BG"/>
        </w:rPr>
        <w:t>(</w:t>
      </w:r>
      <w:r w:rsidRPr="00FF7DB3">
        <w:rPr>
          <w:rFonts w:ascii="Times New Roman" w:hAnsi="Times New Roman"/>
          <w:b/>
          <w:bCs/>
          <w:color w:val="000000"/>
          <w:spacing w:val="1"/>
          <w:sz w:val="24"/>
          <w:szCs w:val="24"/>
          <w:lang w:eastAsia="bg-BG"/>
        </w:rPr>
        <w:t>2</w:t>
      </w:r>
      <w:r w:rsidRPr="00FF7DB3">
        <w:rPr>
          <w:rFonts w:ascii="Times New Roman" w:hAnsi="Times New Roman"/>
          <w:b/>
          <w:bCs/>
          <w:color w:val="000000"/>
          <w:spacing w:val="1"/>
          <w:sz w:val="24"/>
          <w:szCs w:val="24"/>
          <w:lang w:val="en-US" w:eastAsia="bg-BG"/>
        </w:rPr>
        <w:t>)</w:t>
      </w:r>
      <w:r w:rsidRPr="00FF7DB3">
        <w:rPr>
          <w:rFonts w:ascii="Times New Roman" w:hAnsi="Times New Roman"/>
          <w:b/>
          <w:color w:val="000000"/>
          <w:spacing w:val="1"/>
          <w:sz w:val="24"/>
          <w:szCs w:val="24"/>
          <w:lang w:eastAsia="bg-BG"/>
        </w:rPr>
        <w:t xml:space="preserve"> </w:t>
      </w:r>
      <w:r w:rsidRPr="00FF7DB3">
        <w:rPr>
          <w:rFonts w:ascii="Times New Roman" w:hAnsi="Times New Roman"/>
          <w:color w:val="000000"/>
          <w:spacing w:val="1"/>
          <w:sz w:val="24"/>
          <w:szCs w:val="24"/>
          <w:lang w:eastAsia="bg-BG"/>
        </w:rPr>
        <w:t>ИЗПЪЛНИТЕЛЯТ се задължава:</w:t>
      </w:r>
    </w:p>
    <w:p w:rsidR="00CD5A05" w:rsidRPr="00FF7DB3" w:rsidRDefault="00CD5A05" w:rsidP="0035390B">
      <w:pPr>
        <w:spacing w:after="0" w:line="240" w:lineRule="auto"/>
        <w:ind w:firstLine="720"/>
        <w:jc w:val="both"/>
        <w:rPr>
          <w:rFonts w:ascii="Times New Roman" w:hAnsi="Times New Roman"/>
          <w:spacing w:val="1"/>
          <w:sz w:val="24"/>
          <w:szCs w:val="24"/>
          <w:lang w:eastAsia="bg-BG"/>
        </w:rPr>
      </w:pPr>
      <w:bookmarkStart w:id="0" w:name="_DV_M81"/>
      <w:bookmarkEnd w:id="0"/>
      <w:r w:rsidRPr="00FF7DB3">
        <w:rPr>
          <w:rFonts w:ascii="Times New Roman" w:hAnsi="Times New Roman"/>
          <w:bCs/>
          <w:color w:val="000000"/>
          <w:spacing w:val="1"/>
          <w:sz w:val="24"/>
          <w:szCs w:val="24"/>
          <w:lang w:eastAsia="bg-BG"/>
        </w:rPr>
        <w:t>1.</w:t>
      </w:r>
      <w:r w:rsidRPr="00FF7DB3">
        <w:rPr>
          <w:rFonts w:ascii="Times New Roman" w:hAnsi="Times New Roman"/>
          <w:color w:val="000000"/>
          <w:spacing w:val="1"/>
          <w:sz w:val="24"/>
          <w:szCs w:val="24"/>
          <w:lang w:eastAsia="bg-BG"/>
        </w:rPr>
        <w:t xml:space="preserve"> Да предоставя Услугите и да изпълнява задълженията си по този Договор в уговорените срокове и качествено, в съответствие с Договора и </w:t>
      </w:r>
      <w:r w:rsidRPr="00FF7DB3">
        <w:rPr>
          <w:rFonts w:ascii="Times New Roman" w:hAnsi="Times New Roman"/>
          <w:spacing w:val="1"/>
          <w:sz w:val="24"/>
          <w:szCs w:val="24"/>
          <w:lang w:eastAsia="bg-BG"/>
        </w:rPr>
        <w:t>приложеният към него  План за охрана;</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  2. Да издава фактура за дължимата сума до 20</w:t>
      </w:r>
      <w:r>
        <w:rPr>
          <w:rFonts w:ascii="Times New Roman" w:hAnsi="Times New Roman"/>
          <w:color w:val="000000"/>
          <w:spacing w:val="1"/>
          <w:sz w:val="24"/>
          <w:szCs w:val="24"/>
          <w:lang w:eastAsia="bg-BG"/>
        </w:rPr>
        <w:t xml:space="preserve"> </w:t>
      </w:r>
      <w:r w:rsidRPr="00FF7DB3">
        <w:rPr>
          <w:rFonts w:ascii="Times New Roman" w:hAnsi="Times New Roman"/>
          <w:color w:val="000000"/>
          <w:spacing w:val="1"/>
          <w:sz w:val="24"/>
          <w:szCs w:val="24"/>
          <w:lang w:eastAsia="bg-BG"/>
        </w:rPr>
        <w:t xml:space="preserve">/двадесето/ число на текущият месец.  </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  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w:t>
      </w:r>
      <w:bookmarkStart w:id="1" w:name="_DV_M82"/>
      <w:bookmarkEnd w:id="1"/>
      <w:r w:rsidRPr="00FF7DB3">
        <w:rPr>
          <w:rFonts w:ascii="Times New Roman" w:hAnsi="Times New Roman"/>
          <w:color w:val="000000"/>
          <w:spacing w:val="1"/>
          <w:sz w:val="24"/>
          <w:szCs w:val="24"/>
          <w:lang w:eastAsia="bg-BG"/>
        </w:rPr>
        <w:t>.</w:t>
      </w:r>
    </w:p>
    <w:p w:rsidR="00CD5A05" w:rsidRPr="00FF7DB3" w:rsidRDefault="00CD5A05" w:rsidP="0035390B">
      <w:pPr>
        <w:spacing w:after="0" w:line="240" w:lineRule="auto"/>
        <w:ind w:firstLine="720"/>
        <w:jc w:val="both"/>
        <w:rPr>
          <w:rFonts w:ascii="Times New Roman" w:hAnsi="Times New Roman"/>
          <w:spacing w:val="1"/>
          <w:sz w:val="24"/>
          <w:szCs w:val="24"/>
          <w:lang w:eastAsia="bg-BG"/>
        </w:rPr>
      </w:pPr>
      <w:r w:rsidRPr="00FF7DB3">
        <w:rPr>
          <w:rFonts w:ascii="Times New Roman" w:hAnsi="Times New Roman"/>
          <w:color w:val="000000"/>
          <w:spacing w:val="1"/>
          <w:sz w:val="24"/>
          <w:szCs w:val="24"/>
          <w:lang w:eastAsia="bg-BG"/>
        </w:rPr>
        <w:t xml:space="preserve"> 4. Да </w:t>
      </w:r>
      <w:r w:rsidRPr="00FF7DB3">
        <w:rPr>
          <w:rFonts w:ascii="Times New Roman" w:hAnsi="Times New Roman"/>
          <w:sz w:val="24"/>
          <w:szCs w:val="24"/>
          <w:lang w:val="en-US" w:eastAsia="bg-BG"/>
        </w:rPr>
        <w:t>създа</w:t>
      </w:r>
      <w:r w:rsidRPr="00FF7DB3">
        <w:rPr>
          <w:rFonts w:ascii="Times New Roman" w:hAnsi="Times New Roman"/>
          <w:sz w:val="24"/>
          <w:szCs w:val="24"/>
          <w:lang w:eastAsia="bg-BG"/>
        </w:rPr>
        <w:t>де</w:t>
      </w:r>
      <w:r w:rsidRPr="00FF7DB3">
        <w:rPr>
          <w:rFonts w:ascii="Times New Roman" w:hAnsi="Times New Roman"/>
          <w:sz w:val="24"/>
          <w:szCs w:val="24"/>
          <w:lang w:val="en-US" w:eastAsia="bg-BG"/>
        </w:rPr>
        <w:t xml:space="preserve"> съответната организация за охрана и безопасност, к</w:t>
      </w:r>
      <w:r>
        <w:rPr>
          <w:rFonts w:ascii="Times New Roman" w:hAnsi="Times New Roman"/>
          <w:sz w:val="24"/>
          <w:szCs w:val="24"/>
          <w:lang w:val="en-US" w:eastAsia="bg-BG"/>
        </w:rPr>
        <w:t>акто и да провежда задължител</w:t>
      </w:r>
      <w:r>
        <w:rPr>
          <w:rFonts w:ascii="Times New Roman" w:hAnsi="Times New Roman"/>
          <w:sz w:val="24"/>
          <w:szCs w:val="24"/>
          <w:lang w:eastAsia="bg-BG"/>
        </w:rPr>
        <w:t xml:space="preserve">ни </w:t>
      </w:r>
      <w:r w:rsidRPr="00FF7DB3">
        <w:rPr>
          <w:rFonts w:ascii="Times New Roman" w:hAnsi="Times New Roman"/>
          <w:sz w:val="24"/>
          <w:szCs w:val="24"/>
          <w:lang w:val="en-US" w:eastAsia="bg-BG"/>
        </w:rPr>
        <w:t>инструктаж</w:t>
      </w:r>
      <w:r>
        <w:rPr>
          <w:rFonts w:ascii="Times New Roman" w:hAnsi="Times New Roman"/>
          <w:sz w:val="24"/>
          <w:szCs w:val="24"/>
          <w:lang w:eastAsia="bg-BG"/>
        </w:rPr>
        <w:t>и</w:t>
      </w:r>
      <w:r w:rsidRPr="00FF7DB3">
        <w:rPr>
          <w:rFonts w:ascii="Times New Roman" w:hAnsi="Times New Roman"/>
          <w:sz w:val="24"/>
          <w:szCs w:val="24"/>
          <w:lang w:val="en-US" w:eastAsia="bg-BG"/>
        </w:rPr>
        <w:t xml:space="preserve"> на охранителите</w:t>
      </w:r>
      <w:r w:rsidRPr="00FF7DB3">
        <w:rPr>
          <w:rFonts w:ascii="Times New Roman" w:hAnsi="Times New Roman"/>
          <w:sz w:val="24"/>
          <w:szCs w:val="24"/>
          <w:lang w:eastAsia="bg-BG"/>
        </w:rPr>
        <w:t>, съгласно Плановете за охрана.</w:t>
      </w:r>
    </w:p>
    <w:p w:rsidR="00CD5A05" w:rsidRPr="00FF7DB3" w:rsidRDefault="00CD5A05" w:rsidP="0035390B">
      <w:pPr>
        <w:suppressAutoHyphens/>
        <w:spacing w:after="0" w:line="240" w:lineRule="auto"/>
        <w:ind w:firstLine="720"/>
        <w:jc w:val="both"/>
        <w:rPr>
          <w:rFonts w:ascii="Times New Roman" w:hAnsi="Times New Roman"/>
          <w:color w:val="C0504D"/>
          <w:sz w:val="24"/>
          <w:szCs w:val="24"/>
          <w:lang w:eastAsia="ar-SA"/>
        </w:rPr>
      </w:pPr>
      <w:r w:rsidRPr="00FF7DB3">
        <w:rPr>
          <w:rFonts w:ascii="Times New Roman" w:hAnsi="Times New Roman"/>
          <w:color w:val="000000"/>
          <w:spacing w:val="1"/>
          <w:sz w:val="24"/>
          <w:szCs w:val="24"/>
          <w:lang w:eastAsia="ar-SA"/>
        </w:rPr>
        <w:t xml:space="preserve"> 5. Да </w:t>
      </w:r>
      <w:r w:rsidRPr="00FF7DB3">
        <w:rPr>
          <w:rFonts w:ascii="Times New Roman" w:hAnsi="Times New Roman"/>
          <w:sz w:val="24"/>
          <w:szCs w:val="24"/>
          <w:lang w:eastAsia="ar-SA"/>
        </w:rPr>
        <w:t>изготвя и съхранява правила и указания за спецификата на извършваните видове охранителна дейност, утвърдени от ВЪЗЛОЖИТЕЛЯ или от упълномощен от него представител.</w:t>
      </w:r>
    </w:p>
    <w:p w:rsidR="00CD5A05" w:rsidRPr="00FF7DB3" w:rsidRDefault="00CD5A05" w:rsidP="0035390B">
      <w:pPr>
        <w:suppressAutoHyphens/>
        <w:spacing w:after="0" w:line="240" w:lineRule="auto"/>
        <w:ind w:firstLine="720"/>
        <w:jc w:val="both"/>
        <w:rPr>
          <w:rFonts w:ascii="Times New Roman" w:hAnsi="Times New Roman"/>
          <w:sz w:val="24"/>
          <w:szCs w:val="24"/>
          <w:lang w:val="en-US" w:eastAsia="ar-SA"/>
        </w:rPr>
      </w:pPr>
      <w:r w:rsidRPr="00FF7DB3">
        <w:rPr>
          <w:rFonts w:ascii="Times New Roman" w:hAnsi="Times New Roman"/>
          <w:sz w:val="24"/>
          <w:szCs w:val="24"/>
          <w:lang w:eastAsia="ar-SA"/>
        </w:rPr>
        <w:t xml:space="preserve"> 6. Да осигури на служителите си </w:t>
      </w:r>
      <w:r>
        <w:rPr>
          <w:rFonts w:ascii="Times New Roman" w:hAnsi="Times New Roman"/>
          <w:sz w:val="24"/>
          <w:szCs w:val="24"/>
          <w:lang w:eastAsia="ar-SA"/>
        </w:rPr>
        <w:t>служебна</w:t>
      </w:r>
      <w:r w:rsidRPr="00FF7DB3">
        <w:rPr>
          <w:rFonts w:ascii="Times New Roman" w:hAnsi="Times New Roman"/>
          <w:sz w:val="24"/>
          <w:szCs w:val="24"/>
          <w:lang w:eastAsia="ar-SA"/>
        </w:rPr>
        <w:t xml:space="preserve"> идентификационна карта със снимка, отличителен знак и униформено облекло, както и радиостанция и/или мобилен телефон; белезници и помощни средства, съгласно Закона за частната охранителна дейност</w:t>
      </w:r>
      <w:r w:rsidRPr="00FF7DB3">
        <w:rPr>
          <w:rFonts w:ascii="Times New Roman" w:hAnsi="Times New Roman"/>
          <w:i/>
          <w:sz w:val="24"/>
          <w:szCs w:val="24"/>
          <w:lang w:val="en-US" w:eastAsia="ar-SA"/>
        </w:rPr>
        <w:t xml:space="preserve"> </w:t>
      </w:r>
      <w:r w:rsidRPr="00FF7DB3">
        <w:rPr>
          <w:rFonts w:ascii="Times New Roman" w:hAnsi="Times New Roman"/>
          <w:sz w:val="24"/>
          <w:szCs w:val="24"/>
          <w:lang w:eastAsia="ar-SA"/>
        </w:rPr>
        <w:t>и Плановете за охрана;</w:t>
      </w:r>
    </w:p>
    <w:p w:rsidR="00CD5A05" w:rsidRPr="00FF7DB3" w:rsidRDefault="00CD5A05" w:rsidP="0035390B">
      <w:pPr>
        <w:numPr>
          <w:ilvl w:val="0"/>
          <w:numId w:val="16"/>
        </w:numPr>
        <w:tabs>
          <w:tab w:val="left" w:pos="0"/>
          <w:tab w:val="left" w:pos="540"/>
        </w:tabs>
        <w:suppressAutoHyphens/>
        <w:spacing w:after="0" w:line="240" w:lineRule="auto"/>
        <w:ind w:left="0" w:firstLine="851"/>
        <w:jc w:val="both"/>
        <w:rPr>
          <w:rFonts w:ascii="Times New Roman" w:hAnsi="Times New Roman"/>
          <w:i/>
          <w:sz w:val="24"/>
          <w:szCs w:val="24"/>
          <w:lang w:val="en-US" w:eastAsia="ar-SA"/>
        </w:rPr>
      </w:pPr>
      <w:r w:rsidRPr="00FF7DB3">
        <w:rPr>
          <w:rFonts w:ascii="Times New Roman" w:hAnsi="Times New Roman"/>
          <w:sz w:val="24"/>
          <w:szCs w:val="24"/>
          <w:lang w:eastAsia="ar-SA"/>
        </w:rPr>
        <w:t>Да уведомява незабавно ВЪЗЛОЖИТЕЛЯ и съответните компетентни органи за всяка възникнала аварийна или екстремна ситуация по време на дежурството и предприема незабавни действия за отстраняване на възникналата ситуация</w:t>
      </w:r>
      <w:r w:rsidRPr="00FF7DB3">
        <w:rPr>
          <w:rFonts w:ascii="Times New Roman" w:hAnsi="Times New Roman"/>
          <w:sz w:val="24"/>
          <w:szCs w:val="24"/>
          <w:lang w:val="en-US" w:eastAsia="ar-SA"/>
        </w:rPr>
        <w:t xml:space="preserve"> </w:t>
      </w:r>
      <w:r w:rsidRPr="00FF7DB3">
        <w:rPr>
          <w:rFonts w:ascii="Times New Roman" w:hAnsi="Times New Roman"/>
          <w:sz w:val="24"/>
          <w:szCs w:val="24"/>
          <w:lang w:eastAsia="ar-SA"/>
        </w:rPr>
        <w:t>(в това число пожари, природни бедствия и пр.);</w:t>
      </w:r>
    </w:p>
    <w:p w:rsidR="00CD5A05" w:rsidRPr="00FF7DB3" w:rsidRDefault="00CD5A05" w:rsidP="001F2061">
      <w:pPr>
        <w:numPr>
          <w:ilvl w:val="0"/>
          <w:numId w:val="15"/>
        </w:numPr>
        <w:tabs>
          <w:tab w:val="left" w:pos="0"/>
        </w:tabs>
        <w:suppressAutoHyphens/>
        <w:spacing w:after="0" w:line="240" w:lineRule="auto"/>
        <w:ind w:left="0" w:firstLine="851"/>
        <w:jc w:val="both"/>
        <w:rPr>
          <w:rFonts w:ascii="Times New Roman" w:hAnsi="Times New Roman"/>
          <w:i/>
          <w:sz w:val="24"/>
          <w:szCs w:val="24"/>
          <w:lang w:val="en-US" w:eastAsia="ar-SA"/>
        </w:rPr>
      </w:pPr>
      <w:r w:rsidRPr="00FF7DB3">
        <w:rPr>
          <w:rFonts w:ascii="Times New Roman" w:hAnsi="Times New Roman"/>
          <w:spacing w:val="1"/>
          <w:sz w:val="24"/>
          <w:szCs w:val="24"/>
          <w:lang w:eastAsia="ar-SA"/>
        </w:rPr>
        <w:t>Да изпълнява всички законосъобразни указания и изисквания на ВЪЗЛОЖИТЕЛЯ;</w:t>
      </w:r>
      <w:bookmarkStart w:id="2" w:name="_DV_M84"/>
      <w:bookmarkEnd w:id="2"/>
    </w:p>
    <w:p w:rsidR="00CD5A05" w:rsidRPr="00FF7DB3" w:rsidRDefault="00CD5A05" w:rsidP="001F2061">
      <w:pPr>
        <w:numPr>
          <w:ilvl w:val="0"/>
          <w:numId w:val="15"/>
        </w:numPr>
        <w:tabs>
          <w:tab w:val="left" w:pos="0"/>
        </w:tabs>
        <w:suppressAutoHyphens/>
        <w:spacing w:after="0" w:line="240" w:lineRule="auto"/>
        <w:ind w:left="0" w:firstLine="851"/>
        <w:jc w:val="both"/>
        <w:rPr>
          <w:rFonts w:ascii="Times New Roman" w:hAnsi="Times New Roman"/>
          <w:i/>
          <w:sz w:val="24"/>
          <w:szCs w:val="24"/>
          <w:lang w:val="en-US" w:eastAsia="ar-SA"/>
        </w:rPr>
      </w:pPr>
      <w:r w:rsidRPr="00FF7DB3">
        <w:rPr>
          <w:rFonts w:ascii="Times New Roman" w:hAnsi="Times New Roman"/>
          <w:color w:val="000000"/>
          <w:spacing w:val="1"/>
          <w:sz w:val="24"/>
          <w:szCs w:val="24"/>
          <w:lang w:eastAsia="ar-SA"/>
        </w:rPr>
        <w:t xml:space="preserve">Да пази поверителна Конфиденциалната информация, в съответствие с уговореното в Договора;  </w:t>
      </w:r>
    </w:p>
    <w:p w:rsidR="00CD5A05" w:rsidRPr="00FF7DB3" w:rsidRDefault="00CD5A05" w:rsidP="001F2061">
      <w:pPr>
        <w:numPr>
          <w:ilvl w:val="0"/>
          <w:numId w:val="15"/>
        </w:numPr>
        <w:tabs>
          <w:tab w:val="left" w:pos="0"/>
        </w:tabs>
        <w:suppressAutoHyphens/>
        <w:spacing w:after="0" w:line="240" w:lineRule="auto"/>
        <w:ind w:left="0" w:firstLine="709"/>
        <w:jc w:val="both"/>
        <w:rPr>
          <w:rFonts w:ascii="Times New Roman" w:hAnsi="Times New Roman"/>
          <w:i/>
          <w:sz w:val="24"/>
          <w:szCs w:val="24"/>
          <w:lang w:val="en-US" w:eastAsia="ar-SA"/>
        </w:rPr>
      </w:pPr>
      <w:r w:rsidRPr="00FF7DB3">
        <w:rPr>
          <w:rFonts w:ascii="Times New Roman" w:hAnsi="Times New Roman"/>
          <w:color w:val="000000"/>
          <w:spacing w:val="1"/>
          <w:sz w:val="24"/>
          <w:szCs w:val="24"/>
          <w:lang w:eastAsia="ar-SA"/>
        </w:rPr>
        <w:t xml:space="preserve"> Да участва във всички работни срещи, свързани с изпълнението на този Договор; </w:t>
      </w:r>
      <w:bookmarkStart w:id="3" w:name="_DV_M83"/>
      <w:bookmarkStart w:id="4" w:name="_DV_M85"/>
      <w:bookmarkStart w:id="5" w:name="_DV_M86"/>
      <w:bookmarkStart w:id="6" w:name="_DV_M87"/>
      <w:bookmarkEnd w:id="3"/>
      <w:bookmarkEnd w:id="4"/>
      <w:bookmarkEnd w:id="5"/>
      <w:bookmarkEnd w:id="6"/>
    </w:p>
    <w:p w:rsidR="00CD5A05" w:rsidRPr="00FF7DB3" w:rsidRDefault="00CD5A05" w:rsidP="0035390B">
      <w:pPr>
        <w:spacing w:after="0" w:line="240" w:lineRule="auto"/>
        <w:jc w:val="both"/>
        <w:rPr>
          <w:rFonts w:ascii="Times New Roman" w:eastAsia="MS Mincho" w:hAnsi="Times New Roman"/>
          <w:sz w:val="24"/>
          <w:szCs w:val="24"/>
          <w:lang w:eastAsia="bg-BG"/>
        </w:rPr>
      </w:pPr>
      <w:r w:rsidRPr="00FF7DB3">
        <w:rPr>
          <w:rFonts w:ascii="Times New Roman" w:hAnsi="Times New Roman"/>
          <w:sz w:val="24"/>
          <w:szCs w:val="24"/>
          <w:lang w:val="en-US" w:eastAsia="bg-BG"/>
        </w:rPr>
        <w:tab/>
      </w:r>
      <w:r w:rsidRPr="00FF7DB3">
        <w:rPr>
          <w:rFonts w:ascii="Times New Roman" w:hAnsi="Times New Roman"/>
          <w:b/>
          <w:sz w:val="24"/>
          <w:szCs w:val="24"/>
          <w:lang w:eastAsia="bg-BG"/>
        </w:rPr>
        <w:t>Чл. 5.</w:t>
      </w:r>
      <w:r w:rsidRPr="00FF7DB3">
        <w:rPr>
          <w:rFonts w:ascii="Times New Roman" w:hAnsi="Times New Roman"/>
          <w:sz w:val="24"/>
          <w:szCs w:val="24"/>
          <w:lang w:eastAsia="bg-BG"/>
        </w:rPr>
        <w:t xml:space="preserve"> </w:t>
      </w:r>
      <w:r w:rsidRPr="00FF7DB3">
        <w:rPr>
          <w:rFonts w:ascii="Times New Roman" w:hAnsi="Times New Roman"/>
          <w:bCs/>
          <w:sz w:val="24"/>
          <w:szCs w:val="24"/>
          <w:lang w:eastAsia="bg-BG"/>
        </w:rPr>
        <w:t>(1)</w:t>
      </w:r>
      <w:r w:rsidRPr="00FF7DB3">
        <w:rPr>
          <w:rFonts w:ascii="Times New Roman" w:hAnsi="Times New Roman"/>
          <w:b/>
          <w:bCs/>
          <w:sz w:val="24"/>
          <w:szCs w:val="24"/>
          <w:lang w:eastAsia="bg-BG"/>
        </w:rPr>
        <w:t xml:space="preserve"> </w:t>
      </w:r>
      <w:r w:rsidRPr="00FF7DB3">
        <w:rPr>
          <w:rFonts w:ascii="Times New Roman" w:hAnsi="Times New Roman"/>
          <w:bCs/>
          <w:sz w:val="24"/>
          <w:szCs w:val="24"/>
          <w:lang w:eastAsia="bg-BG"/>
        </w:rPr>
        <w:t>И</w:t>
      </w:r>
      <w:r w:rsidRPr="00FF7DB3">
        <w:rPr>
          <w:rFonts w:ascii="Times New Roman" w:hAnsi="Times New Roman"/>
          <w:sz w:val="24"/>
          <w:szCs w:val="24"/>
          <w:lang w:val="en-US" w:eastAsia="bg-BG"/>
        </w:rPr>
        <w:t xml:space="preserve">ЗПЪЛНИТЕЛЯТ </w:t>
      </w:r>
      <w:r w:rsidRPr="00FF7DB3">
        <w:rPr>
          <w:rFonts w:ascii="Times New Roman" w:eastAsia="MS Mincho" w:hAnsi="Times New Roman"/>
          <w:sz w:val="24"/>
          <w:szCs w:val="24"/>
          <w:lang w:val="en-US" w:eastAsia="bg-BG"/>
        </w:rPr>
        <w:t>носи имуществена отговорност за намиращото се в охраняваните обекти имущество</w:t>
      </w:r>
      <w:r w:rsidRPr="00FF7DB3">
        <w:rPr>
          <w:rFonts w:ascii="Times New Roman" w:eastAsia="MS Mincho" w:hAnsi="Times New Roman"/>
          <w:sz w:val="24"/>
          <w:szCs w:val="24"/>
          <w:lang w:eastAsia="bg-BG"/>
        </w:rPr>
        <w:t>, вследствие на кражби и други престъпни посегателства, както и следствие на горното - повреди и липси от охраняваните обекти, техника, имущество на ВЪЗЛОЖИТЕЛЯ.</w:t>
      </w:r>
      <w:r w:rsidRPr="00FF7DB3">
        <w:rPr>
          <w:rFonts w:ascii="Times New Roman" w:eastAsia="MS Mincho" w:hAnsi="Times New Roman"/>
          <w:sz w:val="24"/>
          <w:szCs w:val="24"/>
          <w:lang w:val="en-US" w:eastAsia="bg-BG"/>
        </w:rPr>
        <w:t xml:space="preserve"> Размерът на щетите се установява с констативен протокол, който се изготвя от комисия с представители на ВЪЗЛОЖИТЕЛЯ и ИЗПЪЛНИТЕЛЯ.</w:t>
      </w:r>
      <w:r w:rsidRPr="00FF7DB3">
        <w:rPr>
          <w:rFonts w:ascii="Times New Roman" w:eastAsia="MS Mincho" w:hAnsi="Times New Roman"/>
          <w:sz w:val="24"/>
          <w:szCs w:val="24"/>
          <w:lang w:eastAsia="bg-BG"/>
        </w:rPr>
        <w:t xml:space="preserve"> Размерът на щетите се определя, както следва……….</w:t>
      </w:r>
    </w:p>
    <w:p w:rsidR="00CD5A05" w:rsidRPr="00FF7DB3" w:rsidRDefault="00CD5A05" w:rsidP="0035390B">
      <w:pPr>
        <w:suppressAutoHyphens/>
        <w:spacing w:after="0" w:line="240" w:lineRule="auto"/>
        <w:ind w:firstLine="709"/>
        <w:jc w:val="both"/>
        <w:rPr>
          <w:rFonts w:ascii="Times New Roman" w:eastAsia="MS Mincho" w:hAnsi="Times New Roman"/>
          <w:sz w:val="24"/>
          <w:szCs w:val="24"/>
          <w:lang w:eastAsia="bg-BG"/>
        </w:rPr>
      </w:pPr>
      <w:r w:rsidRPr="00FF7DB3">
        <w:rPr>
          <w:rFonts w:ascii="Times New Roman" w:eastAsia="MS Mincho" w:hAnsi="Times New Roman"/>
          <w:sz w:val="24"/>
          <w:szCs w:val="24"/>
          <w:lang w:eastAsia="bg-BG"/>
        </w:rPr>
        <w:t xml:space="preserve">(2) ИЗПЪЛНИТЕЛЯТ се задължава да обезщети ВЪЗЛОЖИТЕЛЯ за понесени щети (в т.ч. липси) на имущество в обектите, в случаи на несвоевременни или неправилни действия на персонала на ИЗПЪЛНИТЕЛЯ или при доказано умишлено деяние на негови </w:t>
      </w:r>
      <w:r w:rsidRPr="00FF7DB3">
        <w:rPr>
          <w:rFonts w:ascii="Times New Roman" w:eastAsia="MS Mincho" w:hAnsi="Times New Roman"/>
          <w:sz w:val="24"/>
          <w:szCs w:val="24"/>
          <w:lang w:eastAsia="bg-BG"/>
        </w:rPr>
        <w:lastRenderedPageBreak/>
        <w:t xml:space="preserve">служители. Размерът на щетите се установява с констативен протокол, който се изготвя от комисия с представители на ВЪЗЛОЖИТЕЛЯ и ИЗПЪЛНИТЕЛЯ. </w:t>
      </w:r>
    </w:p>
    <w:p w:rsidR="00CD5A05" w:rsidRPr="00FF7DB3" w:rsidRDefault="00CD5A05" w:rsidP="0035390B">
      <w:pPr>
        <w:suppressAutoHyphens/>
        <w:spacing w:after="0" w:line="240" w:lineRule="auto"/>
        <w:ind w:firstLine="709"/>
        <w:jc w:val="both"/>
        <w:rPr>
          <w:rFonts w:ascii="Times New Roman" w:hAnsi="Times New Roman"/>
          <w:sz w:val="24"/>
          <w:szCs w:val="24"/>
          <w:lang w:val="ru-RU"/>
        </w:rPr>
      </w:pPr>
      <w:r w:rsidRPr="00FF7DB3">
        <w:rPr>
          <w:rFonts w:ascii="Times New Roman" w:eastAsia="MS Mincho" w:hAnsi="Times New Roman"/>
          <w:sz w:val="24"/>
          <w:szCs w:val="24"/>
          <w:lang w:eastAsia="bg-BG"/>
        </w:rPr>
        <w:t xml:space="preserve">(3) ИЗПЪЛНИТЕЛЯТ се задължава да сключи и поддържа за срока на Договора застраховка „Професионална отговорност“, която </w:t>
      </w:r>
      <w:r w:rsidRPr="00FF7DB3">
        <w:rPr>
          <w:rFonts w:ascii="Times New Roman" w:hAnsi="Times New Roman"/>
          <w:sz w:val="24"/>
          <w:szCs w:val="24"/>
          <w:lang w:val="ru-RU"/>
        </w:rPr>
        <w:t>покрива охранявани</w:t>
      </w:r>
      <w:r>
        <w:rPr>
          <w:rFonts w:ascii="Times New Roman" w:hAnsi="Times New Roman"/>
          <w:sz w:val="24"/>
          <w:szCs w:val="24"/>
          <w:lang w:val="ru-RU"/>
        </w:rPr>
        <w:t>те обекти</w:t>
      </w:r>
      <w:r w:rsidRPr="00FF7DB3">
        <w:rPr>
          <w:rFonts w:ascii="Times New Roman" w:hAnsi="Times New Roman"/>
          <w:sz w:val="24"/>
          <w:szCs w:val="24"/>
          <w:lang w:val="ru-RU"/>
        </w:rPr>
        <w:t>.</w:t>
      </w:r>
    </w:p>
    <w:p w:rsidR="00CD5A05" w:rsidRPr="00FF7DB3" w:rsidRDefault="00CD5A05" w:rsidP="0035390B">
      <w:pPr>
        <w:spacing w:after="0" w:line="240" w:lineRule="auto"/>
        <w:ind w:firstLine="720"/>
        <w:jc w:val="both"/>
        <w:rPr>
          <w:rFonts w:ascii="Times New Roman" w:hAnsi="Times New Roman"/>
          <w:i/>
          <w:sz w:val="24"/>
          <w:szCs w:val="24"/>
          <w:lang w:eastAsia="bg-BG"/>
        </w:rPr>
      </w:pPr>
      <w:r w:rsidRPr="00FF7DB3">
        <w:rPr>
          <w:rFonts w:ascii="Times New Roman" w:hAnsi="Times New Roman"/>
          <w:b/>
          <w:sz w:val="24"/>
          <w:szCs w:val="24"/>
        </w:rPr>
        <w:t xml:space="preserve">Чл. 6. </w:t>
      </w:r>
      <w:r w:rsidRPr="00FF7DB3">
        <w:rPr>
          <w:rFonts w:ascii="Times New Roman" w:hAnsi="Times New Roman"/>
          <w:b/>
          <w:sz w:val="24"/>
          <w:szCs w:val="24"/>
          <w:lang w:val="en-US"/>
        </w:rPr>
        <w:t>(1)</w:t>
      </w:r>
      <w:r w:rsidRPr="00FF7DB3">
        <w:rPr>
          <w:rFonts w:ascii="Times New Roman" w:hAnsi="Times New Roman"/>
          <w:sz w:val="24"/>
          <w:szCs w:val="24"/>
          <w:lang w:val="en-US"/>
        </w:rPr>
        <w:t xml:space="preserve"> Когато ИЗПЪЛНИТЕЛЯТ е обявил в офертата си, че ще използва подизпълнител, </w:t>
      </w:r>
      <w:r w:rsidRPr="00FF7DB3">
        <w:rPr>
          <w:rFonts w:ascii="Times New Roman" w:hAnsi="Times New Roman"/>
          <w:sz w:val="24"/>
          <w:szCs w:val="24"/>
          <w:lang w:eastAsia="bg-BG"/>
        </w:rPr>
        <w:t>сключва договор за подизпълнение с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w:t>
      </w:r>
      <w:r>
        <w:rPr>
          <w:rFonts w:ascii="Times New Roman" w:hAnsi="Times New Roman"/>
          <w:sz w:val="24"/>
          <w:szCs w:val="24"/>
          <w:lang w:eastAsia="bg-BG"/>
        </w:rPr>
        <w:t>,</w:t>
      </w:r>
      <w:r w:rsidRPr="00FF7DB3">
        <w:rPr>
          <w:rFonts w:ascii="Times New Roman" w:hAnsi="Times New Roman"/>
          <w:sz w:val="24"/>
          <w:szCs w:val="24"/>
          <w:lang w:eastAsia="bg-BG"/>
        </w:rPr>
        <w:t xml:space="preserve"> изпълнителят изпраща копие на договора или на допълнителното споразумение на възложителя заедно с доказателства, че са изпълнени условията по </w:t>
      </w:r>
      <w:r w:rsidRPr="00FF7DB3">
        <w:rPr>
          <w:rFonts w:ascii="Times New Roman" w:hAnsi="Times New Roman"/>
          <w:sz w:val="24"/>
          <w:szCs w:val="24"/>
          <w:u w:val="single"/>
          <w:lang w:eastAsia="bg-BG"/>
        </w:rPr>
        <w:t>чл. 66, ал. 2 и 11 ЗОП</w:t>
      </w:r>
      <w:r w:rsidRPr="00FF7DB3">
        <w:rPr>
          <w:rFonts w:ascii="Times New Roman" w:hAnsi="Times New Roman"/>
          <w:sz w:val="24"/>
          <w:szCs w:val="24"/>
          <w:lang w:eastAsia="bg-BG"/>
        </w:rPr>
        <w:t>.</w:t>
      </w:r>
    </w:p>
    <w:p w:rsidR="00CD5A05" w:rsidRPr="00FF7DB3" w:rsidRDefault="00CD5A05" w:rsidP="0035390B">
      <w:pPr>
        <w:spacing w:after="0" w:line="240" w:lineRule="auto"/>
        <w:ind w:firstLine="708"/>
        <w:jc w:val="both"/>
        <w:textAlignment w:val="center"/>
        <w:rPr>
          <w:rFonts w:ascii="Times New Roman" w:hAnsi="Times New Roman"/>
          <w:sz w:val="24"/>
          <w:szCs w:val="24"/>
          <w:lang w:eastAsia="bg-BG"/>
        </w:rPr>
      </w:pPr>
      <w:r w:rsidRPr="00FF7DB3">
        <w:rPr>
          <w:rFonts w:ascii="Times New Roman" w:hAnsi="Times New Roman"/>
          <w:sz w:val="24"/>
          <w:szCs w:val="24"/>
          <w:lang w:eastAsia="bg-BG"/>
        </w:rPr>
        <w:t>(2) Подизпълнителите нямат право да превъзлагат една или повече от дейностите, които са включени в предмета на договора за подизпълнение.</w:t>
      </w:r>
    </w:p>
    <w:p w:rsidR="00CD5A05" w:rsidRPr="00FF7DB3" w:rsidRDefault="00CD5A05" w:rsidP="0035390B">
      <w:pPr>
        <w:spacing w:after="0" w:line="240" w:lineRule="auto"/>
        <w:jc w:val="both"/>
        <w:textAlignment w:val="center"/>
        <w:rPr>
          <w:rFonts w:ascii="Times New Roman" w:hAnsi="Times New Roman"/>
          <w:sz w:val="24"/>
          <w:szCs w:val="24"/>
          <w:lang w:eastAsia="bg-BG"/>
        </w:rPr>
      </w:pPr>
      <w:r w:rsidRPr="00FF7DB3">
        <w:rPr>
          <w:rFonts w:ascii="Times New Roman" w:hAnsi="Times New Roman"/>
          <w:sz w:val="24"/>
          <w:szCs w:val="24"/>
          <w:lang w:eastAsia="bg-BG"/>
        </w:rPr>
        <w:t xml:space="preserve">          (3)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CD5A05" w:rsidRPr="00FF7DB3" w:rsidRDefault="00CD5A05" w:rsidP="0035390B">
      <w:pPr>
        <w:spacing w:after="0" w:line="240" w:lineRule="auto"/>
        <w:jc w:val="both"/>
        <w:textAlignment w:val="center"/>
        <w:rPr>
          <w:rFonts w:ascii="Times New Roman" w:hAnsi="Times New Roman"/>
          <w:sz w:val="24"/>
          <w:szCs w:val="24"/>
          <w:lang w:eastAsia="bg-BG"/>
        </w:rPr>
      </w:pPr>
      <w:r w:rsidRPr="00FF7DB3">
        <w:rPr>
          <w:rFonts w:ascii="Times New Roman" w:hAnsi="Times New Roman"/>
          <w:sz w:val="24"/>
          <w:szCs w:val="24"/>
          <w:lang w:eastAsia="bg-BG"/>
        </w:rPr>
        <w:t xml:space="preserve">           1. за новия подизпълнител не са налице основанията за отстраняване в процедурата;</w:t>
      </w:r>
    </w:p>
    <w:p w:rsidR="00CD5A05" w:rsidRPr="00FF7DB3" w:rsidRDefault="00CD5A05" w:rsidP="0035390B">
      <w:pPr>
        <w:spacing w:after="0" w:line="240" w:lineRule="auto"/>
        <w:jc w:val="both"/>
        <w:textAlignment w:val="center"/>
        <w:rPr>
          <w:rFonts w:ascii="Times New Roman" w:hAnsi="Times New Roman"/>
          <w:sz w:val="24"/>
          <w:szCs w:val="24"/>
          <w:lang w:eastAsia="bg-BG"/>
        </w:rPr>
      </w:pPr>
      <w:r w:rsidRPr="00FF7DB3">
        <w:rPr>
          <w:rFonts w:ascii="Times New Roman" w:hAnsi="Times New Roman"/>
          <w:sz w:val="24"/>
          <w:szCs w:val="24"/>
          <w:lang w:eastAsia="bg-BG"/>
        </w:rPr>
        <w:t xml:space="preserve">           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CD5A05" w:rsidRPr="00FF7DB3" w:rsidRDefault="00CD5A05" w:rsidP="0035390B">
      <w:pPr>
        <w:suppressAutoHyphens/>
        <w:spacing w:after="0" w:line="240" w:lineRule="auto"/>
        <w:ind w:firstLine="709"/>
        <w:jc w:val="both"/>
        <w:rPr>
          <w:rFonts w:ascii="Times New Roman" w:eastAsia="MS Mincho" w:hAnsi="Times New Roman"/>
          <w:sz w:val="24"/>
          <w:szCs w:val="24"/>
          <w:lang w:eastAsia="bg-BG"/>
        </w:rPr>
      </w:pPr>
      <w:r w:rsidRPr="00FF7DB3">
        <w:rPr>
          <w:rFonts w:ascii="Times New Roman" w:eastAsia="MS Mincho" w:hAnsi="Times New Roman"/>
          <w:b/>
          <w:sz w:val="24"/>
          <w:szCs w:val="24"/>
          <w:lang w:eastAsia="bg-BG"/>
        </w:rPr>
        <w:t xml:space="preserve">Чл. 7. </w:t>
      </w:r>
      <w:r w:rsidRPr="00FF7DB3">
        <w:rPr>
          <w:rFonts w:ascii="Times New Roman" w:eastAsia="MS Mincho" w:hAnsi="Times New Roman"/>
          <w:sz w:val="24"/>
          <w:szCs w:val="24"/>
          <w:lang w:eastAsia="bg-BG"/>
        </w:rPr>
        <w:t>ИЗПЪЛНИТЕЛЯТ при осъществяване предмета на договора е длъжен:</w:t>
      </w:r>
    </w:p>
    <w:p w:rsidR="00CD5A05" w:rsidRPr="00FF7DB3" w:rsidRDefault="00CD5A05" w:rsidP="0035390B">
      <w:pPr>
        <w:numPr>
          <w:ilvl w:val="0"/>
          <w:numId w:val="13"/>
        </w:numPr>
        <w:tabs>
          <w:tab w:val="left" w:pos="1080"/>
        </w:tabs>
        <w:suppressAutoHyphens/>
        <w:spacing w:after="0" w:line="240" w:lineRule="auto"/>
        <w:ind w:left="0" w:right="141" w:firstLine="709"/>
        <w:jc w:val="both"/>
        <w:rPr>
          <w:rFonts w:ascii="Times New Roman" w:hAnsi="Times New Roman"/>
          <w:sz w:val="24"/>
          <w:szCs w:val="24"/>
          <w:lang w:eastAsia="bg-BG"/>
        </w:rPr>
      </w:pPr>
      <w:r w:rsidRPr="00FF7DB3">
        <w:rPr>
          <w:rFonts w:ascii="Times New Roman" w:hAnsi="Times New Roman"/>
          <w:sz w:val="24"/>
          <w:szCs w:val="24"/>
          <w:lang w:eastAsia="bg-BG"/>
        </w:rPr>
        <w:t>Да осигури физическа охрана на обектите, изразяваща се в строг пропускателен и охранителен режим и ред, недопускане на нерегламентирано проникване и противоправни посегателства в обектите, съгласно Плановете за охрана;</w:t>
      </w:r>
    </w:p>
    <w:p w:rsidR="00CD5A05" w:rsidRPr="00FF7DB3" w:rsidRDefault="00CD5A05" w:rsidP="0035390B">
      <w:pPr>
        <w:numPr>
          <w:ilvl w:val="0"/>
          <w:numId w:val="13"/>
        </w:numPr>
        <w:tabs>
          <w:tab w:val="left" w:pos="1080"/>
        </w:tabs>
        <w:suppressAutoHyphens/>
        <w:spacing w:after="0" w:line="240" w:lineRule="auto"/>
        <w:ind w:left="0" w:firstLine="720"/>
        <w:jc w:val="both"/>
        <w:rPr>
          <w:rFonts w:ascii="Times New Roman" w:hAnsi="Times New Roman"/>
          <w:sz w:val="24"/>
          <w:szCs w:val="24"/>
          <w:lang w:val="en-US" w:eastAsia="bg-BG"/>
        </w:rPr>
      </w:pPr>
      <w:r w:rsidRPr="00FF7DB3">
        <w:rPr>
          <w:rFonts w:ascii="Times New Roman" w:hAnsi="Times New Roman"/>
          <w:sz w:val="24"/>
          <w:szCs w:val="24"/>
          <w:lang w:eastAsia="ar-SA"/>
        </w:rPr>
        <w:t>Охранителната дейност да се осъществява ежедневно съгласно Плановете за охрана;</w:t>
      </w:r>
    </w:p>
    <w:p w:rsidR="00CD5A05" w:rsidRPr="00FF7DB3" w:rsidRDefault="00CD5A05" w:rsidP="0035390B">
      <w:pPr>
        <w:numPr>
          <w:ilvl w:val="0"/>
          <w:numId w:val="13"/>
        </w:numPr>
        <w:tabs>
          <w:tab w:val="left" w:pos="1080"/>
        </w:tabs>
        <w:suppressAutoHyphens/>
        <w:spacing w:after="0" w:line="240" w:lineRule="auto"/>
        <w:ind w:left="0" w:firstLine="709"/>
        <w:jc w:val="both"/>
        <w:rPr>
          <w:rFonts w:ascii="Times New Roman" w:hAnsi="Times New Roman"/>
          <w:sz w:val="24"/>
          <w:szCs w:val="24"/>
          <w:lang w:eastAsia="ar-SA"/>
        </w:rPr>
      </w:pPr>
      <w:r w:rsidRPr="00FF7DB3">
        <w:rPr>
          <w:rFonts w:ascii="Times New Roman" w:hAnsi="Times New Roman"/>
          <w:sz w:val="24"/>
          <w:szCs w:val="24"/>
          <w:lang w:eastAsia="ar-SA"/>
        </w:rPr>
        <w:t>Служителите на ИЗПЪЛНИТЕЛЯ, осъществяващи охрана</w:t>
      </w:r>
      <w:r w:rsidRPr="00FF7DB3">
        <w:rPr>
          <w:rFonts w:ascii="Times New Roman" w:hAnsi="Times New Roman"/>
          <w:sz w:val="24"/>
          <w:szCs w:val="24"/>
          <w:lang w:eastAsia="bg-BG"/>
        </w:rPr>
        <w:t xml:space="preserve">, са длъжни да следят за </w:t>
      </w:r>
      <w:r w:rsidRPr="00FF7DB3">
        <w:rPr>
          <w:rFonts w:ascii="Times New Roman" w:hAnsi="Times New Roman"/>
          <w:sz w:val="24"/>
          <w:szCs w:val="24"/>
          <w:lang w:eastAsia="ar-SA"/>
        </w:rPr>
        <w:t>спазването на установения от ВЪЗЛОЖИТЕЛЯ по договора пропускателен режим при влизане и излизане от охраняваните обекти и вътрешния ред в него, като извършва следните действия:</w:t>
      </w:r>
    </w:p>
    <w:p w:rsidR="00CD5A05" w:rsidRPr="00FF7DB3" w:rsidRDefault="00CD5A05" w:rsidP="0035390B">
      <w:pPr>
        <w:suppressAutoHyphens/>
        <w:spacing w:after="0" w:line="240" w:lineRule="auto"/>
        <w:ind w:firstLine="709"/>
        <w:contextualSpacing/>
        <w:jc w:val="both"/>
        <w:rPr>
          <w:rFonts w:ascii="Times New Roman" w:hAnsi="Times New Roman"/>
          <w:sz w:val="24"/>
          <w:szCs w:val="24"/>
          <w:lang w:eastAsia="ar-SA"/>
        </w:rPr>
      </w:pPr>
      <w:r w:rsidRPr="00FF7DB3">
        <w:rPr>
          <w:rFonts w:ascii="Times New Roman" w:hAnsi="Times New Roman"/>
          <w:sz w:val="24"/>
          <w:szCs w:val="24"/>
          <w:lang w:eastAsia="ar-SA"/>
        </w:rPr>
        <w:t>(а) проверяват документите за самоличност на външни лица, както и багаж, товари и/или МПС/ППС и съпроводителните им документи;</w:t>
      </w:r>
    </w:p>
    <w:p w:rsidR="00CD5A05" w:rsidRPr="00FF7DB3" w:rsidRDefault="00CD5A05" w:rsidP="0035390B">
      <w:pPr>
        <w:suppressAutoHyphens/>
        <w:spacing w:after="0" w:line="240" w:lineRule="auto"/>
        <w:ind w:firstLine="709"/>
        <w:contextualSpacing/>
        <w:jc w:val="both"/>
        <w:rPr>
          <w:rFonts w:ascii="Times New Roman" w:hAnsi="Times New Roman"/>
          <w:sz w:val="24"/>
          <w:szCs w:val="24"/>
          <w:lang w:eastAsia="ar-SA"/>
        </w:rPr>
      </w:pPr>
      <w:r w:rsidRPr="00FF7DB3">
        <w:rPr>
          <w:rFonts w:ascii="Times New Roman" w:hAnsi="Times New Roman"/>
          <w:sz w:val="24"/>
          <w:szCs w:val="24"/>
          <w:lang w:eastAsia="ar-SA"/>
        </w:rPr>
        <w:t>(б) не допускат външни посетители в обектите</w:t>
      </w:r>
      <w:r w:rsidRPr="00FF7DB3">
        <w:rPr>
          <w:rFonts w:ascii="Times New Roman" w:hAnsi="Times New Roman"/>
          <w:sz w:val="24"/>
          <w:szCs w:val="24"/>
          <w:lang w:val="en-US" w:eastAsia="ar-SA"/>
        </w:rPr>
        <w:t xml:space="preserve"> </w:t>
      </w:r>
      <w:r w:rsidRPr="00FF7DB3">
        <w:rPr>
          <w:rFonts w:ascii="Times New Roman" w:hAnsi="Times New Roman"/>
          <w:sz w:val="24"/>
          <w:szCs w:val="24"/>
          <w:lang w:eastAsia="ar-SA"/>
        </w:rPr>
        <w:t>извън работно време, за периода, през който не се извършва дейност в обектите, освен по преценка на ВЪЗЛОЖИТЕЛЯ;</w:t>
      </w:r>
    </w:p>
    <w:p w:rsidR="00CD5A05" w:rsidRPr="00FF7DB3" w:rsidRDefault="00CD5A05" w:rsidP="0035390B">
      <w:pPr>
        <w:suppressAutoHyphens/>
        <w:spacing w:after="0" w:line="240" w:lineRule="auto"/>
        <w:ind w:firstLine="709"/>
        <w:jc w:val="both"/>
        <w:rPr>
          <w:rFonts w:ascii="Times New Roman" w:hAnsi="Times New Roman"/>
          <w:sz w:val="24"/>
          <w:szCs w:val="24"/>
          <w:lang w:eastAsia="ar-SA"/>
        </w:rPr>
      </w:pPr>
      <w:r w:rsidRPr="00FF7DB3">
        <w:rPr>
          <w:rFonts w:ascii="Times New Roman" w:hAnsi="Times New Roman"/>
          <w:sz w:val="24"/>
          <w:szCs w:val="24"/>
          <w:lang w:eastAsia="ar-SA"/>
        </w:rPr>
        <w:t>(в) осъществяват периодичен обход на обектите, извършвайки проверка на най-уязвимите звена,  проверка на заключващи устройства, целостта на врати и прозорци и др.;</w:t>
      </w:r>
    </w:p>
    <w:p w:rsidR="00CD5A05" w:rsidRPr="00FF7DB3" w:rsidRDefault="00CD5A05" w:rsidP="0035390B">
      <w:pPr>
        <w:suppressAutoHyphens/>
        <w:spacing w:after="0" w:line="240" w:lineRule="auto"/>
        <w:ind w:firstLine="709"/>
        <w:contextualSpacing/>
        <w:jc w:val="both"/>
        <w:rPr>
          <w:rFonts w:ascii="Times New Roman" w:eastAsia="Batang" w:hAnsi="Times New Roman"/>
          <w:b/>
          <w:bCs/>
          <w:sz w:val="24"/>
          <w:szCs w:val="24"/>
          <w:lang w:eastAsia="ko-KR" w:bidi="he-IL"/>
        </w:rPr>
      </w:pPr>
      <w:r w:rsidRPr="00FF7DB3">
        <w:rPr>
          <w:rFonts w:ascii="Times New Roman" w:hAnsi="Times New Roman"/>
          <w:sz w:val="24"/>
          <w:szCs w:val="24"/>
          <w:lang w:eastAsia="ar-SA"/>
        </w:rPr>
        <w:t xml:space="preserve">(г) следят за изпълнение на противопожарните изисквания в обектите. При постъпване на сигнал от пожароизвестителната система или възникване на пожар в сградата, както и при установена повреда в противопожарната инсталация, дежурният охранител предприема необходимите мерки за обезпечаване безопасността на намиращите се в сградата служители и външни лица, като при необходимост участва при организиране на евакуация. </w:t>
      </w:r>
    </w:p>
    <w:p w:rsidR="00CD5A05" w:rsidRPr="00E729EB" w:rsidRDefault="00CD5A05" w:rsidP="0035390B">
      <w:pPr>
        <w:spacing w:after="0" w:line="240" w:lineRule="auto"/>
        <w:ind w:firstLine="720"/>
        <w:jc w:val="both"/>
        <w:rPr>
          <w:rFonts w:ascii="Times New Roman" w:eastAsia="MS Mincho" w:hAnsi="Times New Roman"/>
          <w:sz w:val="24"/>
          <w:szCs w:val="24"/>
          <w:lang w:eastAsia="bg-BG"/>
        </w:rPr>
      </w:pPr>
      <w:r w:rsidRPr="00E729EB">
        <w:rPr>
          <w:rFonts w:ascii="Times New Roman" w:eastAsia="MS Mincho" w:hAnsi="Times New Roman"/>
          <w:b/>
          <w:sz w:val="24"/>
          <w:szCs w:val="24"/>
          <w:lang w:eastAsia="bg-BG"/>
        </w:rPr>
        <w:t>Чл. 8.</w:t>
      </w:r>
      <w:r w:rsidRPr="00E729EB">
        <w:rPr>
          <w:rFonts w:ascii="Times New Roman" w:eastAsia="MS Mincho" w:hAnsi="Times New Roman"/>
          <w:sz w:val="24"/>
          <w:szCs w:val="24"/>
          <w:lang w:eastAsia="bg-BG"/>
        </w:rPr>
        <w:t xml:space="preserve"> ИЗПЪЛНИТЕЛЯТ при осъществяване предмета на договора охрана  с помощта на сигнално-</w:t>
      </w:r>
      <w:r>
        <w:rPr>
          <w:rFonts w:ascii="Times New Roman" w:eastAsia="MS Mincho" w:hAnsi="Times New Roman"/>
          <w:sz w:val="24"/>
          <w:szCs w:val="24"/>
          <w:lang w:eastAsia="bg-BG"/>
        </w:rPr>
        <w:t xml:space="preserve">охранителна  техника </w:t>
      </w:r>
      <w:r>
        <w:rPr>
          <w:rFonts w:ascii="Times New Roman" w:eastAsia="MS Mincho" w:hAnsi="Times New Roman"/>
          <w:sz w:val="24"/>
          <w:szCs w:val="24"/>
          <w:lang w:val="en-US" w:eastAsia="bg-BG"/>
        </w:rPr>
        <w:t>(</w:t>
      </w:r>
      <w:r>
        <w:rPr>
          <w:rFonts w:ascii="Times New Roman" w:eastAsia="MS Mincho" w:hAnsi="Times New Roman"/>
          <w:sz w:val="24"/>
          <w:szCs w:val="24"/>
          <w:lang w:eastAsia="bg-BG"/>
        </w:rPr>
        <w:t>СОТ</w:t>
      </w:r>
      <w:r>
        <w:rPr>
          <w:rFonts w:ascii="Times New Roman" w:eastAsia="MS Mincho" w:hAnsi="Times New Roman"/>
          <w:sz w:val="24"/>
          <w:szCs w:val="24"/>
          <w:lang w:val="en-US" w:eastAsia="bg-BG"/>
        </w:rPr>
        <w:t>)</w:t>
      </w:r>
      <w:r w:rsidRPr="00E729EB">
        <w:rPr>
          <w:rFonts w:ascii="Times New Roman" w:eastAsia="MS Mincho" w:hAnsi="Times New Roman"/>
          <w:sz w:val="24"/>
          <w:szCs w:val="24"/>
          <w:lang w:eastAsia="bg-BG"/>
        </w:rPr>
        <w:t xml:space="preserve"> е длъжен:</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u w:val="single"/>
        </w:rPr>
      </w:pPr>
      <w:r w:rsidRPr="00E729EB">
        <w:rPr>
          <w:rFonts w:ascii="Times New Roman" w:hAnsi="Times New Roman"/>
          <w:sz w:val="24"/>
          <w:szCs w:val="24"/>
        </w:rPr>
        <w:t xml:space="preserve">  ИЗПЪЛНИТЕЛЯТ се задължава да осигури непрекъснато, денонощно наблюдение на охраняваните обекти, посредством денонощен дежурен център, който следи и регистрира всич</w:t>
      </w:r>
      <w:r>
        <w:rPr>
          <w:rFonts w:ascii="Times New Roman" w:hAnsi="Times New Roman"/>
          <w:sz w:val="24"/>
          <w:szCs w:val="24"/>
        </w:rPr>
        <w:t>ки получени сигнали от сигнално</w:t>
      </w:r>
      <w:r>
        <w:rPr>
          <w:rFonts w:ascii="Times New Roman" w:hAnsi="Times New Roman"/>
          <w:sz w:val="24"/>
          <w:szCs w:val="24"/>
          <w:lang w:val="en-US"/>
        </w:rPr>
        <w:t>-</w:t>
      </w:r>
      <w:r w:rsidRPr="00E729EB">
        <w:rPr>
          <w:rFonts w:ascii="Times New Roman" w:hAnsi="Times New Roman"/>
          <w:sz w:val="24"/>
          <w:szCs w:val="24"/>
        </w:rPr>
        <w:t>охранителната техника;</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rPr>
      </w:pPr>
      <w:r w:rsidRPr="00E729EB">
        <w:rPr>
          <w:rFonts w:ascii="Times New Roman" w:hAnsi="Times New Roman"/>
          <w:sz w:val="24"/>
          <w:szCs w:val="24"/>
        </w:rPr>
        <w:t>При получаване на сигнал за посегателство върху охраняван обект, ИЗПЪЛНИТЕЛЯТ се задължава да извърши проверка за …………….. минути и да противодейства с човешки ресурси, с цел да предотврати  евентуални нарушения и нанасянето на вреди на ВЪЗЛОЖИТЕЛЯ;</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u w:val="single"/>
        </w:rPr>
      </w:pPr>
      <w:r w:rsidRPr="00E729EB">
        <w:rPr>
          <w:rFonts w:ascii="Times New Roman" w:hAnsi="Times New Roman"/>
          <w:sz w:val="24"/>
          <w:szCs w:val="24"/>
        </w:rPr>
        <w:lastRenderedPageBreak/>
        <w:t>В случай на посегателство, ИЗПЪЛНИТЕЛЯТ се задължава да блокира входно-изходните и уязвимите точки на охраняван обект, за който е получен сигнал за нарушение и  да осигури физическа охрана на обектите до пристигане на отговорно длъжностно лице;</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lang w:val="en-US"/>
        </w:rPr>
      </w:pPr>
      <w:r w:rsidRPr="00E729EB">
        <w:rPr>
          <w:rFonts w:ascii="Times New Roman" w:hAnsi="Times New Roman"/>
          <w:sz w:val="24"/>
          <w:szCs w:val="24"/>
        </w:rPr>
        <w:t xml:space="preserve">ИЗПЪЛНИТЕЛЯТ се задължава след извършване на проверка и/или оглед, вследствие получен сигнал от сигнално охранителната техника, да уведоми до </w:t>
      </w:r>
      <w:r>
        <w:rPr>
          <w:rFonts w:ascii="Times New Roman" w:hAnsi="Times New Roman"/>
          <w:sz w:val="24"/>
          <w:szCs w:val="24"/>
        </w:rPr>
        <w:t>…..</w:t>
      </w:r>
      <w:r w:rsidRPr="00E729EB">
        <w:rPr>
          <w:rFonts w:ascii="Times New Roman" w:hAnsi="Times New Roman"/>
          <w:sz w:val="24"/>
          <w:szCs w:val="24"/>
        </w:rPr>
        <w:t xml:space="preserve"> минути, съответните органи /на МВР и/или противопожарната охрана и др./ при съмнения за престъпна дейност и/или пожар и др. в обектите</w:t>
      </w:r>
      <w:r w:rsidRPr="00E729EB">
        <w:rPr>
          <w:rFonts w:ascii="Times New Roman" w:hAnsi="Times New Roman"/>
          <w:sz w:val="24"/>
          <w:szCs w:val="24"/>
          <w:lang w:val="en-US"/>
        </w:rPr>
        <w:t>;</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lang w:val="en-US"/>
        </w:rPr>
      </w:pPr>
      <w:r w:rsidRPr="00E729EB">
        <w:rPr>
          <w:rFonts w:ascii="Times New Roman" w:hAnsi="Times New Roman"/>
          <w:sz w:val="24"/>
          <w:szCs w:val="24"/>
        </w:rPr>
        <w:t>ИЗПЪЛНИТЕЛЯТ се задължава да предоставя при поискване от ВЪЗЛОЖИТЕЛЯ информация относно времето за реакция на специализираните патрули при сигнал за нарушение в негов обект; времето на включване/изключване на СОТ в обектите</w:t>
      </w:r>
      <w:r w:rsidRPr="00E729EB">
        <w:rPr>
          <w:rFonts w:ascii="Times New Roman" w:hAnsi="Times New Roman"/>
          <w:sz w:val="24"/>
          <w:szCs w:val="24"/>
          <w:lang w:val="en-US"/>
        </w:rPr>
        <w:t>;</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rPr>
      </w:pPr>
      <w:r w:rsidRPr="00E729EB">
        <w:rPr>
          <w:rFonts w:ascii="Times New Roman" w:hAnsi="Times New Roman"/>
          <w:sz w:val="24"/>
          <w:szCs w:val="24"/>
        </w:rPr>
        <w:t>ИЗПЪЛНИТЕЛЯТ се задължава да извършва периодично профилактика и да поддържа в техническа изправност монтираните в обектите охранителни съоръжения, като подмяната на повредената (негодна) или унищожена СОТ е за сметка на ВЪЗЛОЖИТЕЛЯ;</w:t>
      </w:r>
    </w:p>
    <w:p w:rsidR="00CD5A05" w:rsidRPr="00E729EB" w:rsidRDefault="00CD5A05" w:rsidP="0035390B">
      <w:pPr>
        <w:numPr>
          <w:ilvl w:val="0"/>
          <w:numId w:val="14"/>
        </w:numPr>
        <w:suppressAutoHyphens/>
        <w:spacing w:after="0" w:line="240" w:lineRule="auto"/>
        <w:ind w:left="0" w:firstLine="709"/>
        <w:jc w:val="both"/>
        <w:rPr>
          <w:rFonts w:ascii="Times New Roman" w:hAnsi="Times New Roman"/>
          <w:sz w:val="24"/>
          <w:szCs w:val="24"/>
          <w:lang w:eastAsia="ar-SA"/>
        </w:rPr>
      </w:pPr>
      <w:r w:rsidRPr="00E729EB">
        <w:rPr>
          <w:rFonts w:ascii="Times New Roman" w:hAnsi="Times New Roman"/>
          <w:sz w:val="24"/>
          <w:szCs w:val="24"/>
          <w:lang w:eastAsia="ar-SA"/>
        </w:rPr>
        <w:t>ИЗПЪЛНИТЕЛЯТ, след съгласуване с ВЪЗЛОЖИТЕЛЯ, има право да прави необходимите изменения и допълнения в плана за охрана на обектите, както и в СОТ с цел подобряване условията и увеличаване надеждността на охраната;</w:t>
      </w:r>
    </w:p>
    <w:p w:rsidR="00CD5A05" w:rsidRPr="00E729EB" w:rsidRDefault="00CD5A05" w:rsidP="0035390B">
      <w:pPr>
        <w:numPr>
          <w:ilvl w:val="0"/>
          <w:numId w:val="14"/>
        </w:numPr>
        <w:suppressAutoHyphens/>
        <w:spacing w:after="0" w:line="240" w:lineRule="auto"/>
        <w:ind w:left="0" w:firstLine="709"/>
        <w:jc w:val="both"/>
        <w:rPr>
          <w:rFonts w:ascii="Times New Roman" w:hAnsi="Times New Roman"/>
          <w:sz w:val="24"/>
          <w:szCs w:val="24"/>
          <w:lang w:eastAsia="ar-SA"/>
        </w:rPr>
      </w:pPr>
      <w:r w:rsidRPr="00E729EB">
        <w:rPr>
          <w:rFonts w:ascii="Times New Roman" w:hAnsi="Times New Roman"/>
          <w:sz w:val="24"/>
          <w:szCs w:val="24"/>
          <w:lang w:eastAsia="ar-SA"/>
        </w:rPr>
        <w:t>ИЗПЪЛНИТЕЛЯТ има право да осъществява контрол върху охраната по всяко време, по начин и със средства, които по негова преценка са необходими и достатъчни за изпълнение на поетите с Договора задължения;</w:t>
      </w:r>
    </w:p>
    <w:p w:rsidR="00CD5A05" w:rsidRPr="00E729EB" w:rsidRDefault="00CD5A05" w:rsidP="0035390B">
      <w:pPr>
        <w:numPr>
          <w:ilvl w:val="0"/>
          <w:numId w:val="14"/>
        </w:numPr>
        <w:suppressAutoHyphens/>
        <w:spacing w:after="0" w:line="240" w:lineRule="auto"/>
        <w:ind w:left="0" w:firstLine="709"/>
        <w:jc w:val="both"/>
        <w:rPr>
          <w:rFonts w:ascii="Times New Roman" w:hAnsi="Times New Roman"/>
          <w:sz w:val="24"/>
          <w:szCs w:val="24"/>
        </w:rPr>
      </w:pPr>
      <w:r w:rsidRPr="00E729EB">
        <w:rPr>
          <w:rFonts w:ascii="Times New Roman" w:hAnsi="Times New Roman"/>
          <w:sz w:val="24"/>
          <w:szCs w:val="24"/>
          <w:lang w:eastAsia="ar-SA"/>
        </w:rPr>
        <w:t xml:space="preserve">ИЗПЪЛНИТЕЛЯТ </w:t>
      </w:r>
      <w:r w:rsidRPr="00E729EB">
        <w:rPr>
          <w:rFonts w:ascii="Times New Roman" w:hAnsi="Times New Roman"/>
          <w:sz w:val="24"/>
          <w:szCs w:val="24"/>
        </w:rPr>
        <w:t>е длъжен да запази в тайна условията и начина на използване на СОТ.</w:t>
      </w:r>
    </w:p>
    <w:p w:rsidR="00CD5A05" w:rsidRPr="00FF7DB3" w:rsidRDefault="00CD5A05" w:rsidP="0035390B">
      <w:pPr>
        <w:spacing w:after="0" w:line="240" w:lineRule="auto"/>
        <w:ind w:firstLine="720"/>
        <w:jc w:val="both"/>
        <w:rPr>
          <w:rFonts w:ascii="Times New Roman" w:hAnsi="Times New Roman"/>
          <w:sz w:val="24"/>
          <w:szCs w:val="24"/>
        </w:rPr>
      </w:pPr>
    </w:p>
    <w:p w:rsidR="00CD5A05" w:rsidRPr="00FF7DB3" w:rsidRDefault="00CD5A05" w:rsidP="0035390B">
      <w:pPr>
        <w:spacing w:after="0" w:line="240" w:lineRule="auto"/>
        <w:jc w:val="center"/>
        <w:rPr>
          <w:rFonts w:ascii="Times New Roman" w:hAnsi="Times New Roman"/>
          <w:b/>
          <w:sz w:val="24"/>
          <w:szCs w:val="24"/>
        </w:rPr>
      </w:pPr>
      <w:r w:rsidRPr="00FF7DB3">
        <w:rPr>
          <w:rFonts w:ascii="Times New Roman" w:hAnsi="Times New Roman"/>
          <w:b/>
          <w:sz w:val="24"/>
          <w:szCs w:val="24"/>
        </w:rPr>
        <w:t>ПРАВА И ЗАДЪЛЖЕНИЯ НА ВЪЗЛОЖИТЕЛЯ</w:t>
      </w:r>
    </w:p>
    <w:p w:rsidR="00CD5A05" w:rsidRPr="00FF7DB3" w:rsidRDefault="00CD5A05" w:rsidP="0035390B">
      <w:pPr>
        <w:tabs>
          <w:tab w:val="left" w:pos="709"/>
        </w:tabs>
        <w:spacing w:after="0" w:line="240" w:lineRule="auto"/>
        <w:ind w:firstLine="284"/>
        <w:jc w:val="both"/>
        <w:rPr>
          <w:rFonts w:ascii="Times New Roman" w:hAnsi="Times New Roman"/>
          <w:sz w:val="24"/>
          <w:szCs w:val="24"/>
        </w:rPr>
      </w:pPr>
      <w:r w:rsidRPr="00FF7DB3">
        <w:rPr>
          <w:rFonts w:ascii="Times New Roman" w:hAnsi="Times New Roman"/>
          <w:sz w:val="24"/>
          <w:szCs w:val="24"/>
          <w:lang w:val="ru-RU"/>
        </w:rPr>
        <w:tab/>
        <w:t xml:space="preserve"> </w:t>
      </w:r>
      <w:r w:rsidRPr="00FF7DB3">
        <w:rPr>
          <w:rFonts w:ascii="Times New Roman" w:hAnsi="Times New Roman"/>
          <w:b/>
          <w:sz w:val="24"/>
          <w:szCs w:val="24"/>
          <w:lang w:val="ru-RU"/>
        </w:rPr>
        <w:t>Чл. 9.</w:t>
      </w:r>
      <w:r w:rsidRPr="00FF7DB3">
        <w:rPr>
          <w:rFonts w:ascii="Times New Roman" w:hAnsi="Times New Roman"/>
          <w:sz w:val="24"/>
          <w:szCs w:val="24"/>
          <w:lang w:val="ru-RU"/>
        </w:rPr>
        <w:t xml:space="preserve"> (1) </w:t>
      </w:r>
      <w:r w:rsidRPr="00FF7DB3">
        <w:rPr>
          <w:rFonts w:ascii="Times New Roman" w:hAnsi="Times New Roman"/>
          <w:b/>
          <w:sz w:val="24"/>
          <w:szCs w:val="24"/>
          <w:lang w:val="ru-RU"/>
        </w:rPr>
        <w:t xml:space="preserve">ВЪЗЛОЖИТЕЛЯ </w:t>
      </w:r>
      <w:r w:rsidRPr="00FF7DB3">
        <w:rPr>
          <w:rFonts w:ascii="Times New Roman" w:hAnsi="Times New Roman"/>
          <w:sz w:val="24"/>
          <w:szCs w:val="24"/>
          <w:lang w:val="ru-RU"/>
        </w:rPr>
        <w:t xml:space="preserve">се задължава да заплаща на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месечна абонаментна такса за услугата по предмета на договора, </w:t>
      </w:r>
      <w:r w:rsidRPr="00FF7DB3">
        <w:rPr>
          <w:rFonts w:ascii="Times New Roman" w:hAnsi="Times New Roman"/>
          <w:sz w:val="24"/>
          <w:szCs w:val="24"/>
        </w:rPr>
        <w:t>съгласно посоченото в чл. 3 от настоящият договор.</w:t>
      </w:r>
    </w:p>
    <w:p w:rsidR="00CD5A05" w:rsidRPr="00FF7DB3" w:rsidRDefault="00CD5A05" w:rsidP="0035390B">
      <w:pPr>
        <w:spacing w:after="0" w:line="240" w:lineRule="auto"/>
        <w:ind w:firstLine="720"/>
        <w:jc w:val="both"/>
        <w:rPr>
          <w:rFonts w:ascii="Times New Roman" w:hAnsi="Times New Roman"/>
          <w:sz w:val="24"/>
          <w:szCs w:val="24"/>
        </w:rPr>
      </w:pPr>
      <w:r w:rsidRPr="00FF7DB3">
        <w:rPr>
          <w:rFonts w:ascii="Times New Roman" w:hAnsi="Times New Roman"/>
          <w:sz w:val="24"/>
          <w:szCs w:val="24"/>
        </w:rPr>
        <w:t>(2) ВЪЗЛОЖИТЕЛЯТ е длъжен да оказва съдействие на ИЗПЪЛНИТЕЛЯ, свързано с организацията за изпълнение предмета на Договора, включително, но не само:</w:t>
      </w:r>
    </w:p>
    <w:p w:rsidR="00CD5A05" w:rsidRPr="00FF7DB3" w:rsidRDefault="00CD5A05" w:rsidP="0035390B">
      <w:pPr>
        <w:numPr>
          <w:ilvl w:val="0"/>
          <w:numId w:val="17"/>
        </w:numPr>
        <w:suppressAutoHyphens/>
        <w:spacing w:after="0" w:line="240" w:lineRule="auto"/>
        <w:ind w:left="1134" w:hanging="425"/>
        <w:jc w:val="both"/>
        <w:rPr>
          <w:rFonts w:ascii="Times New Roman" w:hAnsi="Times New Roman"/>
          <w:sz w:val="24"/>
          <w:szCs w:val="24"/>
        </w:rPr>
      </w:pPr>
      <w:r w:rsidRPr="00FF7DB3">
        <w:rPr>
          <w:rFonts w:ascii="Times New Roman" w:hAnsi="Times New Roman"/>
          <w:sz w:val="24"/>
          <w:szCs w:val="24"/>
        </w:rPr>
        <w:t>да осигури достъп до обектите, предмет на охрана по Договора;</w:t>
      </w:r>
    </w:p>
    <w:p w:rsidR="00CD5A05" w:rsidRPr="00FF7DB3" w:rsidRDefault="00CD5A05" w:rsidP="0035390B">
      <w:pPr>
        <w:numPr>
          <w:ilvl w:val="0"/>
          <w:numId w:val="17"/>
        </w:numPr>
        <w:suppressAutoHyphens/>
        <w:spacing w:after="0" w:line="240" w:lineRule="auto"/>
        <w:ind w:left="0" w:firstLine="709"/>
        <w:jc w:val="both"/>
        <w:rPr>
          <w:rFonts w:ascii="Times New Roman" w:hAnsi="Times New Roman"/>
          <w:sz w:val="24"/>
          <w:szCs w:val="24"/>
        </w:rPr>
      </w:pPr>
      <w:r w:rsidRPr="00FF7DB3">
        <w:rPr>
          <w:rFonts w:ascii="Times New Roman" w:hAnsi="Times New Roman"/>
          <w:sz w:val="24"/>
          <w:szCs w:val="24"/>
        </w:rPr>
        <w:t>да предостави информация за лицата имащи достъп до обектите, правото на достъп за външни лица, задълженията на работещите в обектите, както и друга необходима информация свързана с техническите характеристики на обектите, работно време, пропускателен режим и др.</w:t>
      </w:r>
      <w:r w:rsidRPr="00FF7DB3">
        <w:rPr>
          <w:rFonts w:ascii="Times New Roman" w:hAnsi="Times New Roman"/>
          <w:sz w:val="24"/>
          <w:szCs w:val="24"/>
          <w:lang w:val="en-US"/>
        </w:rPr>
        <w:t>;</w:t>
      </w:r>
    </w:p>
    <w:p w:rsidR="00CD5A05" w:rsidRPr="00FF7DB3" w:rsidRDefault="00CD5A05" w:rsidP="0035390B">
      <w:pPr>
        <w:numPr>
          <w:ilvl w:val="0"/>
          <w:numId w:val="17"/>
        </w:numPr>
        <w:suppressAutoHyphens/>
        <w:spacing w:after="0" w:line="240" w:lineRule="auto"/>
        <w:ind w:left="1134" w:hanging="425"/>
        <w:jc w:val="both"/>
        <w:rPr>
          <w:rFonts w:ascii="Times New Roman" w:hAnsi="Times New Roman"/>
          <w:sz w:val="24"/>
          <w:szCs w:val="24"/>
        </w:rPr>
      </w:pPr>
      <w:r w:rsidRPr="00FF7DB3">
        <w:rPr>
          <w:rFonts w:ascii="Times New Roman" w:hAnsi="Times New Roman"/>
          <w:sz w:val="24"/>
          <w:szCs w:val="24"/>
        </w:rPr>
        <w:t>да запази в тайна на условията и начина на охрана на обектите.</w:t>
      </w:r>
    </w:p>
    <w:p w:rsidR="00CD5A05" w:rsidRPr="00FF7DB3" w:rsidRDefault="00CD5A05" w:rsidP="0035390B">
      <w:pPr>
        <w:tabs>
          <w:tab w:val="left" w:pos="709"/>
        </w:tabs>
        <w:spacing w:after="0" w:line="240" w:lineRule="auto"/>
        <w:ind w:firstLine="284"/>
        <w:jc w:val="both"/>
        <w:rPr>
          <w:rFonts w:ascii="Times New Roman" w:hAnsi="Times New Roman"/>
          <w:sz w:val="24"/>
          <w:szCs w:val="24"/>
        </w:rPr>
      </w:pPr>
      <w:r w:rsidRPr="00FF7DB3">
        <w:rPr>
          <w:rFonts w:ascii="Times New Roman" w:hAnsi="Times New Roman"/>
          <w:b/>
          <w:sz w:val="24"/>
          <w:szCs w:val="24"/>
          <w:lang w:val="ru-RU"/>
        </w:rPr>
        <w:t xml:space="preserve">     Чл. 10.</w:t>
      </w:r>
      <w:r w:rsidRPr="00FF7DB3">
        <w:rPr>
          <w:rFonts w:ascii="Times New Roman" w:hAnsi="Times New Roman"/>
          <w:sz w:val="24"/>
          <w:szCs w:val="24"/>
          <w:lang w:val="ru-RU"/>
        </w:rPr>
        <w:t xml:space="preserve"> При намаляване обема на работа, режима на охраната, броя на охраняваните обекти, както и на минималната работна заплата, </w:t>
      </w:r>
      <w:r w:rsidRPr="00FF7DB3">
        <w:rPr>
          <w:rFonts w:ascii="Times New Roman" w:hAnsi="Times New Roman"/>
          <w:b/>
          <w:sz w:val="24"/>
          <w:szCs w:val="24"/>
          <w:lang w:val="ru-RU"/>
        </w:rPr>
        <w:t>ВЪЗЛОЖИТЕЛЯ</w:t>
      </w:r>
      <w:r w:rsidRPr="00FF7DB3">
        <w:rPr>
          <w:rFonts w:ascii="Times New Roman" w:hAnsi="Times New Roman"/>
          <w:sz w:val="24"/>
          <w:szCs w:val="24"/>
          <w:lang w:val="ru-RU"/>
        </w:rPr>
        <w:t xml:space="preserve"> има право да иска от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намаляване на месечната абонаментна такса.</w:t>
      </w:r>
    </w:p>
    <w:p w:rsidR="00CD5A05" w:rsidRPr="00FF7DB3" w:rsidRDefault="00CD5A05" w:rsidP="0035390B">
      <w:pPr>
        <w:spacing w:after="0" w:line="240" w:lineRule="auto"/>
        <w:jc w:val="both"/>
        <w:rPr>
          <w:rFonts w:ascii="Times New Roman" w:hAnsi="Times New Roman"/>
          <w:sz w:val="24"/>
          <w:szCs w:val="24"/>
          <w:lang w:val="ru-RU"/>
        </w:rPr>
      </w:pPr>
      <w:r w:rsidRPr="00FF7DB3">
        <w:rPr>
          <w:rFonts w:ascii="Times New Roman" w:hAnsi="Times New Roman"/>
          <w:sz w:val="24"/>
          <w:szCs w:val="24"/>
          <w:lang w:val="ru-RU"/>
        </w:rPr>
        <w:tab/>
      </w:r>
      <w:r w:rsidRPr="00FF7DB3">
        <w:rPr>
          <w:rFonts w:ascii="Times New Roman" w:hAnsi="Times New Roman"/>
          <w:b/>
          <w:sz w:val="24"/>
          <w:szCs w:val="24"/>
          <w:lang w:val="ru-RU"/>
        </w:rPr>
        <w:t>Чл. 11.</w:t>
      </w:r>
      <w:r w:rsidRPr="00FF7DB3">
        <w:rPr>
          <w:rFonts w:ascii="Times New Roman" w:hAnsi="Times New Roman"/>
          <w:sz w:val="24"/>
          <w:szCs w:val="24"/>
          <w:lang w:val="ru-RU"/>
        </w:rPr>
        <w:t xml:space="preserve"> </w:t>
      </w:r>
      <w:r w:rsidRPr="00FF7DB3">
        <w:rPr>
          <w:rFonts w:ascii="Times New Roman" w:hAnsi="Times New Roman"/>
          <w:b/>
          <w:sz w:val="24"/>
          <w:szCs w:val="24"/>
          <w:lang w:val="ru-RU"/>
        </w:rPr>
        <w:t>ВЪЗЛОЖИТЕЛЯ</w:t>
      </w:r>
      <w:r w:rsidRPr="00FF7DB3">
        <w:rPr>
          <w:rFonts w:ascii="Times New Roman" w:hAnsi="Times New Roman"/>
          <w:sz w:val="24"/>
          <w:szCs w:val="24"/>
          <w:lang w:val="ru-RU"/>
        </w:rPr>
        <w:t xml:space="preserve"> е длъжен системно да извършва оглед на врати, прозорци, огради, осветление и своевременно да отстранява нередностите, както и да информира незабавно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за изменения в обстановката на охраняваните обекти, имащи отношение към сигурността му.</w:t>
      </w:r>
    </w:p>
    <w:p w:rsidR="00CD5A05" w:rsidRPr="00FF7DB3" w:rsidRDefault="00CD5A05" w:rsidP="0035390B">
      <w:pPr>
        <w:spacing w:after="0" w:line="240" w:lineRule="auto"/>
        <w:ind w:firstLine="720"/>
        <w:jc w:val="both"/>
        <w:rPr>
          <w:rFonts w:ascii="Times New Roman" w:hAnsi="Times New Roman"/>
          <w:color w:val="000000"/>
          <w:sz w:val="24"/>
          <w:szCs w:val="24"/>
          <w:lang w:val="ru-RU"/>
        </w:rPr>
      </w:pPr>
      <w:r w:rsidRPr="00FF7DB3">
        <w:rPr>
          <w:rFonts w:ascii="Times New Roman" w:hAnsi="Times New Roman"/>
          <w:b/>
          <w:sz w:val="24"/>
          <w:szCs w:val="24"/>
          <w:lang w:val="ru-RU"/>
        </w:rPr>
        <w:t>Чл. 12.</w:t>
      </w:r>
      <w:r w:rsidRPr="00FF7DB3">
        <w:rPr>
          <w:rFonts w:ascii="Times New Roman" w:hAnsi="Times New Roman"/>
          <w:sz w:val="24"/>
          <w:szCs w:val="24"/>
          <w:lang w:val="ru-RU"/>
        </w:rPr>
        <w:t xml:space="preserve"> </w:t>
      </w:r>
      <w:r w:rsidRPr="00FF7DB3">
        <w:rPr>
          <w:rFonts w:ascii="Times New Roman" w:hAnsi="Times New Roman"/>
          <w:color w:val="000000"/>
          <w:sz w:val="24"/>
          <w:szCs w:val="24"/>
          <w:lang w:val="ru-RU"/>
        </w:rPr>
        <w:t xml:space="preserve">При констатиране на нарушение </w:t>
      </w:r>
      <w:r w:rsidRPr="00FF7DB3">
        <w:rPr>
          <w:rFonts w:ascii="Times New Roman" w:hAnsi="Times New Roman"/>
          <w:b/>
          <w:sz w:val="24"/>
          <w:szCs w:val="24"/>
          <w:lang w:val="ru-RU"/>
        </w:rPr>
        <w:t>ВЪЗЛОЖИТЕЛЯ</w:t>
      </w:r>
      <w:r w:rsidRPr="00FF7DB3">
        <w:rPr>
          <w:rFonts w:ascii="Times New Roman" w:hAnsi="Times New Roman"/>
          <w:color w:val="000000"/>
          <w:sz w:val="24"/>
          <w:szCs w:val="24"/>
          <w:lang w:val="ru-RU"/>
        </w:rPr>
        <w:t xml:space="preserve"> незабавно да информира ръководството на </w:t>
      </w:r>
      <w:r w:rsidRPr="00FF7DB3">
        <w:rPr>
          <w:rFonts w:ascii="Times New Roman" w:hAnsi="Times New Roman"/>
          <w:b/>
          <w:color w:val="000000"/>
          <w:sz w:val="24"/>
          <w:szCs w:val="24"/>
          <w:lang w:val="ru-RU"/>
        </w:rPr>
        <w:t>ИЗПЪЛНИТЕЛЯ</w:t>
      </w:r>
      <w:r w:rsidRPr="00FF7DB3">
        <w:rPr>
          <w:rFonts w:ascii="Times New Roman" w:hAnsi="Times New Roman"/>
          <w:color w:val="000000"/>
          <w:sz w:val="24"/>
          <w:szCs w:val="24"/>
          <w:lang w:val="ru-RU"/>
        </w:rPr>
        <w:t xml:space="preserve"> и до пристигането на негов представител да не предприема никакви действия, включително и разпространяване на информация.</w:t>
      </w:r>
    </w:p>
    <w:p w:rsidR="00CD5A05" w:rsidRPr="00FF7DB3" w:rsidRDefault="00CD5A05" w:rsidP="0035390B">
      <w:pPr>
        <w:spacing w:after="0" w:line="240" w:lineRule="auto"/>
        <w:ind w:firstLine="720"/>
        <w:jc w:val="both"/>
        <w:rPr>
          <w:rFonts w:ascii="Times New Roman" w:hAnsi="Times New Roman"/>
          <w:color w:val="000000"/>
          <w:sz w:val="24"/>
          <w:szCs w:val="24"/>
          <w:lang w:val="ru-RU"/>
        </w:rPr>
      </w:pPr>
      <w:r w:rsidRPr="00FF7DB3">
        <w:rPr>
          <w:rFonts w:ascii="Times New Roman" w:hAnsi="Times New Roman"/>
          <w:b/>
          <w:color w:val="000000"/>
          <w:sz w:val="24"/>
          <w:szCs w:val="24"/>
          <w:lang w:val="ru-RU"/>
        </w:rPr>
        <w:t>Чл. 13.</w:t>
      </w:r>
      <w:r w:rsidRPr="00FF7DB3">
        <w:rPr>
          <w:rFonts w:ascii="Times New Roman" w:hAnsi="Times New Roman"/>
          <w:color w:val="000000"/>
          <w:sz w:val="24"/>
          <w:szCs w:val="24"/>
          <w:lang w:val="ru-RU"/>
        </w:rPr>
        <w:t xml:space="preserve"> </w:t>
      </w:r>
      <w:r w:rsidRPr="00FF7DB3">
        <w:rPr>
          <w:rFonts w:ascii="Times New Roman" w:hAnsi="Times New Roman"/>
          <w:b/>
          <w:sz w:val="24"/>
          <w:szCs w:val="24"/>
          <w:lang w:val="ru-RU"/>
        </w:rPr>
        <w:t xml:space="preserve">ВЪЗЛОЖИТЕЛЯ </w:t>
      </w:r>
      <w:r w:rsidRPr="00FF7DB3">
        <w:rPr>
          <w:rFonts w:ascii="Times New Roman" w:hAnsi="Times New Roman"/>
          <w:sz w:val="24"/>
          <w:szCs w:val="24"/>
          <w:lang w:val="ru-RU"/>
        </w:rPr>
        <w:t>има право по всяко време да проверява дейността на ИЗПЪЛНИТЕЛЯ по отношение изпълнение предмета на договора и състоянието на охраняваните обекти</w:t>
      </w:r>
    </w:p>
    <w:p w:rsidR="00CD5A05" w:rsidRPr="00FF7DB3" w:rsidRDefault="00CD5A05" w:rsidP="0035390B">
      <w:pPr>
        <w:suppressAutoHyphens/>
        <w:spacing w:after="0" w:line="240" w:lineRule="auto"/>
        <w:ind w:right="141" w:firstLine="709"/>
        <w:jc w:val="both"/>
        <w:rPr>
          <w:rFonts w:ascii="Times New Roman" w:hAnsi="Times New Roman"/>
          <w:b/>
          <w:sz w:val="24"/>
          <w:szCs w:val="24"/>
          <w:lang w:eastAsia="ar-SA"/>
        </w:rPr>
      </w:pPr>
    </w:p>
    <w:p w:rsidR="00CD5A05" w:rsidRPr="00FF7DB3" w:rsidRDefault="00CD5A05" w:rsidP="001F2061">
      <w:pPr>
        <w:spacing w:after="0" w:line="240" w:lineRule="auto"/>
        <w:ind w:left="720"/>
        <w:jc w:val="center"/>
        <w:rPr>
          <w:rFonts w:ascii="Times New Roman" w:hAnsi="Times New Roman"/>
          <w:b/>
          <w:sz w:val="24"/>
          <w:szCs w:val="24"/>
        </w:rPr>
      </w:pPr>
      <w:r w:rsidRPr="00FF7DB3">
        <w:rPr>
          <w:rFonts w:ascii="Times New Roman" w:hAnsi="Times New Roman"/>
          <w:b/>
          <w:sz w:val="24"/>
          <w:szCs w:val="24"/>
          <w:lang w:val="ru-RU"/>
        </w:rPr>
        <w:lastRenderedPageBreak/>
        <w:t>ОТГОВОРНОСТИ. ГАРАНЦИЯ ЗА ИЗПЪЛНЕНИЕ</w:t>
      </w:r>
    </w:p>
    <w:p w:rsidR="00CD5A05" w:rsidRPr="00FF7DB3" w:rsidRDefault="00CD5A05" w:rsidP="0035390B">
      <w:pPr>
        <w:shd w:val="clear" w:color="auto" w:fill="FFFFFF"/>
        <w:spacing w:after="0" w:line="274" w:lineRule="exact"/>
        <w:ind w:firstLine="720"/>
        <w:jc w:val="both"/>
        <w:rPr>
          <w:rFonts w:ascii="Times New Roman" w:hAnsi="Times New Roman"/>
          <w:sz w:val="24"/>
          <w:szCs w:val="24"/>
        </w:rPr>
      </w:pPr>
      <w:r w:rsidRPr="00FF7DB3">
        <w:rPr>
          <w:rFonts w:ascii="Times New Roman" w:hAnsi="Times New Roman"/>
          <w:b/>
          <w:sz w:val="24"/>
          <w:szCs w:val="24"/>
        </w:rPr>
        <w:t xml:space="preserve">Чл. 14. (1) </w:t>
      </w:r>
      <w:r w:rsidRPr="00FF7DB3">
        <w:rPr>
          <w:rFonts w:ascii="Times New Roman" w:hAnsi="Times New Roman"/>
          <w:sz w:val="24"/>
          <w:szCs w:val="24"/>
        </w:rPr>
        <w:t xml:space="preserve">При забавяне плащането на услугата с повече от 90 дни  </w:t>
      </w:r>
      <w:r w:rsidRPr="00FF7DB3">
        <w:rPr>
          <w:rFonts w:ascii="Times New Roman" w:hAnsi="Times New Roman"/>
          <w:b/>
          <w:sz w:val="24"/>
          <w:szCs w:val="24"/>
        </w:rPr>
        <w:t xml:space="preserve">ВЪЗЛОЖИТЕЛЯТ </w:t>
      </w:r>
      <w:r w:rsidRPr="00FF7DB3">
        <w:rPr>
          <w:rFonts w:ascii="Times New Roman" w:hAnsi="Times New Roman"/>
          <w:sz w:val="24"/>
          <w:szCs w:val="24"/>
        </w:rPr>
        <w:t xml:space="preserve">дължи  законната лихва, съгл. ПМС </w:t>
      </w:r>
      <w:r w:rsidRPr="00FF7DB3">
        <w:rPr>
          <w:rFonts w:ascii="Times New Roman" w:hAnsi="Times New Roman"/>
          <w:sz w:val="24"/>
          <w:szCs w:val="24"/>
          <w:lang w:val="en-US"/>
        </w:rPr>
        <w:t>426</w:t>
      </w:r>
      <w:r w:rsidRPr="00FF7DB3">
        <w:rPr>
          <w:rFonts w:ascii="Times New Roman" w:hAnsi="Times New Roman"/>
          <w:sz w:val="24"/>
          <w:szCs w:val="24"/>
        </w:rPr>
        <w:t>/</w:t>
      </w:r>
      <w:r w:rsidRPr="00FF7DB3">
        <w:rPr>
          <w:rFonts w:ascii="Times New Roman" w:hAnsi="Times New Roman"/>
          <w:sz w:val="24"/>
          <w:szCs w:val="24"/>
          <w:lang w:val="en-US"/>
        </w:rPr>
        <w:t>18</w:t>
      </w:r>
      <w:r w:rsidRPr="00FF7DB3">
        <w:rPr>
          <w:rFonts w:ascii="Times New Roman" w:hAnsi="Times New Roman"/>
          <w:sz w:val="24"/>
          <w:szCs w:val="24"/>
        </w:rPr>
        <w:t>.</w:t>
      </w:r>
      <w:r w:rsidRPr="00FF7DB3">
        <w:rPr>
          <w:rFonts w:ascii="Times New Roman" w:hAnsi="Times New Roman"/>
          <w:sz w:val="24"/>
          <w:szCs w:val="24"/>
          <w:lang w:val="en-US"/>
        </w:rPr>
        <w:t>12</w:t>
      </w:r>
      <w:r w:rsidRPr="00FF7DB3">
        <w:rPr>
          <w:rFonts w:ascii="Times New Roman" w:hAnsi="Times New Roman"/>
          <w:sz w:val="24"/>
          <w:szCs w:val="24"/>
        </w:rPr>
        <w:t>.201</w:t>
      </w:r>
      <w:r w:rsidRPr="00FF7DB3">
        <w:rPr>
          <w:rFonts w:ascii="Times New Roman" w:hAnsi="Times New Roman"/>
          <w:sz w:val="24"/>
          <w:szCs w:val="24"/>
          <w:lang w:val="en-US"/>
        </w:rPr>
        <w:t>4</w:t>
      </w:r>
      <w:r w:rsidRPr="00FF7DB3">
        <w:rPr>
          <w:rFonts w:ascii="Times New Roman" w:hAnsi="Times New Roman"/>
          <w:sz w:val="24"/>
          <w:szCs w:val="24"/>
        </w:rPr>
        <w:t xml:space="preserve"> г. за определяне размера на законната лихва по просрочени задължения в левове</w:t>
      </w:r>
      <w:r w:rsidRPr="00FF7DB3">
        <w:rPr>
          <w:rFonts w:ascii="Times New Roman" w:hAnsi="Times New Roman"/>
          <w:sz w:val="24"/>
          <w:szCs w:val="24"/>
          <w:lang w:val="en-US"/>
        </w:rPr>
        <w:t>,</w:t>
      </w:r>
      <w:r w:rsidRPr="00FF7DB3">
        <w:rPr>
          <w:rFonts w:ascii="Times New Roman" w:hAnsi="Times New Roman"/>
          <w:sz w:val="24"/>
          <w:szCs w:val="24"/>
        </w:rPr>
        <w:t xml:space="preserve">  върху неизплатената сума за срока на забавата. </w:t>
      </w:r>
    </w:p>
    <w:p w:rsidR="00CD5A05" w:rsidRPr="00FF7DB3" w:rsidRDefault="00CD5A05" w:rsidP="0035390B">
      <w:pPr>
        <w:shd w:val="clear" w:color="auto" w:fill="FFFFFF"/>
        <w:overflowPunct w:val="0"/>
        <w:autoSpaceDE w:val="0"/>
        <w:autoSpaceDN w:val="0"/>
        <w:adjustRightInd w:val="0"/>
        <w:spacing w:after="0" w:line="240" w:lineRule="auto"/>
        <w:ind w:firstLine="540"/>
        <w:jc w:val="both"/>
        <w:textAlignment w:val="baseline"/>
        <w:rPr>
          <w:rFonts w:ascii="Times New Roman" w:hAnsi="Times New Roman"/>
          <w:spacing w:val="2"/>
          <w:sz w:val="24"/>
          <w:szCs w:val="24"/>
        </w:rPr>
      </w:pPr>
      <w:r w:rsidRPr="00FF7DB3">
        <w:rPr>
          <w:rFonts w:ascii="Times New Roman" w:hAnsi="Times New Roman"/>
          <w:b/>
          <w:sz w:val="24"/>
          <w:szCs w:val="24"/>
          <w:lang w:eastAsia="bg-BG"/>
        </w:rPr>
        <w:t xml:space="preserve"> (2)</w:t>
      </w:r>
      <w:r w:rsidRPr="00FF7DB3">
        <w:rPr>
          <w:rFonts w:ascii="Times New Roman" w:hAnsi="Times New Roman"/>
          <w:bCs/>
          <w:sz w:val="24"/>
          <w:szCs w:val="24"/>
        </w:rPr>
        <w:t xml:space="preserve"> </w:t>
      </w:r>
      <w:r w:rsidRPr="00FF7DB3">
        <w:rPr>
          <w:rFonts w:ascii="Times New Roman" w:hAnsi="Times New Roman"/>
          <w:spacing w:val="2"/>
          <w:sz w:val="24"/>
          <w:szCs w:val="24"/>
          <w:lang w:val="en-AU"/>
        </w:rPr>
        <w:t>Не се</w:t>
      </w:r>
      <w:r w:rsidRPr="00FF7DB3">
        <w:rPr>
          <w:rFonts w:ascii="Times New Roman" w:hAnsi="Times New Roman"/>
          <w:b/>
          <w:bCs/>
          <w:spacing w:val="2"/>
          <w:sz w:val="24"/>
          <w:szCs w:val="24"/>
          <w:lang w:val="en-AU"/>
        </w:rPr>
        <w:t xml:space="preserve"> </w:t>
      </w:r>
      <w:r w:rsidRPr="00FF7DB3">
        <w:rPr>
          <w:rFonts w:ascii="Times New Roman" w:hAnsi="Times New Roman"/>
          <w:spacing w:val="2"/>
          <w:sz w:val="24"/>
          <w:szCs w:val="24"/>
          <w:lang w:val="en-AU"/>
        </w:rPr>
        <w:t>счита за забава просрочено плащане от страна</w:t>
      </w:r>
      <w:r w:rsidRPr="00FF7DB3">
        <w:rPr>
          <w:rFonts w:ascii="Times New Roman" w:hAnsi="Times New Roman"/>
          <w:b/>
          <w:bCs/>
          <w:spacing w:val="2"/>
          <w:sz w:val="24"/>
          <w:szCs w:val="24"/>
          <w:lang w:val="en-AU"/>
        </w:rPr>
        <w:t xml:space="preserve"> </w:t>
      </w:r>
      <w:r w:rsidRPr="00FF7DB3">
        <w:rPr>
          <w:rFonts w:ascii="Times New Roman" w:hAnsi="Times New Roman"/>
          <w:spacing w:val="2"/>
          <w:sz w:val="24"/>
          <w:szCs w:val="24"/>
          <w:lang w:val="en-AU"/>
        </w:rPr>
        <w:t>на ВЪЗЛОЖИТЕЛЯ п</w:t>
      </w:r>
      <w:r w:rsidRPr="00FF7DB3">
        <w:rPr>
          <w:rFonts w:ascii="Times New Roman" w:hAnsi="Times New Roman"/>
          <w:spacing w:val="2"/>
          <w:sz w:val="24"/>
          <w:szCs w:val="24"/>
        </w:rPr>
        <w:t>ри прилагане системата за разплащане СЕБРА.</w:t>
      </w:r>
    </w:p>
    <w:p w:rsidR="00CD5A05" w:rsidRDefault="00CD5A05" w:rsidP="00606883">
      <w:pPr>
        <w:shd w:val="clear" w:color="auto" w:fill="FFFFFF"/>
        <w:spacing w:after="0" w:line="274" w:lineRule="exact"/>
        <w:jc w:val="both"/>
        <w:rPr>
          <w:rFonts w:ascii="Times New Roman" w:hAnsi="Times New Roman"/>
          <w:sz w:val="24"/>
          <w:szCs w:val="24"/>
        </w:rPr>
      </w:pPr>
      <w:r w:rsidRPr="00606883">
        <w:rPr>
          <w:rFonts w:ascii="Times New Roman" w:hAnsi="Times New Roman"/>
          <w:sz w:val="24"/>
          <w:szCs w:val="24"/>
        </w:rPr>
        <w:t xml:space="preserve"> </w:t>
      </w:r>
      <w:r>
        <w:rPr>
          <w:rFonts w:ascii="Times New Roman" w:hAnsi="Times New Roman"/>
          <w:sz w:val="24"/>
          <w:szCs w:val="24"/>
        </w:rPr>
        <w:t xml:space="preserve">          </w:t>
      </w:r>
      <w:r w:rsidRPr="00606883">
        <w:rPr>
          <w:rFonts w:ascii="Times New Roman" w:hAnsi="Times New Roman"/>
          <w:b/>
          <w:sz w:val="24"/>
          <w:szCs w:val="24"/>
        </w:rPr>
        <w:t>Чл. 15</w:t>
      </w:r>
      <w:r>
        <w:rPr>
          <w:rFonts w:ascii="Times New Roman" w:hAnsi="Times New Roman"/>
          <w:b/>
          <w:sz w:val="24"/>
          <w:szCs w:val="24"/>
        </w:rPr>
        <w:t>.</w:t>
      </w:r>
      <w:r w:rsidRPr="00606883">
        <w:rPr>
          <w:rFonts w:ascii="Times New Roman" w:hAnsi="Times New Roman"/>
          <w:b/>
          <w:sz w:val="24"/>
          <w:szCs w:val="24"/>
          <w:lang w:eastAsia="bg-BG"/>
        </w:rPr>
        <w:t xml:space="preserve">  (1)</w:t>
      </w:r>
      <w:r w:rsidRPr="00333D72">
        <w:rPr>
          <w:rFonts w:ascii="Times New Roman" w:hAnsi="Times New Roman"/>
          <w:sz w:val="24"/>
          <w:szCs w:val="24"/>
          <w:lang w:eastAsia="bg-BG"/>
        </w:rPr>
        <w:t xml:space="preserve"> </w:t>
      </w:r>
      <w:r w:rsidRPr="00606883">
        <w:rPr>
          <w:rFonts w:ascii="Times New Roman" w:hAnsi="Times New Roman"/>
          <w:sz w:val="24"/>
          <w:szCs w:val="24"/>
        </w:rPr>
        <w:t>При неизпълнение на задълженията</w:t>
      </w:r>
      <w:r>
        <w:rPr>
          <w:rFonts w:ascii="Times New Roman" w:hAnsi="Times New Roman"/>
          <w:sz w:val="24"/>
          <w:szCs w:val="24"/>
        </w:rPr>
        <w:t>, както</w:t>
      </w:r>
      <w:r w:rsidRPr="00FF7DB3">
        <w:rPr>
          <w:rFonts w:ascii="Times New Roman" w:hAnsi="Times New Roman"/>
          <w:sz w:val="24"/>
          <w:szCs w:val="24"/>
          <w:lang w:eastAsia="bg-BG"/>
        </w:rPr>
        <w:t xml:space="preserve"> и в случаите на лошо, частично и забавено изпълнение</w:t>
      </w:r>
      <w:r>
        <w:rPr>
          <w:rFonts w:ascii="Times New Roman" w:hAnsi="Times New Roman"/>
          <w:sz w:val="24"/>
          <w:szCs w:val="24"/>
          <w:lang w:eastAsia="bg-BG"/>
        </w:rPr>
        <w:t xml:space="preserve"> на задълженията,</w:t>
      </w:r>
      <w:r w:rsidRPr="00606883">
        <w:rPr>
          <w:rFonts w:ascii="Times New Roman" w:hAnsi="Times New Roman"/>
          <w:sz w:val="24"/>
          <w:szCs w:val="24"/>
        </w:rPr>
        <w:t xml:space="preserve"> произхождащи от този договор ИЗПЪЛНИТЕЛЯТ дължи на ВЪЗЛОЖИТЕЛЯТ неустойка в размер  на 0,1 % на ден върху стойността за срока за неизпълнение.</w:t>
      </w:r>
    </w:p>
    <w:p w:rsidR="00CD5A05" w:rsidRPr="00333D72" w:rsidRDefault="00CD5A05" w:rsidP="00B62238">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b/>
          <w:sz w:val="24"/>
          <w:szCs w:val="24"/>
          <w:lang w:eastAsia="bg-BG"/>
        </w:rPr>
        <w:t xml:space="preserve">            </w:t>
      </w:r>
      <w:r w:rsidRPr="00606883">
        <w:rPr>
          <w:rFonts w:ascii="Times New Roman" w:hAnsi="Times New Roman"/>
          <w:b/>
          <w:sz w:val="24"/>
          <w:szCs w:val="24"/>
          <w:lang w:eastAsia="bg-BG"/>
        </w:rPr>
        <w:t>(2)</w:t>
      </w:r>
      <w:r w:rsidRPr="00333D72">
        <w:rPr>
          <w:rFonts w:ascii="Times New Roman" w:hAnsi="Times New Roman"/>
          <w:sz w:val="24"/>
          <w:szCs w:val="24"/>
          <w:lang w:eastAsia="bg-BG"/>
        </w:rPr>
        <w:t xml:space="preserve"> Неустойките се заплащат незабавн</w:t>
      </w:r>
      <w:r>
        <w:rPr>
          <w:rFonts w:ascii="Times New Roman" w:hAnsi="Times New Roman"/>
          <w:sz w:val="24"/>
          <w:szCs w:val="24"/>
          <w:lang w:eastAsia="bg-BG"/>
        </w:rPr>
        <w:t>о, при поискване от Възложителя</w:t>
      </w:r>
      <w:r w:rsidRPr="00333D72">
        <w:rPr>
          <w:rFonts w:ascii="Times New Roman" w:hAnsi="Times New Roman"/>
          <w:sz w:val="24"/>
          <w:szCs w:val="24"/>
          <w:lang w:eastAsia="bg-BG"/>
        </w:rPr>
        <w:t xml:space="preserve"> по банкова сметка </w:t>
      </w:r>
      <w:r>
        <w:rPr>
          <w:rFonts w:ascii="Times New Roman" w:hAnsi="Times New Roman"/>
          <w:sz w:val="24"/>
          <w:szCs w:val="24"/>
          <w:lang w:eastAsia="bg-BG"/>
        </w:rPr>
        <w:t xml:space="preserve">IBAN: </w:t>
      </w:r>
      <w:r w:rsidR="0088466D">
        <w:rPr>
          <w:rFonts w:ascii="Times New Roman" w:hAnsi="Times New Roman"/>
          <w:sz w:val="24"/>
          <w:szCs w:val="24"/>
          <w:lang w:val="en-US" w:eastAsia="bg-BG"/>
        </w:rPr>
        <w:t>BG63UBBS80023106159508</w:t>
      </w:r>
      <w:r>
        <w:rPr>
          <w:rFonts w:ascii="Times New Roman" w:hAnsi="Times New Roman"/>
          <w:sz w:val="24"/>
          <w:szCs w:val="24"/>
          <w:lang w:eastAsia="bg-BG"/>
        </w:rPr>
        <w:t xml:space="preserve">; </w:t>
      </w:r>
      <w:r w:rsidRPr="00A5091A">
        <w:rPr>
          <w:rFonts w:ascii="Times New Roman" w:hAnsi="Times New Roman"/>
          <w:sz w:val="24"/>
          <w:szCs w:val="24"/>
          <w:lang w:eastAsia="bg-BG"/>
        </w:rPr>
        <w:t>BIC:</w:t>
      </w:r>
      <w:r w:rsidR="0088466D">
        <w:rPr>
          <w:rFonts w:ascii="Times New Roman" w:hAnsi="Times New Roman"/>
          <w:sz w:val="24"/>
          <w:szCs w:val="24"/>
          <w:lang w:val="en-US" w:eastAsia="bg-BG"/>
        </w:rPr>
        <w:t xml:space="preserve"> UBBSBGSF</w:t>
      </w:r>
      <w:r>
        <w:rPr>
          <w:rFonts w:ascii="Times New Roman" w:hAnsi="Times New Roman"/>
          <w:sz w:val="24"/>
          <w:szCs w:val="24"/>
          <w:lang w:eastAsia="bg-BG"/>
        </w:rPr>
        <w:t xml:space="preserve"> ; </w:t>
      </w:r>
      <w:r w:rsidRPr="00A5091A">
        <w:rPr>
          <w:rFonts w:ascii="Times New Roman" w:hAnsi="Times New Roman"/>
          <w:sz w:val="24"/>
          <w:szCs w:val="24"/>
          <w:lang w:eastAsia="bg-BG"/>
        </w:rPr>
        <w:t>Банка:</w:t>
      </w:r>
      <w:r>
        <w:rPr>
          <w:rFonts w:ascii="Times New Roman" w:hAnsi="Times New Roman"/>
          <w:sz w:val="24"/>
          <w:szCs w:val="24"/>
          <w:lang w:eastAsia="bg-BG"/>
        </w:rPr>
        <w:t xml:space="preserve"> </w:t>
      </w:r>
      <w:r w:rsidR="0088466D">
        <w:rPr>
          <w:rFonts w:ascii="Times New Roman" w:hAnsi="Times New Roman"/>
          <w:sz w:val="24"/>
          <w:szCs w:val="24"/>
          <w:lang w:eastAsia="bg-BG"/>
        </w:rPr>
        <w:t>„ОББ“ - АД</w:t>
      </w:r>
      <w:r>
        <w:rPr>
          <w:rFonts w:ascii="Times New Roman" w:hAnsi="Times New Roman"/>
          <w:sz w:val="24"/>
          <w:szCs w:val="24"/>
          <w:lang w:eastAsia="bg-BG"/>
        </w:rPr>
        <w:t>.</w:t>
      </w:r>
      <w:r w:rsidRPr="00333D72">
        <w:rPr>
          <w:rFonts w:ascii="Times New Roman" w:hAnsi="Times New Roman"/>
          <w:sz w:val="24"/>
          <w:szCs w:val="24"/>
          <w:lang w:eastAsia="bg-BG"/>
        </w:rPr>
        <w:t xml:space="preserve"> В случай</w:t>
      </w:r>
      <w:r>
        <w:rPr>
          <w:rFonts w:ascii="Times New Roman" w:hAnsi="Times New Roman"/>
          <w:sz w:val="24"/>
          <w:szCs w:val="24"/>
          <w:lang w:eastAsia="bg-BG"/>
        </w:rPr>
        <w:t>,</w:t>
      </w:r>
      <w:r w:rsidRPr="00333D72">
        <w:rPr>
          <w:rFonts w:ascii="Times New Roman" w:hAnsi="Times New Roman"/>
          <w:sz w:val="24"/>
          <w:szCs w:val="24"/>
          <w:lang w:eastAsia="bg-BG"/>
        </w:rPr>
        <w:t xml:space="preserve"> че банковата сметка на Възложителя не е заверена със сумата на неустойката в </w:t>
      </w:r>
      <w:r w:rsidRPr="00C66CB0">
        <w:rPr>
          <w:rFonts w:ascii="Times New Roman" w:hAnsi="Times New Roman"/>
          <w:sz w:val="24"/>
          <w:szCs w:val="24"/>
          <w:lang w:eastAsia="bg-BG"/>
        </w:rPr>
        <w:t xml:space="preserve">срок от </w:t>
      </w:r>
      <w:r w:rsidRPr="00C66CB0">
        <w:rPr>
          <w:rFonts w:ascii="Times New Roman" w:hAnsi="Times New Roman"/>
          <w:sz w:val="24"/>
          <w:szCs w:val="24"/>
        </w:rPr>
        <w:t>14 /четиринадесет/ дни</w:t>
      </w:r>
      <w:r w:rsidRPr="00C66CB0">
        <w:rPr>
          <w:rFonts w:ascii="Times New Roman" w:hAnsi="Times New Roman"/>
          <w:sz w:val="24"/>
          <w:szCs w:val="24"/>
          <w:lang w:eastAsia="bg-BG"/>
        </w:rPr>
        <w:t xml:space="preserve"> от искането </w:t>
      </w:r>
      <w:r w:rsidRPr="00333D72">
        <w:rPr>
          <w:rFonts w:ascii="Times New Roman" w:hAnsi="Times New Roman"/>
          <w:sz w:val="24"/>
          <w:szCs w:val="24"/>
          <w:lang w:eastAsia="bg-BG"/>
        </w:rPr>
        <w:t>на Възложителя за плащане на неустойка, Възложителят има право да задържи съответната сума от гаранцията за изпълнение.</w:t>
      </w:r>
    </w:p>
    <w:p w:rsidR="00CD5A05" w:rsidRPr="00333D72" w:rsidRDefault="00CD5A05" w:rsidP="001F2061">
      <w:pPr>
        <w:autoSpaceDE w:val="0"/>
        <w:autoSpaceDN w:val="0"/>
        <w:adjustRightInd w:val="0"/>
        <w:spacing w:after="0" w:line="240" w:lineRule="auto"/>
        <w:jc w:val="both"/>
        <w:rPr>
          <w:rFonts w:ascii="Times New Roman" w:hAnsi="Times New Roman"/>
          <w:sz w:val="24"/>
          <w:szCs w:val="24"/>
          <w:lang w:eastAsia="bg-BG"/>
        </w:rPr>
      </w:pPr>
      <w:r w:rsidRPr="0035390B">
        <w:rPr>
          <w:rFonts w:ascii="Times New Roman" w:hAnsi="Times New Roman"/>
          <w:sz w:val="28"/>
          <w:szCs w:val="28"/>
          <w:lang w:val="ru-RU"/>
        </w:rPr>
        <w:tab/>
      </w:r>
      <w:r w:rsidRPr="00B62238">
        <w:rPr>
          <w:rFonts w:ascii="Times New Roman" w:hAnsi="Times New Roman"/>
          <w:b/>
          <w:sz w:val="24"/>
          <w:szCs w:val="24"/>
          <w:lang w:val="ru-RU"/>
        </w:rPr>
        <w:t>(3)</w:t>
      </w:r>
      <w:r>
        <w:rPr>
          <w:rFonts w:ascii="Times New Roman" w:hAnsi="Times New Roman"/>
          <w:sz w:val="28"/>
          <w:szCs w:val="28"/>
          <w:lang w:val="ru-RU"/>
        </w:rPr>
        <w:t xml:space="preserve"> </w:t>
      </w:r>
      <w:r w:rsidRPr="00333D72">
        <w:rPr>
          <w:rFonts w:ascii="Times New Roman" w:hAnsi="Times New Roman"/>
          <w:sz w:val="24"/>
          <w:szCs w:val="24"/>
          <w:lang w:eastAsia="bg-BG"/>
        </w:rPr>
        <w:t xml:space="preserve">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CD5A05" w:rsidRPr="0088466D" w:rsidRDefault="00CD5A05" w:rsidP="00B62238">
      <w:pPr>
        <w:autoSpaceDE w:val="0"/>
        <w:autoSpaceDN w:val="0"/>
        <w:adjustRightInd w:val="0"/>
        <w:spacing w:after="0" w:line="240" w:lineRule="auto"/>
        <w:jc w:val="both"/>
        <w:rPr>
          <w:rFonts w:ascii="Times New Roman" w:hAnsi="Times New Roman"/>
          <w:color w:val="000000"/>
          <w:spacing w:val="-2"/>
          <w:sz w:val="24"/>
          <w:szCs w:val="24"/>
          <w:lang w:eastAsia="bg-BG"/>
        </w:rPr>
      </w:pPr>
      <w:r>
        <w:rPr>
          <w:rFonts w:ascii="Times New Roman" w:hAnsi="Times New Roman"/>
          <w:sz w:val="24"/>
          <w:szCs w:val="24"/>
          <w:lang w:eastAsia="bg-BG"/>
        </w:rPr>
        <w:t xml:space="preserve">           </w:t>
      </w:r>
      <w:r w:rsidRPr="00FF7DB3">
        <w:rPr>
          <w:rFonts w:ascii="Times New Roman" w:hAnsi="Times New Roman"/>
          <w:b/>
          <w:sz w:val="24"/>
          <w:szCs w:val="24"/>
          <w:lang w:eastAsia="bg-BG"/>
        </w:rPr>
        <w:t>Чл. 1</w:t>
      </w:r>
      <w:r>
        <w:rPr>
          <w:rFonts w:ascii="Times New Roman" w:hAnsi="Times New Roman"/>
          <w:b/>
          <w:sz w:val="24"/>
          <w:szCs w:val="24"/>
          <w:lang w:eastAsia="bg-BG"/>
        </w:rPr>
        <w:t>6</w:t>
      </w:r>
      <w:r w:rsidRPr="00FF7DB3">
        <w:rPr>
          <w:rFonts w:ascii="Times New Roman" w:hAnsi="Times New Roman"/>
          <w:b/>
          <w:sz w:val="24"/>
          <w:szCs w:val="24"/>
          <w:lang w:eastAsia="bg-BG"/>
        </w:rPr>
        <w:t xml:space="preserve">. </w:t>
      </w:r>
      <w:r w:rsidRPr="00FF7DB3">
        <w:rPr>
          <w:rFonts w:ascii="Times New Roman" w:hAnsi="Times New Roman"/>
          <w:color w:val="000000"/>
          <w:spacing w:val="1"/>
          <w:sz w:val="24"/>
          <w:szCs w:val="24"/>
          <w:lang w:eastAsia="bg-BG"/>
        </w:rPr>
        <w:t xml:space="preserve">При подписването на този договор, </w:t>
      </w:r>
      <w:r w:rsidRPr="00FF7DB3">
        <w:rPr>
          <w:rFonts w:ascii="Times New Roman" w:hAnsi="Times New Roman"/>
          <w:b/>
          <w:color w:val="000000"/>
          <w:spacing w:val="1"/>
          <w:sz w:val="24"/>
          <w:szCs w:val="24"/>
          <w:lang w:eastAsia="bg-BG"/>
        </w:rPr>
        <w:t>ИЗПЪЛНИТЕЛЯТ</w:t>
      </w:r>
      <w:r w:rsidRPr="00FF7DB3">
        <w:rPr>
          <w:rFonts w:ascii="Times New Roman" w:hAnsi="Times New Roman"/>
          <w:color w:val="000000"/>
          <w:spacing w:val="1"/>
          <w:sz w:val="24"/>
          <w:szCs w:val="24"/>
          <w:lang w:eastAsia="bg-BG"/>
        </w:rPr>
        <w:t xml:space="preserve"> представя на </w:t>
      </w:r>
      <w:r w:rsidRPr="00FF7DB3">
        <w:rPr>
          <w:rFonts w:ascii="Times New Roman" w:hAnsi="Times New Roman"/>
          <w:b/>
          <w:sz w:val="24"/>
          <w:szCs w:val="24"/>
          <w:lang w:eastAsia="bg-BG"/>
        </w:rPr>
        <w:t>ВЪЗЛОЖИТЕЛЯ</w:t>
      </w:r>
      <w:r w:rsidRPr="00FF7DB3">
        <w:rPr>
          <w:rFonts w:ascii="Times New Roman" w:hAnsi="Times New Roman"/>
          <w:color w:val="000000"/>
          <w:spacing w:val="1"/>
          <w:sz w:val="24"/>
          <w:szCs w:val="24"/>
          <w:lang w:eastAsia="bg-BG"/>
        </w:rPr>
        <w:t xml:space="preserve"> гаранция за изпълнение в размер на </w:t>
      </w:r>
      <w:r>
        <w:rPr>
          <w:rFonts w:ascii="Times New Roman" w:hAnsi="Times New Roman"/>
          <w:spacing w:val="1"/>
          <w:sz w:val="24"/>
          <w:szCs w:val="24"/>
          <w:lang w:eastAsia="bg-BG"/>
        </w:rPr>
        <w:t>1 % (едно</w:t>
      </w:r>
      <w:r w:rsidRPr="00FF7DB3">
        <w:rPr>
          <w:rFonts w:ascii="Times New Roman" w:hAnsi="Times New Roman"/>
          <w:spacing w:val="1"/>
          <w:sz w:val="24"/>
          <w:szCs w:val="24"/>
          <w:lang w:eastAsia="bg-BG"/>
        </w:rPr>
        <w:t xml:space="preserve"> на сто) </w:t>
      </w:r>
      <w:r w:rsidRPr="00FF7DB3">
        <w:rPr>
          <w:rFonts w:ascii="Times New Roman" w:hAnsi="Times New Roman"/>
          <w:color w:val="000000"/>
          <w:spacing w:val="1"/>
          <w:sz w:val="24"/>
          <w:szCs w:val="24"/>
          <w:lang w:eastAsia="bg-BG"/>
        </w:rPr>
        <w:t xml:space="preserve">от </w:t>
      </w:r>
      <w:r w:rsidRPr="00FF7DB3">
        <w:rPr>
          <w:rFonts w:ascii="Times New Roman" w:hAnsi="Times New Roman"/>
          <w:color w:val="000000"/>
          <w:spacing w:val="-2"/>
          <w:sz w:val="24"/>
          <w:szCs w:val="24"/>
          <w:lang w:eastAsia="bg-BG"/>
        </w:rPr>
        <w:t xml:space="preserve">стойността на договора по чл. </w:t>
      </w:r>
      <w:r>
        <w:rPr>
          <w:rFonts w:ascii="Times New Roman" w:hAnsi="Times New Roman"/>
          <w:color w:val="000000"/>
          <w:spacing w:val="-2"/>
          <w:sz w:val="24"/>
          <w:szCs w:val="24"/>
          <w:lang w:eastAsia="bg-BG"/>
        </w:rPr>
        <w:t>3</w:t>
      </w:r>
      <w:r w:rsidRPr="00FF7DB3">
        <w:rPr>
          <w:rFonts w:ascii="Times New Roman" w:hAnsi="Times New Roman"/>
          <w:color w:val="000000"/>
          <w:spacing w:val="-2"/>
          <w:sz w:val="24"/>
          <w:szCs w:val="24"/>
          <w:lang w:eastAsia="bg-BG"/>
        </w:rPr>
        <w:t xml:space="preserve">, ал. </w:t>
      </w:r>
      <w:r>
        <w:rPr>
          <w:rFonts w:ascii="Times New Roman" w:hAnsi="Times New Roman"/>
          <w:color w:val="000000"/>
          <w:spacing w:val="-2"/>
          <w:sz w:val="24"/>
          <w:szCs w:val="24"/>
          <w:lang w:eastAsia="bg-BG"/>
        </w:rPr>
        <w:t>3</w:t>
      </w:r>
      <w:r w:rsidRPr="00FF7DB3">
        <w:rPr>
          <w:rFonts w:ascii="Times New Roman" w:hAnsi="Times New Roman"/>
          <w:color w:val="000000"/>
          <w:spacing w:val="-2"/>
          <w:sz w:val="24"/>
          <w:szCs w:val="24"/>
          <w:lang w:eastAsia="bg-BG"/>
        </w:rPr>
        <w:t xml:space="preserve">, </w:t>
      </w:r>
      <w:r w:rsidRPr="0088466D">
        <w:rPr>
          <w:rFonts w:ascii="Times New Roman" w:hAnsi="Times New Roman"/>
          <w:color w:val="000000"/>
          <w:spacing w:val="-2"/>
          <w:sz w:val="24"/>
          <w:szCs w:val="24"/>
          <w:lang w:eastAsia="bg-BG"/>
        </w:rPr>
        <w:t xml:space="preserve">а именно </w:t>
      </w:r>
      <w:r w:rsidRPr="0088466D">
        <w:rPr>
          <w:rFonts w:ascii="Times New Roman" w:hAnsi="Times New Roman"/>
          <w:sz w:val="24"/>
          <w:szCs w:val="24"/>
          <w:lang w:eastAsia="bg-BG"/>
        </w:rPr>
        <w:t xml:space="preserve">…………. лв., която служи за обезпечаване на изпълнението на задълженията на </w:t>
      </w:r>
      <w:r w:rsidRPr="0088466D">
        <w:rPr>
          <w:rFonts w:ascii="Times New Roman" w:hAnsi="Times New Roman"/>
          <w:b/>
          <w:sz w:val="24"/>
          <w:szCs w:val="24"/>
          <w:lang w:eastAsia="bg-BG"/>
        </w:rPr>
        <w:t>ИЗПЪЛНИТЕЛЯ</w:t>
      </w:r>
      <w:r w:rsidRPr="0088466D">
        <w:rPr>
          <w:rFonts w:ascii="Times New Roman" w:hAnsi="Times New Roman"/>
          <w:sz w:val="24"/>
          <w:szCs w:val="24"/>
          <w:lang w:eastAsia="bg-BG"/>
        </w:rPr>
        <w:t xml:space="preserve"> по договора</w:t>
      </w:r>
      <w:r w:rsidRPr="0088466D">
        <w:rPr>
          <w:rFonts w:ascii="Times New Roman" w:hAnsi="Times New Roman"/>
          <w:color w:val="000000"/>
          <w:spacing w:val="-2"/>
          <w:sz w:val="24"/>
          <w:szCs w:val="24"/>
          <w:lang w:eastAsia="bg-BG"/>
        </w:rPr>
        <w:t xml:space="preserve">. </w:t>
      </w:r>
    </w:p>
    <w:p w:rsidR="00CD5A05" w:rsidRPr="0088466D"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88466D">
        <w:rPr>
          <w:rFonts w:ascii="Times New Roman" w:hAnsi="Times New Roman"/>
          <w:b/>
          <w:sz w:val="24"/>
          <w:szCs w:val="24"/>
          <w:lang w:eastAsia="bg-BG"/>
        </w:rPr>
        <w:t xml:space="preserve">Чл. 17. (1) </w:t>
      </w:r>
      <w:r w:rsidRPr="0088466D">
        <w:rPr>
          <w:rFonts w:ascii="Times New Roman" w:hAnsi="Times New Roman"/>
          <w:color w:val="000000"/>
          <w:spacing w:val="-2"/>
          <w:sz w:val="24"/>
          <w:szCs w:val="24"/>
          <w:lang w:eastAsia="bg-BG"/>
        </w:rPr>
        <w:t xml:space="preserve">В случай на изменение на договора, извършено в съответствие с този договор и приложимото право, </w:t>
      </w:r>
      <w:r w:rsidRPr="0088466D">
        <w:rPr>
          <w:rFonts w:ascii="Times New Roman" w:hAnsi="Times New Roman"/>
          <w:b/>
          <w:color w:val="000000"/>
          <w:spacing w:val="-2"/>
          <w:sz w:val="24"/>
          <w:szCs w:val="24"/>
          <w:lang w:eastAsia="bg-BG"/>
        </w:rPr>
        <w:t>ИЗПЪЛНИТЕЛЯТ</w:t>
      </w:r>
      <w:r w:rsidRPr="0088466D">
        <w:rPr>
          <w:rFonts w:ascii="Times New Roman" w:hAnsi="Times New Roman"/>
          <w:color w:val="000000"/>
          <w:spacing w:val="-2"/>
          <w:sz w:val="24"/>
          <w:szCs w:val="24"/>
          <w:lang w:eastAsia="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(пет) дни от подписването на допълнително споразумение за изменението.</w:t>
      </w:r>
    </w:p>
    <w:p w:rsidR="00CD5A05" w:rsidRPr="0088466D" w:rsidRDefault="00CD5A05" w:rsidP="00FF7DB3">
      <w:pPr>
        <w:shd w:val="clear" w:color="auto" w:fill="FFFFFF"/>
        <w:spacing w:after="0" w:line="240" w:lineRule="auto"/>
        <w:ind w:firstLine="708"/>
        <w:jc w:val="both"/>
        <w:rPr>
          <w:rFonts w:ascii="Times New Roman" w:hAnsi="Times New Roman"/>
          <w:sz w:val="24"/>
          <w:szCs w:val="24"/>
          <w:lang w:eastAsia="bg-BG"/>
        </w:rPr>
      </w:pPr>
      <w:r w:rsidRPr="0088466D">
        <w:rPr>
          <w:rFonts w:ascii="Times New Roman" w:hAnsi="Times New Roman"/>
          <w:b/>
          <w:sz w:val="24"/>
          <w:szCs w:val="24"/>
          <w:lang w:eastAsia="bg-BG"/>
        </w:rPr>
        <w:t xml:space="preserve">(2) </w:t>
      </w:r>
      <w:r w:rsidRPr="0088466D">
        <w:rPr>
          <w:rFonts w:ascii="Times New Roman" w:hAnsi="Times New Roman"/>
          <w:sz w:val="24"/>
          <w:szCs w:val="24"/>
          <w:lang w:eastAsia="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88466D">
        <w:rPr>
          <w:rFonts w:ascii="Times New Roman" w:hAnsi="Times New Roman"/>
          <w:b/>
          <w:sz w:val="24"/>
          <w:szCs w:val="24"/>
          <w:lang w:eastAsia="bg-BG"/>
        </w:rPr>
        <w:t>ИЗПЪЛНИТЕЛЯ</w:t>
      </w:r>
      <w:r w:rsidRPr="0088466D">
        <w:rPr>
          <w:rFonts w:ascii="Times New Roman" w:hAnsi="Times New Roman"/>
          <w:sz w:val="24"/>
          <w:szCs w:val="24"/>
          <w:lang w:eastAsia="bg-BG"/>
        </w:rPr>
        <w:t>:</w:t>
      </w:r>
    </w:p>
    <w:p w:rsidR="00CD5A05" w:rsidRPr="0088466D" w:rsidRDefault="00CD5A05" w:rsidP="00FF7DB3">
      <w:pPr>
        <w:shd w:val="clear" w:color="auto" w:fill="FFFFFF"/>
        <w:spacing w:after="0" w:line="240" w:lineRule="auto"/>
        <w:ind w:firstLine="708"/>
        <w:jc w:val="both"/>
        <w:rPr>
          <w:rFonts w:ascii="Times New Roman" w:hAnsi="Times New Roman"/>
          <w:sz w:val="24"/>
          <w:szCs w:val="24"/>
          <w:lang w:eastAsia="bg-BG"/>
        </w:rPr>
      </w:pPr>
      <w:r w:rsidRPr="0088466D">
        <w:rPr>
          <w:rFonts w:ascii="Times New Roman" w:hAnsi="Times New Roman"/>
          <w:sz w:val="24"/>
          <w:szCs w:val="24"/>
          <w:lang w:eastAsia="bg-BG"/>
        </w:rPr>
        <w:t xml:space="preserve">1. внасяне на допълнителна парична сума по банковата сметка на </w:t>
      </w:r>
      <w:r w:rsidRPr="0088466D">
        <w:rPr>
          <w:rFonts w:ascii="Times New Roman" w:hAnsi="Times New Roman"/>
          <w:b/>
          <w:sz w:val="24"/>
          <w:szCs w:val="24"/>
          <w:lang w:eastAsia="bg-BG"/>
        </w:rPr>
        <w:t>ВЪЗЛОЖИТЕЛЯ</w:t>
      </w:r>
      <w:r w:rsidRPr="0088466D">
        <w:rPr>
          <w:rFonts w:ascii="Times New Roman" w:hAnsi="Times New Roman"/>
          <w:sz w:val="24"/>
          <w:szCs w:val="24"/>
          <w:lang w:eastAsia="bg-BG"/>
        </w:rPr>
        <w:t xml:space="preserve">, при спазване на изискванията на чл. </w:t>
      </w:r>
      <w:r w:rsidRPr="0088466D">
        <w:rPr>
          <w:rFonts w:ascii="Times New Roman" w:hAnsi="Times New Roman"/>
          <w:color w:val="000000"/>
          <w:spacing w:val="-2"/>
          <w:sz w:val="24"/>
          <w:szCs w:val="24"/>
          <w:lang w:eastAsia="bg-BG"/>
        </w:rPr>
        <w:t xml:space="preserve">18 </w:t>
      </w:r>
      <w:r w:rsidRPr="0088466D">
        <w:rPr>
          <w:rFonts w:ascii="Times New Roman" w:hAnsi="Times New Roman"/>
          <w:sz w:val="24"/>
          <w:szCs w:val="24"/>
          <w:lang w:eastAsia="bg-BG"/>
        </w:rPr>
        <w:t>от Договора; и/или;</w:t>
      </w:r>
    </w:p>
    <w:p w:rsidR="00CD5A05" w:rsidRPr="0088466D"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88466D">
        <w:rPr>
          <w:rFonts w:ascii="Times New Roman" w:hAnsi="Times New Roman"/>
          <w:sz w:val="24"/>
          <w:szCs w:val="24"/>
          <w:lang w:eastAsia="bg-BG"/>
        </w:rPr>
        <w:t xml:space="preserve">2. </w:t>
      </w:r>
      <w:r w:rsidRPr="0088466D">
        <w:rPr>
          <w:rFonts w:ascii="Times New Roman" w:hAnsi="Times New Roman"/>
          <w:color w:val="000000"/>
          <w:spacing w:val="-2"/>
          <w:sz w:val="24"/>
          <w:szCs w:val="24"/>
          <w:lang w:eastAsia="bg-BG"/>
        </w:rPr>
        <w:t>предоставяне на документ за изменение на първоначалната банкова гаранция или нова банкова гаранция, при спазване на изискванията на чл. 19 от договора; и/или</w:t>
      </w:r>
    </w:p>
    <w:p w:rsidR="00CD5A05" w:rsidRPr="00FF7DB3"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88466D">
        <w:rPr>
          <w:rFonts w:ascii="Times New Roman" w:hAnsi="Times New Roman"/>
          <w:color w:val="000000"/>
          <w:spacing w:val="-2"/>
          <w:sz w:val="24"/>
          <w:szCs w:val="24"/>
          <w:lang w:eastAsia="bg-BG"/>
        </w:rPr>
        <w:t>3.  предоставяне на документ за изменение на първоначалната застраховка или нова застраховка, при спазване на изискванията на чл. 20 от Договора</w:t>
      </w:r>
      <w:r w:rsidRPr="00FF7DB3">
        <w:rPr>
          <w:rFonts w:ascii="Times New Roman" w:hAnsi="Times New Roman"/>
          <w:color w:val="000000"/>
          <w:spacing w:val="-2"/>
          <w:sz w:val="24"/>
          <w:szCs w:val="24"/>
          <w:lang w:eastAsia="bg-BG"/>
        </w:rPr>
        <w:t>.</w:t>
      </w:r>
    </w:p>
    <w:p w:rsidR="00CD5A05" w:rsidRPr="00FF7DB3"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FF7DB3">
        <w:rPr>
          <w:rFonts w:ascii="Times New Roman" w:hAnsi="Times New Roman"/>
          <w:b/>
          <w:color w:val="000000"/>
          <w:spacing w:val="-2"/>
          <w:sz w:val="24"/>
          <w:szCs w:val="24"/>
          <w:lang w:eastAsia="bg-BG"/>
        </w:rPr>
        <w:t>Чл. 1</w:t>
      </w:r>
      <w:r>
        <w:rPr>
          <w:rFonts w:ascii="Times New Roman" w:hAnsi="Times New Roman"/>
          <w:b/>
          <w:color w:val="000000"/>
          <w:spacing w:val="-2"/>
          <w:sz w:val="24"/>
          <w:szCs w:val="24"/>
          <w:lang w:eastAsia="bg-BG"/>
        </w:rPr>
        <w:t>8</w:t>
      </w:r>
      <w:r w:rsidRPr="00FF7DB3">
        <w:rPr>
          <w:rFonts w:ascii="Times New Roman" w:hAnsi="Times New Roman"/>
          <w:b/>
          <w:color w:val="000000"/>
          <w:spacing w:val="-2"/>
          <w:sz w:val="24"/>
          <w:szCs w:val="24"/>
          <w:lang w:eastAsia="bg-BG"/>
        </w:rPr>
        <w:t xml:space="preserve">. </w:t>
      </w:r>
      <w:r w:rsidRPr="00FF7DB3">
        <w:rPr>
          <w:rFonts w:ascii="Times New Roman" w:hAnsi="Times New Roman"/>
          <w:color w:val="000000"/>
          <w:spacing w:val="-2"/>
          <w:sz w:val="24"/>
          <w:szCs w:val="24"/>
          <w:lang w:eastAsia="bg-BG"/>
        </w:rPr>
        <w:t xml:space="preserve">Когато като гаранция за изпълнение се представя парична сума, сумата се внася по следната банкова сметка на </w:t>
      </w:r>
      <w:r w:rsidRPr="00FF7DB3">
        <w:rPr>
          <w:rFonts w:ascii="Times New Roman" w:hAnsi="Times New Roman"/>
          <w:b/>
          <w:color w:val="000000"/>
          <w:spacing w:val="-2"/>
          <w:sz w:val="24"/>
          <w:szCs w:val="24"/>
          <w:lang w:eastAsia="bg-BG"/>
        </w:rPr>
        <w:t>ВЪЗЛОЖИТЕЛЯ</w:t>
      </w:r>
      <w:r w:rsidRPr="00FF7DB3">
        <w:rPr>
          <w:rFonts w:ascii="Times New Roman" w:hAnsi="Times New Roman"/>
          <w:color w:val="000000"/>
          <w:spacing w:val="-2"/>
          <w:sz w:val="24"/>
          <w:szCs w:val="24"/>
          <w:lang w:eastAsia="bg-BG"/>
        </w:rPr>
        <w:t xml:space="preserve">: </w:t>
      </w:r>
    </w:p>
    <w:p w:rsidR="0088466D" w:rsidRDefault="0088466D" w:rsidP="00FF7DB3">
      <w:pPr>
        <w:shd w:val="clear" w:color="auto" w:fill="FFFFFF"/>
        <w:spacing w:after="0" w:line="240" w:lineRule="auto"/>
        <w:ind w:firstLine="709"/>
        <w:jc w:val="both"/>
        <w:rPr>
          <w:rFonts w:ascii="Times New Roman" w:hAnsi="Times New Roman"/>
          <w:sz w:val="24"/>
          <w:szCs w:val="24"/>
          <w:lang w:eastAsia="bg-BG"/>
        </w:rPr>
      </w:pPr>
      <w:r>
        <w:rPr>
          <w:rFonts w:ascii="Times New Roman" w:hAnsi="Times New Roman"/>
          <w:sz w:val="24"/>
          <w:szCs w:val="24"/>
          <w:lang w:eastAsia="bg-BG"/>
        </w:rPr>
        <w:t xml:space="preserve">IBAN: </w:t>
      </w:r>
      <w:r>
        <w:rPr>
          <w:rFonts w:ascii="Times New Roman" w:hAnsi="Times New Roman"/>
          <w:sz w:val="24"/>
          <w:szCs w:val="24"/>
          <w:lang w:val="en-US" w:eastAsia="bg-BG"/>
        </w:rPr>
        <w:t>BG63UBBS80023106159508</w:t>
      </w:r>
      <w:r>
        <w:rPr>
          <w:rFonts w:ascii="Times New Roman" w:hAnsi="Times New Roman"/>
          <w:sz w:val="24"/>
          <w:szCs w:val="24"/>
          <w:lang w:eastAsia="bg-BG"/>
        </w:rPr>
        <w:t xml:space="preserve">; </w:t>
      </w:r>
    </w:p>
    <w:p w:rsidR="0088466D" w:rsidRDefault="0088466D" w:rsidP="00FF7DB3">
      <w:pPr>
        <w:shd w:val="clear" w:color="auto" w:fill="FFFFFF"/>
        <w:spacing w:after="0" w:line="240" w:lineRule="auto"/>
        <w:ind w:firstLine="709"/>
        <w:jc w:val="both"/>
        <w:rPr>
          <w:rFonts w:ascii="Times New Roman" w:hAnsi="Times New Roman"/>
          <w:sz w:val="24"/>
          <w:szCs w:val="24"/>
          <w:lang w:eastAsia="bg-BG"/>
        </w:rPr>
      </w:pPr>
      <w:r w:rsidRPr="00A5091A">
        <w:rPr>
          <w:rFonts w:ascii="Times New Roman" w:hAnsi="Times New Roman"/>
          <w:sz w:val="24"/>
          <w:szCs w:val="24"/>
          <w:lang w:eastAsia="bg-BG"/>
        </w:rPr>
        <w:t>BIC:</w:t>
      </w:r>
      <w:r>
        <w:rPr>
          <w:rFonts w:ascii="Times New Roman" w:hAnsi="Times New Roman"/>
          <w:sz w:val="24"/>
          <w:szCs w:val="24"/>
          <w:lang w:val="en-US" w:eastAsia="bg-BG"/>
        </w:rPr>
        <w:t xml:space="preserve"> UBBSBGSF</w:t>
      </w:r>
      <w:r>
        <w:rPr>
          <w:rFonts w:ascii="Times New Roman" w:hAnsi="Times New Roman"/>
          <w:sz w:val="24"/>
          <w:szCs w:val="24"/>
          <w:lang w:eastAsia="bg-BG"/>
        </w:rPr>
        <w:t xml:space="preserve"> ;</w:t>
      </w:r>
    </w:p>
    <w:p w:rsidR="0088466D" w:rsidRDefault="0088466D" w:rsidP="00FF7DB3">
      <w:pPr>
        <w:shd w:val="clear" w:color="auto" w:fill="FFFFFF"/>
        <w:spacing w:after="0" w:line="240" w:lineRule="auto"/>
        <w:ind w:firstLine="709"/>
        <w:jc w:val="both"/>
        <w:rPr>
          <w:rFonts w:ascii="Times New Roman" w:hAnsi="Times New Roman"/>
          <w:sz w:val="24"/>
          <w:szCs w:val="24"/>
          <w:lang w:eastAsia="bg-BG"/>
        </w:rPr>
      </w:pPr>
      <w:r>
        <w:rPr>
          <w:rFonts w:ascii="Times New Roman" w:hAnsi="Times New Roman"/>
          <w:sz w:val="24"/>
          <w:szCs w:val="24"/>
          <w:lang w:eastAsia="bg-BG"/>
        </w:rPr>
        <w:t xml:space="preserve"> </w:t>
      </w:r>
      <w:r w:rsidRPr="00A5091A">
        <w:rPr>
          <w:rFonts w:ascii="Times New Roman" w:hAnsi="Times New Roman"/>
          <w:sz w:val="24"/>
          <w:szCs w:val="24"/>
          <w:lang w:eastAsia="bg-BG"/>
        </w:rPr>
        <w:t>Банка:</w:t>
      </w:r>
      <w:r>
        <w:rPr>
          <w:rFonts w:ascii="Times New Roman" w:hAnsi="Times New Roman"/>
          <w:sz w:val="24"/>
          <w:szCs w:val="24"/>
          <w:lang w:eastAsia="bg-BG"/>
        </w:rPr>
        <w:t xml:space="preserve"> „ОББ“ </w:t>
      </w:r>
      <w:r>
        <w:rPr>
          <w:rFonts w:ascii="Times New Roman" w:hAnsi="Times New Roman"/>
          <w:sz w:val="24"/>
          <w:szCs w:val="24"/>
          <w:lang w:eastAsia="bg-BG"/>
        </w:rPr>
        <w:t>–</w:t>
      </w:r>
      <w:r>
        <w:rPr>
          <w:rFonts w:ascii="Times New Roman" w:hAnsi="Times New Roman"/>
          <w:sz w:val="24"/>
          <w:szCs w:val="24"/>
          <w:lang w:eastAsia="bg-BG"/>
        </w:rPr>
        <w:t xml:space="preserve"> АД</w:t>
      </w:r>
    </w:p>
    <w:p w:rsidR="00CD5A05" w:rsidRPr="00FF7DB3" w:rsidRDefault="0088466D" w:rsidP="00FF7DB3">
      <w:pPr>
        <w:shd w:val="clear" w:color="auto" w:fill="FFFFFF"/>
        <w:spacing w:after="0" w:line="240" w:lineRule="auto"/>
        <w:ind w:firstLine="709"/>
        <w:jc w:val="both"/>
        <w:rPr>
          <w:rFonts w:ascii="Times New Roman" w:hAnsi="Times New Roman"/>
          <w:color w:val="000000"/>
          <w:sz w:val="24"/>
          <w:szCs w:val="24"/>
          <w:lang w:eastAsia="bg-BG"/>
        </w:rPr>
      </w:pPr>
      <w:r w:rsidRPr="00FF7DB3">
        <w:rPr>
          <w:rFonts w:ascii="Times New Roman" w:hAnsi="Times New Roman"/>
          <w:b/>
          <w:sz w:val="24"/>
          <w:szCs w:val="24"/>
          <w:lang w:eastAsia="bg-BG"/>
        </w:rPr>
        <w:t xml:space="preserve"> </w:t>
      </w:r>
      <w:r w:rsidR="00CD5A05" w:rsidRPr="00FF7DB3">
        <w:rPr>
          <w:rFonts w:ascii="Times New Roman" w:hAnsi="Times New Roman"/>
          <w:b/>
          <w:sz w:val="24"/>
          <w:szCs w:val="24"/>
          <w:lang w:eastAsia="bg-BG"/>
        </w:rPr>
        <w:t xml:space="preserve">Чл. </w:t>
      </w:r>
      <w:r w:rsidR="00CD5A05">
        <w:rPr>
          <w:rFonts w:ascii="Times New Roman" w:hAnsi="Times New Roman"/>
          <w:b/>
          <w:sz w:val="24"/>
          <w:szCs w:val="24"/>
          <w:lang w:eastAsia="bg-BG"/>
        </w:rPr>
        <w:t>19</w:t>
      </w:r>
      <w:r w:rsidR="00CD5A05" w:rsidRPr="00FF7DB3">
        <w:rPr>
          <w:rFonts w:ascii="Times New Roman" w:hAnsi="Times New Roman"/>
          <w:b/>
          <w:sz w:val="24"/>
          <w:szCs w:val="24"/>
          <w:lang w:eastAsia="bg-BG"/>
        </w:rPr>
        <w:t xml:space="preserve">. (1) </w:t>
      </w:r>
      <w:r w:rsidR="00CD5A05" w:rsidRPr="00FF7DB3">
        <w:rPr>
          <w:rFonts w:ascii="Times New Roman" w:hAnsi="Times New Roman"/>
          <w:color w:val="000000"/>
          <w:sz w:val="24"/>
          <w:szCs w:val="24"/>
          <w:lang w:eastAsia="bg-BG"/>
        </w:rPr>
        <w:t xml:space="preserve">Когато като гаранция за изпълнение се представя </w:t>
      </w:r>
      <w:r w:rsidR="00CD5A05" w:rsidRPr="00FF7DB3">
        <w:rPr>
          <w:rFonts w:ascii="Times New Roman" w:hAnsi="Times New Roman"/>
          <w:color w:val="000000"/>
          <w:spacing w:val="1"/>
          <w:sz w:val="24"/>
          <w:szCs w:val="24"/>
          <w:lang w:eastAsia="bg-BG"/>
        </w:rPr>
        <w:t>банкова гаранция</w:t>
      </w:r>
      <w:r w:rsidR="00CD5A05" w:rsidRPr="00FF7DB3">
        <w:rPr>
          <w:rFonts w:ascii="Times New Roman" w:hAnsi="Times New Roman"/>
          <w:color w:val="000000"/>
          <w:sz w:val="24"/>
          <w:szCs w:val="24"/>
          <w:lang w:eastAsia="bg-BG"/>
        </w:rPr>
        <w:t xml:space="preserve">, </w:t>
      </w:r>
      <w:r w:rsidR="00CD5A05" w:rsidRPr="00FF7DB3">
        <w:rPr>
          <w:rFonts w:ascii="Times New Roman" w:hAnsi="Times New Roman"/>
          <w:b/>
          <w:color w:val="000000"/>
          <w:sz w:val="24"/>
          <w:szCs w:val="24"/>
          <w:lang w:eastAsia="bg-BG"/>
        </w:rPr>
        <w:t>ИЗПЪЛНИТЕЛЯТ</w:t>
      </w:r>
      <w:r w:rsidR="00CD5A05" w:rsidRPr="00FF7DB3">
        <w:rPr>
          <w:rFonts w:ascii="Times New Roman" w:hAnsi="Times New Roman"/>
          <w:color w:val="000000"/>
          <w:sz w:val="24"/>
          <w:szCs w:val="24"/>
          <w:lang w:eastAsia="bg-BG"/>
        </w:rPr>
        <w:t xml:space="preserve"> предава на </w:t>
      </w:r>
      <w:r w:rsidR="00CD5A05" w:rsidRPr="00FF7DB3">
        <w:rPr>
          <w:rFonts w:ascii="Times New Roman" w:hAnsi="Times New Roman"/>
          <w:b/>
          <w:color w:val="000000"/>
          <w:sz w:val="24"/>
          <w:szCs w:val="24"/>
          <w:lang w:eastAsia="bg-BG"/>
        </w:rPr>
        <w:t>ВЪЗЛОЖИТЕЛЯ</w:t>
      </w:r>
      <w:r w:rsidR="00CD5A05" w:rsidRPr="00FF7DB3">
        <w:rPr>
          <w:rFonts w:ascii="Times New Roman" w:hAnsi="Times New Roman"/>
          <w:color w:val="000000"/>
          <w:sz w:val="24"/>
          <w:szCs w:val="24"/>
          <w:lang w:eastAsia="bg-BG"/>
        </w:rPr>
        <w:t xml:space="preserve"> оригинален екземпляр на банкова гаранция, издадена в полза на </w:t>
      </w:r>
      <w:r w:rsidR="00CD5A05" w:rsidRPr="00FF7DB3">
        <w:rPr>
          <w:rFonts w:ascii="Times New Roman" w:hAnsi="Times New Roman"/>
          <w:b/>
          <w:color w:val="000000"/>
          <w:sz w:val="24"/>
          <w:szCs w:val="24"/>
          <w:lang w:eastAsia="bg-BG"/>
        </w:rPr>
        <w:t>ВЪЗЛОЖИТЕЛЯ</w:t>
      </w:r>
      <w:r w:rsidR="00CD5A05" w:rsidRPr="00FF7DB3">
        <w:rPr>
          <w:rFonts w:ascii="Times New Roman" w:hAnsi="Times New Roman"/>
          <w:color w:val="000000"/>
          <w:sz w:val="24"/>
          <w:szCs w:val="24"/>
          <w:lang w:eastAsia="bg-BG"/>
        </w:rPr>
        <w:t>, която трябва да отговаря на следните изисквания:</w:t>
      </w:r>
    </w:p>
    <w:p w:rsidR="00CD5A05" w:rsidRPr="00FF7DB3" w:rsidRDefault="00CD5A05" w:rsidP="00FF7DB3">
      <w:pPr>
        <w:shd w:val="clear" w:color="auto" w:fill="FFFFFF"/>
        <w:spacing w:after="0" w:line="240" w:lineRule="auto"/>
        <w:ind w:firstLine="709"/>
        <w:jc w:val="both"/>
        <w:rPr>
          <w:rFonts w:ascii="Times New Roman" w:hAnsi="Times New Roman"/>
          <w:color w:val="000000"/>
          <w:sz w:val="24"/>
          <w:szCs w:val="24"/>
          <w:lang w:eastAsia="bg-BG"/>
        </w:rPr>
      </w:pPr>
      <w:r w:rsidRPr="00FF7DB3">
        <w:rPr>
          <w:rFonts w:ascii="Times New Roman" w:hAnsi="Times New Roman"/>
          <w:color w:val="000000"/>
          <w:sz w:val="24"/>
          <w:szCs w:val="24"/>
          <w:lang w:eastAsia="bg-BG"/>
        </w:rPr>
        <w:t xml:space="preserve">1. да бъде безусловна и неотменяема банкова гаранция, която да съдържа задължение на банката - гарант да извърши плащане при първо писмено искане от </w:t>
      </w:r>
      <w:r w:rsidRPr="00FF7DB3">
        <w:rPr>
          <w:rFonts w:ascii="Times New Roman" w:hAnsi="Times New Roman"/>
          <w:b/>
          <w:color w:val="000000"/>
          <w:sz w:val="24"/>
          <w:szCs w:val="24"/>
          <w:lang w:eastAsia="bg-BG"/>
        </w:rPr>
        <w:t>ВЪЗЛОЖИТЕЛЯ</w:t>
      </w:r>
      <w:r w:rsidRPr="00FF7DB3">
        <w:rPr>
          <w:rFonts w:ascii="Times New Roman" w:hAnsi="Times New Roman"/>
          <w:color w:val="000000"/>
          <w:sz w:val="24"/>
          <w:szCs w:val="24"/>
          <w:lang w:eastAsia="bg-BG"/>
        </w:rPr>
        <w:t xml:space="preserve">, деклариращ, че е налице неизпълнение на задължение на </w:t>
      </w:r>
      <w:r w:rsidRPr="00FF7DB3">
        <w:rPr>
          <w:rFonts w:ascii="Times New Roman" w:hAnsi="Times New Roman"/>
          <w:b/>
          <w:color w:val="000000"/>
          <w:sz w:val="24"/>
          <w:szCs w:val="24"/>
          <w:lang w:eastAsia="bg-BG"/>
        </w:rPr>
        <w:t>ИЗПЪЛНИТЕЛЯ</w:t>
      </w:r>
      <w:r w:rsidRPr="00FF7DB3">
        <w:rPr>
          <w:rFonts w:ascii="Times New Roman" w:hAnsi="Times New Roman"/>
          <w:color w:val="000000"/>
          <w:sz w:val="24"/>
          <w:szCs w:val="24"/>
          <w:lang w:eastAsia="bg-BG"/>
        </w:rPr>
        <w:t xml:space="preserve"> или друго основание за задържане на гаранцията за изпълнение по този договор;</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2"/>
          <w:sz w:val="24"/>
          <w:szCs w:val="24"/>
          <w:lang w:eastAsia="bg-BG"/>
        </w:rPr>
      </w:pPr>
      <w:r w:rsidRPr="00FF7DB3">
        <w:rPr>
          <w:rFonts w:ascii="Times New Roman" w:hAnsi="Times New Roman"/>
          <w:color w:val="000000"/>
          <w:sz w:val="24"/>
          <w:szCs w:val="24"/>
          <w:lang w:eastAsia="bg-BG"/>
        </w:rPr>
        <w:lastRenderedPageBreak/>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FF7DB3">
        <w:rPr>
          <w:rFonts w:ascii="Times New Roman" w:hAnsi="Times New Roman"/>
          <w:color w:val="000000"/>
          <w:spacing w:val="-2"/>
          <w:sz w:val="24"/>
          <w:szCs w:val="24"/>
          <w:lang w:eastAsia="bg-BG"/>
        </w:rPr>
        <w:t xml:space="preserve"> </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2"/>
          <w:sz w:val="24"/>
          <w:szCs w:val="24"/>
          <w:lang w:eastAsia="bg-BG"/>
        </w:rPr>
      </w:pPr>
      <w:r w:rsidRPr="00FF7DB3">
        <w:rPr>
          <w:rFonts w:ascii="Times New Roman" w:hAnsi="Times New Roman"/>
          <w:b/>
          <w:color w:val="000000"/>
          <w:spacing w:val="-2"/>
          <w:sz w:val="24"/>
          <w:szCs w:val="24"/>
          <w:lang w:eastAsia="bg-BG"/>
        </w:rPr>
        <w:t>(2)</w:t>
      </w:r>
      <w:r w:rsidRPr="00FF7DB3">
        <w:rPr>
          <w:rFonts w:ascii="Times New Roman" w:hAnsi="Times New Roman"/>
          <w:color w:val="000000"/>
          <w:spacing w:val="-2"/>
          <w:sz w:val="24"/>
          <w:szCs w:val="24"/>
          <w:lang w:eastAsia="bg-BG"/>
        </w:rPr>
        <w:t xml:space="preserve"> Банковите разходи по откриването и поддържането на гаранцията </w:t>
      </w:r>
      <w:r w:rsidRPr="00FF7DB3">
        <w:rPr>
          <w:rFonts w:ascii="Times New Roman" w:hAnsi="Times New Roman"/>
          <w:color w:val="000000"/>
          <w:spacing w:val="1"/>
          <w:sz w:val="24"/>
          <w:szCs w:val="24"/>
          <w:lang w:eastAsia="bg-BG"/>
        </w:rPr>
        <w:t xml:space="preserve">за изпълнение във формата на банкова гаранция, както и по усвояването на средства от страна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при наличието на основание за това, </w:t>
      </w:r>
      <w:r w:rsidRPr="00FF7DB3">
        <w:rPr>
          <w:rFonts w:ascii="Times New Roman" w:hAnsi="Times New Roman"/>
          <w:color w:val="000000"/>
          <w:spacing w:val="-2"/>
          <w:sz w:val="24"/>
          <w:szCs w:val="24"/>
          <w:lang w:eastAsia="bg-BG"/>
        </w:rPr>
        <w:t xml:space="preserve">са за сметка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b/>
          <w:sz w:val="24"/>
          <w:szCs w:val="24"/>
          <w:lang w:eastAsia="bg-BG"/>
        </w:rPr>
        <w:t>Чл. 2</w:t>
      </w:r>
      <w:r>
        <w:rPr>
          <w:rFonts w:ascii="Times New Roman" w:hAnsi="Times New Roman"/>
          <w:b/>
          <w:sz w:val="24"/>
          <w:szCs w:val="24"/>
          <w:lang w:eastAsia="bg-BG"/>
        </w:rPr>
        <w:t>0</w:t>
      </w:r>
      <w:r w:rsidRPr="00FF7DB3">
        <w:rPr>
          <w:rFonts w:ascii="Times New Roman" w:hAnsi="Times New Roman"/>
          <w:b/>
          <w:sz w:val="24"/>
          <w:szCs w:val="24"/>
          <w:lang w:eastAsia="bg-BG"/>
        </w:rPr>
        <w:t xml:space="preserve">. (1) </w:t>
      </w:r>
      <w:r w:rsidRPr="00FF7DB3">
        <w:rPr>
          <w:rFonts w:ascii="Times New Roman" w:hAnsi="Times New Roman"/>
          <w:color w:val="000000"/>
          <w:sz w:val="24"/>
          <w:szCs w:val="24"/>
          <w:lang w:eastAsia="bg-BG"/>
        </w:rPr>
        <w:t xml:space="preserve">Когато като гаранция за изпълнение се представя </w:t>
      </w:r>
      <w:r w:rsidRPr="00FF7DB3">
        <w:rPr>
          <w:rFonts w:ascii="Times New Roman" w:hAnsi="Times New Roman"/>
          <w:color w:val="000000"/>
          <w:spacing w:val="1"/>
          <w:sz w:val="24"/>
          <w:szCs w:val="24"/>
          <w:lang w:eastAsia="bg-BG"/>
        </w:rPr>
        <w:t xml:space="preserve">застраховка, </w:t>
      </w:r>
      <w:r w:rsidRPr="00FF7DB3">
        <w:rPr>
          <w:rFonts w:ascii="Times New Roman" w:hAnsi="Times New Roman"/>
          <w:b/>
          <w:color w:val="000000"/>
          <w:spacing w:val="1"/>
          <w:sz w:val="24"/>
          <w:szCs w:val="24"/>
          <w:lang w:eastAsia="bg-BG"/>
        </w:rPr>
        <w:t>ИЗПЪЛНИТЕЛЯТ</w:t>
      </w:r>
      <w:r w:rsidRPr="00FF7DB3">
        <w:rPr>
          <w:rFonts w:ascii="Times New Roman" w:hAnsi="Times New Roman"/>
          <w:color w:val="000000"/>
          <w:spacing w:val="1"/>
          <w:sz w:val="24"/>
          <w:szCs w:val="24"/>
          <w:lang w:eastAsia="bg-BG"/>
        </w:rPr>
        <w:t xml:space="preserve"> предава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оригинален екземпляр на застрахователна полица, издадена в полза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в която </w:t>
      </w:r>
      <w:r w:rsidRPr="00FF7DB3">
        <w:rPr>
          <w:rFonts w:ascii="Times New Roman" w:hAnsi="Times New Roman"/>
          <w:b/>
          <w:color w:val="000000"/>
          <w:spacing w:val="1"/>
          <w:sz w:val="24"/>
          <w:szCs w:val="24"/>
          <w:lang w:eastAsia="bg-BG"/>
        </w:rPr>
        <w:t>ВЪЗЛОЖИТЕЛЯТ</w:t>
      </w:r>
      <w:r w:rsidRPr="00FF7DB3">
        <w:rPr>
          <w:rFonts w:ascii="Times New Roman" w:hAnsi="Times New Roman"/>
          <w:color w:val="000000"/>
          <w:spacing w:val="1"/>
          <w:sz w:val="24"/>
          <w:szCs w:val="24"/>
          <w:lang w:eastAsia="bg-BG"/>
        </w:rPr>
        <w:t xml:space="preserve"> е посочен като трето ползващо се лице (бенефициер), която трябва да отговаря на следните изисквания:</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1. да обезпечава изпълнението на този договор чрез покритие на отговорността на </w:t>
      </w:r>
      <w:r w:rsidRPr="00FF7DB3">
        <w:rPr>
          <w:rFonts w:ascii="Times New Roman" w:hAnsi="Times New Roman"/>
          <w:b/>
          <w:color w:val="000000"/>
          <w:spacing w:val="1"/>
          <w:sz w:val="24"/>
          <w:szCs w:val="24"/>
          <w:lang w:eastAsia="bg-BG"/>
        </w:rPr>
        <w:t xml:space="preserve">ИЗПЪЛНИТЕЛЯ, </w:t>
      </w:r>
      <w:r w:rsidRPr="00FF7DB3">
        <w:rPr>
          <w:rFonts w:ascii="Times New Roman" w:hAnsi="Times New Roman"/>
          <w:color w:val="000000"/>
          <w:spacing w:val="1"/>
          <w:sz w:val="24"/>
          <w:szCs w:val="24"/>
          <w:lang w:eastAsia="bg-BG"/>
        </w:rPr>
        <w:t>като з</w:t>
      </w:r>
      <w:r w:rsidRPr="00FF7DB3">
        <w:rPr>
          <w:rFonts w:ascii="Times New Roman" w:hAnsi="Times New Roman"/>
          <w:color w:val="000000"/>
          <w:spacing w:val="-2"/>
          <w:sz w:val="24"/>
          <w:szCs w:val="24"/>
          <w:lang w:eastAsia="bg-BG"/>
        </w:rPr>
        <w:t>астрахователната премия следва да е изплатена изцяло (не се допуска разсрочено плащане)</w:t>
      </w:r>
      <w:r w:rsidRPr="00FF7DB3">
        <w:rPr>
          <w:rFonts w:ascii="Times New Roman" w:hAnsi="Times New Roman"/>
          <w:color w:val="000000"/>
          <w:spacing w:val="1"/>
          <w:sz w:val="24"/>
          <w:szCs w:val="24"/>
          <w:lang w:eastAsia="bg-BG"/>
        </w:rPr>
        <w:t xml:space="preserve"> и неможе да бъде използвана за обезпечение на отговорността на изпълнителя по друг договор.</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2. да бъде със срок на валидност за целия срок на действие на Договора, плюс 30 (тридесет) дни след прекратяването на договора. </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b/>
          <w:sz w:val="24"/>
          <w:szCs w:val="24"/>
          <w:lang w:eastAsia="bg-BG"/>
        </w:rPr>
        <w:t xml:space="preserve">(2) </w:t>
      </w:r>
      <w:r w:rsidRPr="00FF7DB3">
        <w:rPr>
          <w:rFonts w:ascii="Times New Roman" w:hAnsi="Times New Roman"/>
          <w:color w:val="000000"/>
          <w:spacing w:val="1"/>
          <w:sz w:val="24"/>
          <w:szCs w:val="24"/>
          <w:lang w:eastAsia="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при наличието на основание за това, са за сметка на </w:t>
      </w:r>
      <w:r w:rsidRPr="00FF7DB3">
        <w:rPr>
          <w:rFonts w:ascii="Times New Roman" w:hAnsi="Times New Roman"/>
          <w:b/>
          <w:color w:val="000000"/>
          <w:spacing w:val="1"/>
          <w:sz w:val="24"/>
          <w:szCs w:val="24"/>
          <w:lang w:eastAsia="bg-BG"/>
        </w:rPr>
        <w:t>ИЗПЪЛНИТЕЛЯ</w:t>
      </w:r>
      <w:r w:rsidRPr="00FF7DB3">
        <w:rPr>
          <w:rFonts w:ascii="Times New Roman" w:hAnsi="Times New Roman"/>
          <w:color w:val="000000"/>
          <w:spacing w:val="1"/>
          <w:sz w:val="24"/>
          <w:szCs w:val="24"/>
          <w:lang w:eastAsia="bg-BG"/>
        </w:rPr>
        <w:t xml:space="preserve">. </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b/>
          <w:sz w:val="24"/>
          <w:szCs w:val="24"/>
          <w:lang w:eastAsia="bg-BG"/>
        </w:rPr>
        <w:tab/>
        <w:t>Чл. 2</w:t>
      </w:r>
      <w:r>
        <w:rPr>
          <w:rFonts w:ascii="Times New Roman" w:hAnsi="Times New Roman"/>
          <w:b/>
          <w:sz w:val="24"/>
          <w:szCs w:val="24"/>
          <w:lang w:eastAsia="bg-BG"/>
        </w:rPr>
        <w:t>1</w:t>
      </w:r>
      <w:r w:rsidRPr="00FF7DB3">
        <w:rPr>
          <w:rFonts w:ascii="Times New Roman" w:hAnsi="Times New Roman"/>
          <w:b/>
          <w:sz w:val="24"/>
          <w:szCs w:val="24"/>
          <w:lang w:eastAsia="bg-BG"/>
        </w:rPr>
        <w:t xml:space="preserve">. (1) </w:t>
      </w:r>
      <w:r w:rsidRPr="00FF7DB3">
        <w:rPr>
          <w:rFonts w:ascii="Times New Roman" w:hAnsi="Times New Roman"/>
          <w:b/>
          <w:color w:val="000000"/>
          <w:spacing w:val="1"/>
          <w:sz w:val="24"/>
          <w:szCs w:val="24"/>
          <w:lang w:eastAsia="bg-BG"/>
        </w:rPr>
        <w:t>ВЪЗЛОЖИТЕЛЯТ</w:t>
      </w:r>
      <w:r w:rsidRPr="00FF7DB3">
        <w:rPr>
          <w:rFonts w:ascii="Times New Roman" w:hAnsi="Times New Roman"/>
          <w:color w:val="000000"/>
          <w:spacing w:val="1"/>
          <w:sz w:val="24"/>
          <w:szCs w:val="24"/>
          <w:lang w:eastAsia="bg-BG"/>
        </w:rPr>
        <w:t xml:space="preserve"> освобождава гаранцията за изпълнение в срок до 20 (</w:t>
      </w:r>
      <w:r w:rsidRPr="00FF7DB3">
        <w:rPr>
          <w:rFonts w:ascii="Times New Roman" w:hAnsi="Times New Roman"/>
          <w:i/>
          <w:color w:val="000000"/>
          <w:spacing w:val="1"/>
          <w:sz w:val="24"/>
          <w:szCs w:val="24"/>
          <w:lang w:eastAsia="bg-BG"/>
        </w:rPr>
        <w:t>двадесет</w:t>
      </w:r>
      <w:r w:rsidRPr="00FF7DB3">
        <w:rPr>
          <w:rFonts w:ascii="Times New Roman" w:hAnsi="Times New Roman"/>
          <w:color w:val="000000"/>
          <w:spacing w:val="1"/>
          <w:sz w:val="24"/>
          <w:szCs w:val="24"/>
          <w:lang w:eastAsia="bg-BG"/>
        </w:rPr>
        <w:t xml:space="preserve">) дни след приключване/прекратяване на изпълнението на договора, ако липсват основания за задържането от страна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на каквато и да е сума по нея</w:t>
      </w:r>
      <w:r w:rsidRPr="00FF7DB3">
        <w:rPr>
          <w:rFonts w:ascii="Times New Roman" w:hAnsi="Times New Roman"/>
          <w:color w:val="000000"/>
          <w:spacing w:val="-2"/>
          <w:sz w:val="24"/>
          <w:szCs w:val="24"/>
          <w:lang w:eastAsia="bg-BG"/>
        </w:rPr>
        <w:t>.</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b/>
          <w:color w:val="000000"/>
          <w:spacing w:val="-2"/>
          <w:sz w:val="24"/>
          <w:szCs w:val="24"/>
          <w:lang w:eastAsia="bg-BG"/>
        </w:rPr>
        <w:tab/>
        <w:t>(2)</w:t>
      </w:r>
      <w:r w:rsidRPr="00FF7DB3">
        <w:rPr>
          <w:rFonts w:ascii="Times New Roman" w:hAnsi="Times New Roman"/>
          <w:color w:val="000000"/>
          <w:spacing w:val="-2"/>
          <w:sz w:val="24"/>
          <w:szCs w:val="24"/>
          <w:lang w:eastAsia="bg-BG"/>
        </w:rPr>
        <w:t xml:space="preserve"> Освобождаването на гаранцията за изпълнение се извършва, както следва:</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1. когато е във формата на парична сума – чрез превеждане на сумата по банковата сметка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посочена в чл. 5, ал. 2 от договора; </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2. когато е във формата на банкова гаранция – чрез връщане на нейния оригинал на представител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или упълномощено от него лице;</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3. когато е във формата на застраховка – чрез връщане на оригинала на </w:t>
      </w:r>
      <w:r w:rsidRPr="00FF7DB3">
        <w:rPr>
          <w:rFonts w:ascii="Times New Roman" w:hAnsi="Times New Roman"/>
          <w:color w:val="000000"/>
          <w:spacing w:val="1"/>
          <w:sz w:val="24"/>
          <w:szCs w:val="24"/>
          <w:lang w:eastAsia="bg-BG"/>
        </w:rPr>
        <w:t xml:space="preserve">застрахователната полица/застрахователния сертификат </w:t>
      </w:r>
      <w:r w:rsidRPr="00FF7DB3">
        <w:rPr>
          <w:rFonts w:ascii="Times New Roman" w:hAnsi="Times New Roman"/>
          <w:color w:val="000000"/>
          <w:spacing w:val="-2"/>
          <w:sz w:val="24"/>
          <w:szCs w:val="24"/>
          <w:lang w:eastAsia="bg-BG"/>
        </w:rPr>
        <w:t xml:space="preserve">на представител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или упълномощено от него лице.</w:t>
      </w:r>
    </w:p>
    <w:p w:rsidR="00CD5A05"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 </w:t>
      </w:r>
      <w:r w:rsidRPr="00FF7DB3">
        <w:rPr>
          <w:rFonts w:ascii="Times New Roman" w:hAnsi="Times New Roman"/>
          <w:b/>
          <w:color w:val="000000"/>
          <w:spacing w:val="-2"/>
          <w:sz w:val="24"/>
          <w:szCs w:val="24"/>
          <w:lang w:eastAsia="bg-BG"/>
        </w:rPr>
        <w:t>(3)</w:t>
      </w:r>
      <w:r w:rsidRPr="00FF7DB3">
        <w:rPr>
          <w:rFonts w:ascii="Times New Roman" w:hAnsi="Times New Roman"/>
          <w:color w:val="000000"/>
          <w:spacing w:val="-2"/>
          <w:sz w:val="24"/>
          <w:szCs w:val="24"/>
          <w:lang w:eastAsia="bg-BG"/>
        </w:rPr>
        <w:t xml:space="preserve"> Гаранцията не се освобождава от </w:t>
      </w:r>
      <w:r w:rsidRPr="00FF7DB3">
        <w:rPr>
          <w:rFonts w:ascii="Times New Roman" w:hAnsi="Times New Roman"/>
          <w:b/>
          <w:color w:val="000000"/>
          <w:spacing w:val="-2"/>
          <w:sz w:val="24"/>
          <w:szCs w:val="24"/>
          <w:lang w:eastAsia="bg-BG"/>
        </w:rPr>
        <w:t>ВЪЗЛОЖИТЕЛЯ</w:t>
      </w:r>
      <w:r w:rsidRPr="00FF7DB3">
        <w:rPr>
          <w:rFonts w:ascii="Times New Roman" w:hAnsi="Times New Roman"/>
          <w:color w:val="000000"/>
          <w:spacing w:val="-2"/>
          <w:sz w:val="24"/>
          <w:szCs w:val="24"/>
          <w:lang w:eastAsia="bg-BG"/>
        </w:rPr>
        <w:t xml:space="preserve">, ако в процеса на изпълнение на договора е възникнал спор между страните относно неизпълнение на задълженията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и въпросът е отнесен за решаване пред съд. При решаване на спора в полза на </w:t>
      </w:r>
      <w:r w:rsidRPr="00FF7DB3">
        <w:rPr>
          <w:rFonts w:ascii="Times New Roman" w:hAnsi="Times New Roman"/>
          <w:b/>
          <w:color w:val="000000"/>
          <w:spacing w:val="-2"/>
          <w:sz w:val="24"/>
          <w:szCs w:val="24"/>
          <w:lang w:eastAsia="bg-BG"/>
        </w:rPr>
        <w:t>ВЪЗЛОЖИТЕЛЯ</w:t>
      </w:r>
      <w:r w:rsidRPr="00FF7DB3">
        <w:rPr>
          <w:rFonts w:ascii="Times New Roman" w:hAnsi="Times New Roman"/>
          <w:color w:val="000000"/>
          <w:spacing w:val="-2"/>
          <w:sz w:val="24"/>
          <w:szCs w:val="24"/>
          <w:lang w:eastAsia="bg-BG"/>
        </w:rPr>
        <w:t xml:space="preserve"> той може да пристъпи към усвояване на гаранциите.</w:t>
      </w:r>
    </w:p>
    <w:p w:rsidR="00CD5A05" w:rsidRPr="00FF7DB3" w:rsidRDefault="00CD5A05" w:rsidP="00FF7DB3">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FF7DB3">
        <w:rPr>
          <w:rFonts w:ascii="Times New Roman" w:hAnsi="Times New Roman"/>
          <w:color w:val="000000"/>
          <w:spacing w:val="-2"/>
          <w:sz w:val="24"/>
          <w:szCs w:val="24"/>
          <w:lang w:eastAsia="bg-BG"/>
        </w:rPr>
        <w:tab/>
      </w:r>
      <w:r w:rsidRPr="00FF7DB3">
        <w:rPr>
          <w:rFonts w:ascii="Times New Roman" w:hAnsi="Times New Roman"/>
          <w:b/>
          <w:sz w:val="24"/>
          <w:szCs w:val="24"/>
          <w:lang w:eastAsia="bg-BG"/>
        </w:rPr>
        <w:t>Чл. 2</w:t>
      </w:r>
      <w:r>
        <w:rPr>
          <w:rFonts w:ascii="Times New Roman" w:hAnsi="Times New Roman"/>
          <w:b/>
          <w:sz w:val="24"/>
          <w:szCs w:val="24"/>
          <w:lang w:eastAsia="bg-BG"/>
        </w:rPr>
        <w:t>2</w:t>
      </w:r>
      <w:r w:rsidRPr="00FF7DB3">
        <w:rPr>
          <w:rFonts w:ascii="Times New Roman" w:hAnsi="Times New Roman"/>
          <w:b/>
          <w:sz w:val="24"/>
          <w:szCs w:val="24"/>
          <w:lang w:eastAsia="bg-BG"/>
        </w:rPr>
        <w:t>. (1) ВЪЗЛОЖИТЕЛЯТ</w:t>
      </w:r>
      <w:r w:rsidRPr="00FF7DB3">
        <w:rPr>
          <w:rFonts w:ascii="Times New Roman" w:hAnsi="Times New Roman"/>
          <w:sz w:val="24"/>
          <w:szCs w:val="24"/>
          <w:lang w:eastAsia="bg-BG"/>
        </w:rPr>
        <w:t xml:space="preserve"> има право да задържи съответна част и да се удовлетвори от гаранцията за изпълнение, когато </w:t>
      </w:r>
      <w:r w:rsidRPr="00FF7DB3">
        <w:rPr>
          <w:rFonts w:ascii="Times New Roman" w:hAnsi="Times New Roman"/>
          <w:b/>
          <w:sz w:val="24"/>
          <w:szCs w:val="24"/>
          <w:lang w:eastAsia="bg-BG"/>
        </w:rPr>
        <w:t>ИЗПЪЛНИТЕЛЯТ</w:t>
      </w:r>
      <w:r w:rsidRPr="00FF7DB3">
        <w:rPr>
          <w:rFonts w:ascii="Times New Roman" w:hAnsi="Times New Roman"/>
          <w:sz w:val="24"/>
          <w:szCs w:val="24"/>
          <w:lang w:eastAsia="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FF7DB3">
        <w:rPr>
          <w:rFonts w:ascii="Times New Roman" w:hAnsi="Times New Roman"/>
          <w:b/>
          <w:sz w:val="24"/>
          <w:szCs w:val="24"/>
          <w:lang w:eastAsia="bg-BG"/>
        </w:rPr>
        <w:t>ИЗПЪЛНИТЕЛЯ</w:t>
      </w:r>
      <w:r w:rsidRPr="00FF7DB3">
        <w:rPr>
          <w:rFonts w:ascii="Times New Roman" w:hAnsi="Times New Roman"/>
          <w:sz w:val="24"/>
          <w:szCs w:val="24"/>
          <w:lang w:eastAsia="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CD5A05" w:rsidRPr="00FF7DB3" w:rsidRDefault="00CD5A05" w:rsidP="00FF7DB3">
      <w:pPr>
        <w:tabs>
          <w:tab w:val="left" w:pos="720"/>
        </w:tabs>
        <w:spacing w:after="0" w:line="240" w:lineRule="auto"/>
        <w:jc w:val="both"/>
        <w:rPr>
          <w:rFonts w:ascii="Times New Roman" w:hAnsi="Times New Roman"/>
          <w:sz w:val="24"/>
          <w:szCs w:val="24"/>
          <w:lang w:eastAsia="bg-BG"/>
        </w:rPr>
      </w:pPr>
      <w:r w:rsidRPr="00FF7DB3">
        <w:rPr>
          <w:rFonts w:ascii="Times New Roman" w:hAnsi="Times New Roman"/>
          <w:b/>
          <w:sz w:val="24"/>
          <w:szCs w:val="24"/>
          <w:lang w:eastAsia="bg-BG"/>
        </w:rPr>
        <w:tab/>
        <w:t xml:space="preserve">(2) </w:t>
      </w:r>
      <w:r w:rsidRPr="00FF7DB3">
        <w:rPr>
          <w:rFonts w:ascii="Times New Roman" w:hAnsi="Times New Roman"/>
          <w:color w:val="000000"/>
          <w:sz w:val="24"/>
          <w:szCs w:val="24"/>
          <w:lang w:eastAsia="bg-BG"/>
        </w:rPr>
        <w:t xml:space="preserve">При едностранно прекратяване на договора от </w:t>
      </w:r>
      <w:r w:rsidRPr="00FF7DB3">
        <w:rPr>
          <w:rFonts w:ascii="Times New Roman" w:hAnsi="Times New Roman"/>
          <w:b/>
          <w:color w:val="000000"/>
          <w:sz w:val="24"/>
          <w:szCs w:val="24"/>
          <w:lang w:eastAsia="bg-BG"/>
        </w:rPr>
        <w:t xml:space="preserve">ВЪЗЛОЖИТЕЛЯ </w:t>
      </w:r>
      <w:r w:rsidRPr="00FF7DB3">
        <w:rPr>
          <w:rFonts w:ascii="Times New Roman" w:hAnsi="Times New Roman"/>
          <w:color w:val="000000"/>
          <w:sz w:val="24"/>
          <w:szCs w:val="24"/>
          <w:lang w:eastAsia="bg-BG"/>
        </w:rPr>
        <w:t xml:space="preserve">поради виновно неизпълнение на задължения на </w:t>
      </w:r>
      <w:r w:rsidRPr="00FF7DB3">
        <w:rPr>
          <w:rFonts w:ascii="Times New Roman" w:hAnsi="Times New Roman"/>
          <w:b/>
          <w:color w:val="000000"/>
          <w:sz w:val="24"/>
          <w:szCs w:val="24"/>
          <w:lang w:eastAsia="bg-BG"/>
        </w:rPr>
        <w:t xml:space="preserve">ИЗПЪЛНИТЕЛЯ </w:t>
      </w:r>
      <w:r w:rsidRPr="00FF7DB3">
        <w:rPr>
          <w:rFonts w:ascii="Times New Roman" w:hAnsi="Times New Roman"/>
          <w:color w:val="000000"/>
          <w:sz w:val="24"/>
          <w:szCs w:val="24"/>
          <w:lang w:eastAsia="bg-BG"/>
        </w:rPr>
        <w:t>по договора сумата от гаранцията се усвоява изцяло като обезщетение за прекратяване на договора.</w:t>
      </w:r>
    </w:p>
    <w:p w:rsidR="00CD5A05" w:rsidRPr="00FF7DB3" w:rsidRDefault="00CD5A05" w:rsidP="00FF7DB3">
      <w:pPr>
        <w:tabs>
          <w:tab w:val="left" w:pos="720"/>
          <w:tab w:val="left" w:pos="3119"/>
        </w:tabs>
        <w:spacing w:after="0" w:line="240" w:lineRule="auto"/>
        <w:jc w:val="both"/>
        <w:rPr>
          <w:rFonts w:ascii="Times New Roman" w:hAnsi="Times New Roman"/>
          <w:color w:val="000000"/>
          <w:sz w:val="24"/>
          <w:szCs w:val="24"/>
          <w:lang w:eastAsia="bg-BG"/>
        </w:rPr>
      </w:pPr>
      <w:r w:rsidRPr="00FF7DB3">
        <w:rPr>
          <w:rFonts w:ascii="Times New Roman" w:hAnsi="Times New Roman"/>
          <w:sz w:val="24"/>
          <w:szCs w:val="24"/>
          <w:lang w:eastAsia="bg-BG"/>
        </w:rPr>
        <w:tab/>
      </w:r>
      <w:r w:rsidRPr="00FF7DB3">
        <w:rPr>
          <w:rFonts w:ascii="Times New Roman" w:hAnsi="Times New Roman"/>
          <w:b/>
          <w:sz w:val="24"/>
          <w:szCs w:val="24"/>
          <w:lang w:eastAsia="bg-BG"/>
        </w:rPr>
        <w:t>(3)</w:t>
      </w:r>
      <w:r w:rsidRPr="00FF7DB3">
        <w:rPr>
          <w:rFonts w:ascii="Times New Roman" w:hAnsi="Times New Roman"/>
          <w:sz w:val="24"/>
          <w:szCs w:val="24"/>
          <w:lang w:eastAsia="bg-BG"/>
        </w:rPr>
        <w:t xml:space="preserve"> </w:t>
      </w:r>
      <w:r w:rsidRPr="00FF7DB3">
        <w:rPr>
          <w:rFonts w:ascii="Times New Roman" w:hAnsi="Times New Roman"/>
          <w:b/>
          <w:color w:val="000000"/>
          <w:sz w:val="24"/>
          <w:szCs w:val="24"/>
          <w:lang w:eastAsia="bg-BG"/>
        </w:rPr>
        <w:t>ВЪЗЛОЖИТЕЛЯТ</w:t>
      </w:r>
      <w:r w:rsidRPr="00FF7DB3">
        <w:rPr>
          <w:rFonts w:ascii="Times New Roman" w:hAnsi="Times New Roman"/>
          <w:color w:val="000000"/>
          <w:sz w:val="24"/>
          <w:szCs w:val="24"/>
          <w:lang w:eastAsia="bg-BG"/>
        </w:rPr>
        <w:t xml:space="preserve"> има право да усвоява дължимите суми за неустойки и обезщетения във връзка с неизпълнение на договора от гаранцията за изпълнение.  </w:t>
      </w:r>
    </w:p>
    <w:p w:rsidR="00CD5A05" w:rsidRPr="00FF7DB3" w:rsidRDefault="00CD5A05" w:rsidP="00FF7DB3">
      <w:pPr>
        <w:tabs>
          <w:tab w:val="left" w:pos="3119"/>
        </w:tabs>
        <w:spacing w:after="0" w:line="240" w:lineRule="auto"/>
        <w:ind w:firstLine="720"/>
        <w:jc w:val="both"/>
        <w:outlineLvl w:val="0"/>
        <w:rPr>
          <w:rFonts w:ascii="Times New Roman" w:hAnsi="Times New Roman"/>
          <w:b/>
          <w:sz w:val="24"/>
          <w:szCs w:val="24"/>
          <w:lang w:eastAsia="bg-BG"/>
        </w:rPr>
      </w:pPr>
      <w:r w:rsidRPr="00FF7DB3">
        <w:rPr>
          <w:rFonts w:ascii="Times New Roman" w:hAnsi="Times New Roman"/>
          <w:b/>
          <w:sz w:val="24"/>
          <w:szCs w:val="24"/>
          <w:lang w:eastAsia="bg-BG"/>
        </w:rPr>
        <w:t xml:space="preserve">(4) </w:t>
      </w:r>
      <w:r w:rsidRPr="00FF7DB3">
        <w:rPr>
          <w:rFonts w:ascii="Times New Roman" w:hAnsi="Times New Roman"/>
          <w:sz w:val="24"/>
          <w:szCs w:val="24"/>
          <w:lang w:eastAsia="bg-BG"/>
        </w:rPr>
        <w:t xml:space="preserve">В случай, че неизпълнението на задълженията по договора от страна на </w:t>
      </w:r>
      <w:r w:rsidRPr="00FF7DB3">
        <w:rPr>
          <w:rFonts w:ascii="Times New Roman" w:hAnsi="Times New Roman"/>
          <w:b/>
          <w:sz w:val="24"/>
          <w:szCs w:val="24"/>
          <w:lang w:eastAsia="bg-BG"/>
        </w:rPr>
        <w:t>ИЗПЪЛНИТЕЛЯ</w:t>
      </w:r>
      <w:r w:rsidRPr="00FF7DB3">
        <w:rPr>
          <w:rFonts w:ascii="Times New Roman" w:hAnsi="Times New Roman"/>
          <w:sz w:val="24"/>
          <w:szCs w:val="24"/>
          <w:lang w:eastAsia="bg-BG"/>
        </w:rPr>
        <w:t xml:space="preserve"> по стойност превишава размера на гаранцията, </w:t>
      </w:r>
      <w:r w:rsidRPr="00FF7DB3">
        <w:rPr>
          <w:rFonts w:ascii="Times New Roman" w:hAnsi="Times New Roman"/>
          <w:b/>
          <w:sz w:val="24"/>
          <w:szCs w:val="24"/>
          <w:lang w:eastAsia="bg-BG"/>
        </w:rPr>
        <w:t>ВЪЗЛОЖИТЕЛЯТ</w:t>
      </w:r>
      <w:r w:rsidRPr="00FF7DB3">
        <w:rPr>
          <w:rFonts w:ascii="Times New Roman" w:hAnsi="Times New Roman"/>
          <w:sz w:val="24"/>
          <w:szCs w:val="24"/>
          <w:lang w:eastAsia="bg-BG"/>
        </w:rPr>
        <w:t xml:space="preserve"> има право да търси обезщетение по общия ред.</w:t>
      </w:r>
      <w:r w:rsidRPr="00FF7DB3">
        <w:rPr>
          <w:rFonts w:ascii="Times New Roman" w:hAnsi="Times New Roman"/>
          <w:b/>
          <w:sz w:val="24"/>
          <w:szCs w:val="24"/>
          <w:lang w:eastAsia="bg-BG"/>
        </w:rPr>
        <w:t xml:space="preserve"> </w:t>
      </w:r>
    </w:p>
    <w:p w:rsidR="00CD5A05" w:rsidRPr="0088466D" w:rsidRDefault="00CD5A05" w:rsidP="00FF7DB3">
      <w:pPr>
        <w:shd w:val="clear" w:color="auto" w:fill="FFFFFF"/>
        <w:tabs>
          <w:tab w:val="left" w:pos="-180"/>
        </w:tabs>
        <w:spacing w:after="0" w:line="240" w:lineRule="auto"/>
        <w:jc w:val="both"/>
        <w:rPr>
          <w:rFonts w:ascii="Times New Roman" w:hAnsi="Times New Roman"/>
          <w:sz w:val="24"/>
          <w:szCs w:val="24"/>
          <w:lang w:eastAsia="bg-BG"/>
        </w:rPr>
      </w:pPr>
      <w:r w:rsidRPr="00FF7DB3">
        <w:rPr>
          <w:rFonts w:ascii="Times New Roman" w:hAnsi="Times New Roman"/>
          <w:b/>
          <w:sz w:val="24"/>
          <w:szCs w:val="24"/>
          <w:lang w:eastAsia="bg-BG"/>
        </w:rPr>
        <w:lastRenderedPageBreak/>
        <w:tab/>
        <w:t>Чл. 2</w:t>
      </w:r>
      <w:r>
        <w:rPr>
          <w:rFonts w:ascii="Times New Roman" w:hAnsi="Times New Roman"/>
          <w:b/>
          <w:sz w:val="24"/>
          <w:szCs w:val="24"/>
          <w:lang w:eastAsia="bg-BG"/>
        </w:rPr>
        <w:t>3</w:t>
      </w:r>
      <w:r w:rsidRPr="00FF7DB3">
        <w:rPr>
          <w:rFonts w:ascii="Times New Roman" w:hAnsi="Times New Roman"/>
          <w:b/>
          <w:sz w:val="24"/>
          <w:szCs w:val="24"/>
          <w:lang w:eastAsia="bg-BG"/>
        </w:rPr>
        <w:t xml:space="preserve">. </w:t>
      </w:r>
      <w:r w:rsidRPr="00FF7DB3">
        <w:rPr>
          <w:rFonts w:ascii="Times New Roman" w:hAnsi="Times New Roman"/>
          <w:sz w:val="24"/>
          <w:szCs w:val="24"/>
          <w:lang w:eastAsia="bg-BG"/>
        </w:rPr>
        <w:t xml:space="preserve">Когато </w:t>
      </w:r>
      <w:r w:rsidRPr="00FF7DB3">
        <w:rPr>
          <w:rFonts w:ascii="Times New Roman" w:hAnsi="Times New Roman"/>
          <w:b/>
          <w:sz w:val="24"/>
          <w:szCs w:val="24"/>
          <w:lang w:eastAsia="bg-BG"/>
        </w:rPr>
        <w:t>ВЪЗЛОЖИТЕЛЯТ</w:t>
      </w:r>
      <w:r w:rsidRPr="00FF7DB3">
        <w:rPr>
          <w:rFonts w:ascii="Times New Roman" w:hAnsi="Times New Roman"/>
          <w:sz w:val="24"/>
          <w:szCs w:val="24"/>
          <w:lang w:eastAsia="bg-BG"/>
        </w:rPr>
        <w:t xml:space="preserve"> се е удовлетворил от гаранцията за изпълнение и договорът продължава да е в сила, </w:t>
      </w:r>
      <w:r w:rsidRPr="00FF7DB3">
        <w:rPr>
          <w:rFonts w:ascii="Times New Roman" w:hAnsi="Times New Roman"/>
          <w:b/>
          <w:sz w:val="24"/>
          <w:szCs w:val="24"/>
          <w:lang w:eastAsia="bg-BG"/>
        </w:rPr>
        <w:t>ИЗПЪЛНИТЕЛЯТ</w:t>
      </w:r>
      <w:r w:rsidRPr="00FF7DB3">
        <w:rPr>
          <w:rFonts w:ascii="Times New Roman" w:hAnsi="Times New Roman"/>
          <w:sz w:val="24"/>
          <w:szCs w:val="24"/>
          <w:lang w:eastAsia="bg-BG"/>
        </w:rPr>
        <w:t xml:space="preserve"> се задължава в срок до 3 (три) дни да допълни гаранцията за изпълнение, като внесе усвоената от </w:t>
      </w:r>
      <w:r w:rsidRPr="00FF7DB3">
        <w:rPr>
          <w:rFonts w:ascii="Times New Roman" w:hAnsi="Times New Roman"/>
          <w:b/>
          <w:sz w:val="24"/>
          <w:szCs w:val="24"/>
          <w:lang w:eastAsia="bg-BG"/>
        </w:rPr>
        <w:t>ВЪЗЛОЖИТЕЛЯ</w:t>
      </w:r>
      <w:r w:rsidRPr="00FF7DB3">
        <w:rPr>
          <w:rFonts w:ascii="Times New Roman" w:hAnsi="Times New Roman"/>
          <w:sz w:val="24"/>
          <w:szCs w:val="24"/>
          <w:lang w:eastAsia="bg-BG"/>
        </w:rPr>
        <w:t xml:space="preserve"> сума по сметката на </w:t>
      </w:r>
      <w:r w:rsidRPr="00FF7DB3">
        <w:rPr>
          <w:rFonts w:ascii="Times New Roman" w:hAnsi="Times New Roman"/>
          <w:b/>
          <w:sz w:val="24"/>
          <w:szCs w:val="24"/>
          <w:lang w:eastAsia="bg-BG"/>
        </w:rPr>
        <w:t>ВЪЗЛОЖИТЕЛЯ</w:t>
      </w:r>
      <w:r w:rsidRPr="00FF7DB3">
        <w:rPr>
          <w:rFonts w:ascii="Times New Roman" w:hAnsi="Times New Roman"/>
          <w:sz w:val="24"/>
          <w:szCs w:val="24"/>
          <w:lang w:eastAsia="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w:t>
      </w:r>
      <w:r w:rsidRPr="0088466D">
        <w:rPr>
          <w:rFonts w:ascii="Times New Roman" w:hAnsi="Times New Roman"/>
          <w:sz w:val="24"/>
          <w:szCs w:val="24"/>
          <w:lang w:eastAsia="bg-BG"/>
        </w:rPr>
        <w:t>действието на договора размерът на гаранцията за изпълнение да бъде в съответствие с чл. 16 от договора.</w:t>
      </w:r>
    </w:p>
    <w:p w:rsidR="00CD5A05" w:rsidRPr="00FF7DB3" w:rsidRDefault="00CD5A05" w:rsidP="00FF7DB3">
      <w:pPr>
        <w:spacing w:after="0" w:line="240" w:lineRule="auto"/>
        <w:ind w:firstLine="708"/>
        <w:jc w:val="both"/>
        <w:rPr>
          <w:rFonts w:ascii="Times New Roman" w:hAnsi="Times New Roman"/>
          <w:sz w:val="24"/>
          <w:lang w:eastAsia="bg-BG"/>
        </w:rPr>
      </w:pPr>
      <w:r w:rsidRPr="0088466D">
        <w:rPr>
          <w:rFonts w:ascii="Times New Roman" w:hAnsi="Times New Roman"/>
          <w:b/>
          <w:sz w:val="24"/>
          <w:szCs w:val="24"/>
          <w:lang w:eastAsia="bg-BG"/>
        </w:rPr>
        <w:t>Чл. 24. ВЪЗЛОЖИТЕЛЯТ</w:t>
      </w:r>
      <w:r w:rsidRPr="0088466D">
        <w:rPr>
          <w:rFonts w:ascii="Times New Roman" w:hAnsi="Times New Roman"/>
          <w:sz w:val="24"/>
          <w:szCs w:val="24"/>
          <w:lang w:eastAsia="bg-BG"/>
        </w:rPr>
        <w:t xml:space="preserve"> не дължи лихва за времето, през което средствата по гаранцията за изпълнение са престояли при него законосъобразно.</w:t>
      </w:r>
      <w:bookmarkStart w:id="7" w:name="_GoBack"/>
      <w:bookmarkEnd w:id="7"/>
    </w:p>
    <w:p w:rsidR="00CD5A05" w:rsidRPr="00FF7DB3" w:rsidRDefault="00CD5A05" w:rsidP="00FF7DB3">
      <w:pPr>
        <w:shd w:val="clear" w:color="auto" w:fill="FFFFFF"/>
        <w:spacing w:after="0" w:line="240" w:lineRule="auto"/>
        <w:ind w:right="24"/>
        <w:jc w:val="center"/>
        <w:rPr>
          <w:rFonts w:ascii="Times New Roman" w:hAnsi="Times New Roman"/>
          <w:b/>
          <w:sz w:val="24"/>
          <w:szCs w:val="24"/>
          <w:lang w:val="ru-RU" w:eastAsia="bg-BG"/>
        </w:rPr>
      </w:pPr>
    </w:p>
    <w:p w:rsidR="00CD5A05" w:rsidRPr="008E1353" w:rsidRDefault="00CD5A05" w:rsidP="00FF7DB3">
      <w:pPr>
        <w:tabs>
          <w:tab w:val="left" w:pos="0"/>
        </w:tabs>
        <w:spacing w:after="0"/>
        <w:contextualSpacing/>
        <w:jc w:val="center"/>
        <w:rPr>
          <w:rFonts w:ascii="Times New Roman" w:hAnsi="Times New Roman"/>
          <w:b/>
          <w:color w:val="FF0000"/>
          <w:sz w:val="24"/>
          <w:szCs w:val="24"/>
          <w:lang w:eastAsia="bg-BG"/>
        </w:rPr>
      </w:pPr>
      <w:r w:rsidRPr="00333D72">
        <w:rPr>
          <w:rFonts w:ascii="Times New Roman" w:hAnsi="Times New Roman"/>
          <w:b/>
          <w:sz w:val="24"/>
          <w:szCs w:val="24"/>
          <w:lang w:eastAsia="bg-BG"/>
        </w:rPr>
        <w:t>ПОДИЗПЪЛНИТЕЛИ</w:t>
      </w:r>
      <w:r w:rsidRPr="009002D0">
        <w:rPr>
          <w:rFonts w:ascii="Times New Roman" w:hAnsi="Times New Roman"/>
          <w:b/>
          <w:sz w:val="24"/>
          <w:szCs w:val="24"/>
          <w:vertAlign w:val="superscript"/>
          <w:lang w:eastAsia="bg-BG"/>
        </w:rPr>
        <w:footnoteReference w:id="1"/>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
          <w:bCs/>
          <w:sz w:val="24"/>
          <w:szCs w:val="24"/>
          <w:lang w:eastAsia="bg-BG"/>
        </w:rPr>
        <w:t xml:space="preserve">       Чл.</w:t>
      </w:r>
      <w:r w:rsidRPr="00333D72">
        <w:rPr>
          <w:rFonts w:ascii="Times New Roman" w:hAnsi="Times New Roman"/>
          <w:b/>
          <w:bCs/>
          <w:sz w:val="24"/>
          <w:szCs w:val="24"/>
          <w:lang w:eastAsia="bg-BG"/>
        </w:rPr>
        <w:t xml:space="preserve"> </w:t>
      </w:r>
      <w:r>
        <w:rPr>
          <w:rFonts w:ascii="Times New Roman" w:hAnsi="Times New Roman"/>
          <w:b/>
          <w:bCs/>
          <w:sz w:val="24"/>
          <w:szCs w:val="24"/>
          <w:lang w:eastAsia="bg-BG"/>
        </w:rPr>
        <w:t>24А</w:t>
      </w:r>
      <w:r w:rsidRPr="00333D72">
        <w:rPr>
          <w:rFonts w:ascii="Times New Roman" w:hAnsi="Times New Roman"/>
          <w:b/>
          <w:bCs/>
          <w:sz w:val="24"/>
          <w:szCs w:val="24"/>
          <w:lang w:eastAsia="bg-BG"/>
        </w:rPr>
        <w:t xml:space="preserve">. </w:t>
      </w:r>
      <w:r>
        <w:rPr>
          <w:rFonts w:ascii="Times New Roman" w:hAnsi="Times New Roman"/>
          <w:bCs/>
          <w:sz w:val="24"/>
          <w:szCs w:val="24"/>
          <w:lang w:eastAsia="bg-BG"/>
        </w:rPr>
        <w:t>(</w:t>
      </w:r>
      <w:r w:rsidRPr="00333D72">
        <w:rPr>
          <w:rFonts w:ascii="Times New Roman" w:hAnsi="Times New Roman"/>
          <w:bCs/>
          <w:sz w:val="24"/>
          <w:szCs w:val="24"/>
          <w:lang w:eastAsia="bg-BG"/>
        </w:rPr>
        <w:t>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4) Независимо от използването на подизпълнители, отговорността за изпълнение на настоящия Договор и на Изпълнителя.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
          <w:bCs/>
          <w:sz w:val="24"/>
          <w:szCs w:val="24"/>
          <w:lang w:eastAsia="bg-BG"/>
        </w:rPr>
        <w:t xml:space="preserve">      Чл. 24Б</w:t>
      </w:r>
      <w:r w:rsidRPr="00333D72">
        <w:rPr>
          <w:rFonts w:ascii="Times New Roman" w:hAnsi="Times New Roman"/>
          <w:b/>
          <w:bCs/>
          <w:sz w:val="24"/>
          <w:szCs w:val="24"/>
          <w:lang w:eastAsia="bg-BG"/>
        </w:rPr>
        <w:t>.</w:t>
      </w:r>
      <w:r>
        <w:rPr>
          <w:rFonts w:ascii="Times New Roman" w:hAnsi="Times New Roman"/>
          <w:b/>
          <w:bCs/>
          <w:sz w:val="24"/>
          <w:szCs w:val="24"/>
          <w:lang w:eastAsia="bg-BG"/>
        </w:rPr>
        <w:t xml:space="preserve"> </w:t>
      </w:r>
      <w:r w:rsidRPr="00333D72">
        <w:rPr>
          <w:rFonts w:ascii="Times New Roman" w:hAnsi="Times New Roman"/>
          <w:bCs/>
          <w:sz w:val="24"/>
          <w:szCs w:val="24"/>
          <w:lan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CD5A05" w:rsidRPr="00002E09" w:rsidRDefault="00CD5A05" w:rsidP="00FF7DB3">
      <w:pPr>
        <w:pStyle w:val="a3"/>
        <w:numPr>
          <w:ilvl w:val="0"/>
          <w:numId w:val="12"/>
        </w:numPr>
        <w:ind w:left="0" w:firstLine="360"/>
        <w:contextualSpacing/>
        <w:jc w:val="both"/>
        <w:rPr>
          <w:bCs/>
        </w:rPr>
      </w:pPr>
      <w:r w:rsidRPr="00002E09">
        <w:rPr>
          <w:bCs/>
        </w:rPr>
        <w:t>приложимите клаузи на Договора са задължителни за изпълнение от подизпълнителите;</w:t>
      </w:r>
    </w:p>
    <w:p w:rsidR="00CD5A05" w:rsidRPr="00002E09" w:rsidRDefault="00CD5A05" w:rsidP="00FF7DB3">
      <w:pPr>
        <w:pStyle w:val="a3"/>
        <w:numPr>
          <w:ilvl w:val="0"/>
          <w:numId w:val="12"/>
        </w:numPr>
        <w:ind w:left="0" w:firstLine="426"/>
        <w:contextualSpacing/>
        <w:jc w:val="both"/>
        <w:rPr>
          <w:bCs/>
        </w:rPr>
      </w:pPr>
      <w:r w:rsidRPr="00002E09">
        <w:rPr>
          <w:bCs/>
        </w:rPr>
        <w:t>действията на Подизпълнителите няма да доведат пряко или косвено до неизпълнение на Договора;</w:t>
      </w:r>
    </w:p>
    <w:p w:rsidR="00CD5A05" w:rsidRPr="00002E09" w:rsidRDefault="00CD5A05" w:rsidP="00FF7DB3">
      <w:pPr>
        <w:pStyle w:val="a3"/>
        <w:numPr>
          <w:ilvl w:val="0"/>
          <w:numId w:val="12"/>
        </w:numPr>
        <w:ind w:left="0" w:firstLine="426"/>
        <w:contextualSpacing/>
        <w:jc w:val="both"/>
        <w:rPr>
          <w:bCs/>
        </w:rPr>
      </w:pPr>
      <w:r w:rsidRPr="00002E09">
        <w:rPr>
          <w:bCs/>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
          <w:bCs/>
          <w:sz w:val="24"/>
          <w:szCs w:val="24"/>
          <w:lang w:eastAsia="bg-BG"/>
        </w:rPr>
        <w:t xml:space="preserve">     </w:t>
      </w:r>
      <w:r w:rsidRPr="00333D72">
        <w:rPr>
          <w:rFonts w:ascii="Times New Roman" w:hAnsi="Times New Roman"/>
          <w:b/>
          <w:bCs/>
          <w:sz w:val="24"/>
          <w:szCs w:val="24"/>
          <w:lang w:eastAsia="bg-BG"/>
        </w:rPr>
        <w:t>Чл</w:t>
      </w:r>
      <w:r>
        <w:rPr>
          <w:rFonts w:ascii="Times New Roman" w:hAnsi="Times New Roman"/>
          <w:b/>
          <w:bCs/>
          <w:sz w:val="24"/>
          <w:szCs w:val="24"/>
          <w:lang w:eastAsia="bg-BG"/>
        </w:rPr>
        <w:t>.</w:t>
      </w:r>
      <w:r w:rsidRPr="00333D72">
        <w:rPr>
          <w:rFonts w:ascii="Times New Roman" w:hAnsi="Times New Roman"/>
          <w:b/>
          <w:bCs/>
          <w:sz w:val="24"/>
          <w:szCs w:val="24"/>
          <w:lang w:eastAsia="bg-BG"/>
        </w:rPr>
        <w:t xml:space="preserve"> </w:t>
      </w:r>
      <w:r>
        <w:rPr>
          <w:rFonts w:ascii="Times New Roman" w:hAnsi="Times New Roman"/>
          <w:b/>
          <w:bCs/>
          <w:sz w:val="24"/>
          <w:szCs w:val="24"/>
          <w:lang w:eastAsia="bg-BG"/>
        </w:rPr>
        <w:t>24В</w:t>
      </w:r>
      <w:r w:rsidRPr="00333D72">
        <w:rPr>
          <w:rFonts w:ascii="Times New Roman" w:hAnsi="Times New Roman"/>
          <w:b/>
          <w:bCs/>
          <w:sz w:val="24"/>
          <w:szCs w:val="24"/>
          <w:lang w:eastAsia="bg-BG"/>
        </w:rPr>
        <w:t xml:space="preserve">. </w:t>
      </w:r>
      <w:r>
        <w:rPr>
          <w:rFonts w:ascii="Times New Roman" w:hAnsi="Times New Roman"/>
          <w:bCs/>
          <w:sz w:val="24"/>
          <w:szCs w:val="24"/>
          <w:lang w:eastAsia="bg-BG"/>
        </w:rPr>
        <w:t>(</w:t>
      </w:r>
      <w:r w:rsidRPr="00333D72">
        <w:rPr>
          <w:rFonts w:ascii="Times New Roman" w:hAnsi="Times New Roman"/>
          <w:bCs/>
          <w:sz w:val="24"/>
          <w:szCs w:val="24"/>
          <w:lang w:eastAsia="bg-BG"/>
        </w:rPr>
        <w:t>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(2) Разплащанията по ал. 1</w:t>
      </w:r>
      <w:r w:rsidRPr="00333D72">
        <w:rPr>
          <w:rFonts w:ascii="Times New Roman" w:hAnsi="Times New Roman"/>
          <w:bCs/>
          <w:sz w:val="24"/>
          <w:szCs w:val="24"/>
          <w:lang w:eastAsia="bg-BG"/>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(3) Към искането по ал. 2 </w:t>
      </w:r>
      <w:r w:rsidRPr="00333D72">
        <w:rPr>
          <w:rFonts w:ascii="Times New Roman" w:hAnsi="Times New Roman"/>
          <w:bCs/>
          <w:sz w:val="24"/>
          <w:szCs w:val="24"/>
          <w:lang w:eastAsia="bg-BG"/>
        </w:rPr>
        <w:t>Изпълнителят предоставя становище, от което да е видно дали оспорва плащанията или част от тях като недължими.</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4) Възложителят има право да откаже плащане по ал</w:t>
      </w:r>
      <w:r w:rsidRPr="009002D0">
        <w:rPr>
          <w:rFonts w:ascii="Times New Roman" w:hAnsi="Times New Roman"/>
          <w:bCs/>
          <w:sz w:val="24"/>
          <w:szCs w:val="24"/>
          <w:lang w:eastAsia="bg-BG"/>
        </w:rPr>
        <w:t xml:space="preserve">. </w:t>
      </w:r>
      <w:r>
        <w:rPr>
          <w:rFonts w:ascii="Times New Roman" w:hAnsi="Times New Roman"/>
          <w:bCs/>
          <w:sz w:val="24"/>
          <w:szCs w:val="24"/>
          <w:lang w:eastAsia="bg-BG"/>
        </w:rPr>
        <w:t>2</w:t>
      </w:r>
      <w:r w:rsidRPr="009002D0">
        <w:rPr>
          <w:rFonts w:ascii="Times New Roman" w:hAnsi="Times New Roman"/>
          <w:bCs/>
          <w:sz w:val="24"/>
          <w:szCs w:val="24"/>
          <w:lang w:eastAsia="bg-BG"/>
        </w:rPr>
        <w:t xml:space="preserve">, </w:t>
      </w:r>
      <w:r w:rsidRPr="00333D72">
        <w:rPr>
          <w:rFonts w:ascii="Times New Roman" w:hAnsi="Times New Roman"/>
          <w:bCs/>
          <w:sz w:val="24"/>
          <w:szCs w:val="24"/>
          <w:lang w:eastAsia="bg-BG"/>
        </w:rPr>
        <w:t>когато искането за плащане е оспорено, до момента на отстраняване на причината за отказа.</w:t>
      </w:r>
    </w:p>
    <w:p w:rsidR="00CD5A05" w:rsidRPr="00333D72" w:rsidRDefault="00CD5A05" w:rsidP="00FF7DB3">
      <w:pPr>
        <w:spacing w:after="0"/>
        <w:rPr>
          <w:rFonts w:ascii="Times New Roman" w:hAnsi="Times New Roman"/>
          <w:b/>
          <w:sz w:val="24"/>
          <w:szCs w:val="24"/>
        </w:rPr>
      </w:pPr>
    </w:p>
    <w:p w:rsidR="00CD5A05" w:rsidRPr="005A7B0B" w:rsidRDefault="00CD5A05" w:rsidP="001F2061">
      <w:pPr>
        <w:spacing w:after="0" w:line="240" w:lineRule="auto"/>
        <w:ind w:left="720"/>
        <w:jc w:val="center"/>
        <w:rPr>
          <w:rFonts w:ascii="Times New Roman" w:hAnsi="Times New Roman"/>
          <w:b/>
          <w:sz w:val="24"/>
          <w:szCs w:val="24"/>
        </w:rPr>
      </w:pPr>
      <w:r w:rsidRPr="005A7B0B">
        <w:rPr>
          <w:rFonts w:ascii="Times New Roman" w:hAnsi="Times New Roman"/>
          <w:b/>
          <w:sz w:val="24"/>
          <w:szCs w:val="24"/>
          <w:lang w:val="ru-RU"/>
        </w:rPr>
        <w:lastRenderedPageBreak/>
        <w:t>ПРЕКРАТЯВАНЕ. ОБЩИ УСЛОВИЯ</w:t>
      </w:r>
    </w:p>
    <w:p w:rsidR="00CD5A05" w:rsidRPr="005A7B0B" w:rsidRDefault="00CD5A05" w:rsidP="0035390B">
      <w:pPr>
        <w:spacing w:after="0" w:line="240" w:lineRule="auto"/>
        <w:jc w:val="both"/>
        <w:rPr>
          <w:rFonts w:ascii="Times New Roman" w:hAnsi="Times New Roman"/>
          <w:sz w:val="24"/>
          <w:szCs w:val="24"/>
          <w:lang w:val="ru-RU"/>
        </w:rPr>
      </w:pPr>
      <w:r>
        <w:rPr>
          <w:rFonts w:ascii="Times New Roman" w:hAnsi="Times New Roman"/>
          <w:b/>
          <w:sz w:val="24"/>
          <w:szCs w:val="24"/>
          <w:lang w:val="ru-RU"/>
        </w:rPr>
        <w:t xml:space="preserve">         </w:t>
      </w:r>
      <w:r w:rsidRPr="005A7B0B">
        <w:rPr>
          <w:rFonts w:ascii="Times New Roman" w:hAnsi="Times New Roman"/>
          <w:b/>
          <w:sz w:val="24"/>
          <w:szCs w:val="24"/>
          <w:lang w:val="ru-RU"/>
        </w:rPr>
        <w:t xml:space="preserve">Чл. </w:t>
      </w:r>
      <w:r>
        <w:rPr>
          <w:rFonts w:ascii="Times New Roman" w:hAnsi="Times New Roman"/>
          <w:b/>
          <w:sz w:val="24"/>
          <w:szCs w:val="24"/>
          <w:lang w:val="ru-RU"/>
        </w:rPr>
        <w:t>25</w:t>
      </w:r>
      <w:r w:rsidRPr="005A7B0B">
        <w:rPr>
          <w:rFonts w:ascii="Times New Roman" w:hAnsi="Times New Roman"/>
          <w:b/>
          <w:sz w:val="24"/>
          <w:szCs w:val="24"/>
          <w:lang w:val="ru-RU"/>
        </w:rPr>
        <w:t>.</w:t>
      </w:r>
      <w:r w:rsidRPr="005A7B0B">
        <w:rPr>
          <w:rFonts w:ascii="Times New Roman" w:hAnsi="Times New Roman"/>
          <w:sz w:val="24"/>
          <w:szCs w:val="24"/>
          <w:lang w:val="ru-RU"/>
        </w:rPr>
        <w:t xml:space="preserve"> Страните по договора се задължават да бъдат лоялни една към друга, да не разпространяват информация относно финансовите си, икономически и други отношения, които биха засегнали интересите на всяка от тях пред трети лица.</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b/>
          <w:sz w:val="24"/>
          <w:szCs w:val="24"/>
          <w:lang w:val="ru-RU"/>
        </w:rPr>
        <w:t xml:space="preserve">      </w:t>
      </w:r>
      <w:r>
        <w:rPr>
          <w:rFonts w:ascii="Times New Roman" w:hAnsi="Times New Roman"/>
          <w:b/>
          <w:sz w:val="24"/>
          <w:szCs w:val="24"/>
          <w:lang w:val="ru-RU"/>
        </w:rPr>
        <w:t xml:space="preserve">   </w:t>
      </w:r>
      <w:r w:rsidRPr="005A7B0B">
        <w:rPr>
          <w:rFonts w:ascii="Times New Roman" w:hAnsi="Times New Roman"/>
          <w:b/>
          <w:sz w:val="24"/>
          <w:szCs w:val="24"/>
          <w:lang w:val="ru-RU"/>
        </w:rPr>
        <w:t xml:space="preserve">Чл. </w:t>
      </w:r>
      <w:r>
        <w:rPr>
          <w:rFonts w:ascii="Times New Roman" w:hAnsi="Times New Roman"/>
          <w:b/>
          <w:sz w:val="24"/>
          <w:szCs w:val="24"/>
          <w:lang w:val="ru-RU"/>
        </w:rPr>
        <w:t>26</w:t>
      </w:r>
      <w:r w:rsidRPr="005A7B0B">
        <w:rPr>
          <w:rFonts w:ascii="Times New Roman" w:hAnsi="Times New Roman"/>
          <w:b/>
          <w:sz w:val="24"/>
          <w:szCs w:val="24"/>
          <w:lang w:val="ru-RU"/>
        </w:rPr>
        <w:t xml:space="preserve">. </w:t>
      </w:r>
      <w:r w:rsidRPr="005A7B0B">
        <w:rPr>
          <w:rFonts w:ascii="Times New Roman" w:hAnsi="Times New Roman"/>
          <w:b/>
          <w:color w:val="000000"/>
          <w:spacing w:val="-1"/>
          <w:sz w:val="24"/>
          <w:szCs w:val="24"/>
        </w:rPr>
        <w:t>(1)</w:t>
      </w:r>
      <w:r w:rsidRPr="005A7B0B">
        <w:rPr>
          <w:rFonts w:ascii="Times New Roman" w:hAnsi="Times New Roman"/>
          <w:color w:val="000000"/>
          <w:spacing w:val="-1"/>
          <w:sz w:val="24"/>
          <w:szCs w:val="24"/>
        </w:rPr>
        <w:t xml:space="preserve"> </w:t>
      </w:r>
      <w:r w:rsidRPr="005A7B0B">
        <w:rPr>
          <w:rFonts w:ascii="Times New Roman" w:hAnsi="Times New Roman"/>
          <w:sz w:val="24"/>
          <w:szCs w:val="24"/>
        </w:rPr>
        <w:t>Договорът се прекратява:</w:t>
      </w:r>
    </w:p>
    <w:p w:rsidR="00CD5A05" w:rsidRPr="005A7B0B" w:rsidRDefault="00CD5A05" w:rsidP="0035390B">
      <w:pPr>
        <w:shd w:val="clear" w:color="auto" w:fill="FFFFFF"/>
        <w:tabs>
          <w:tab w:val="left" w:pos="540"/>
          <w:tab w:val="left" w:pos="9184"/>
        </w:tabs>
        <w:spacing w:after="0" w:line="240" w:lineRule="auto"/>
        <w:jc w:val="both"/>
        <w:rPr>
          <w:rFonts w:ascii="Times New Roman" w:hAnsi="Times New Roman"/>
          <w:color w:val="000000"/>
          <w:spacing w:val="-1"/>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1. с изтичане на уговореният срок;</w:t>
      </w:r>
    </w:p>
    <w:p w:rsidR="00CD5A05" w:rsidRPr="005A7B0B" w:rsidRDefault="00CD5A05" w:rsidP="0035390B">
      <w:pPr>
        <w:widowControl w:val="0"/>
        <w:shd w:val="clear" w:color="auto" w:fill="FFFFFF"/>
        <w:tabs>
          <w:tab w:val="left" w:pos="950"/>
        </w:tabs>
        <w:autoSpaceDE w:val="0"/>
        <w:autoSpaceDN w:val="0"/>
        <w:adjustRightInd w:val="0"/>
        <w:spacing w:after="0" w:line="240" w:lineRule="auto"/>
        <w:jc w:val="both"/>
        <w:rPr>
          <w:rFonts w:ascii="Times New Roman" w:hAnsi="Times New Roman"/>
          <w:spacing w:val="-23"/>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2. по взаимно съгласие между страните, изразено в писмена форма;</w:t>
      </w:r>
    </w:p>
    <w:p w:rsidR="00CD5A05" w:rsidRPr="005A7B0B" w:rsidRDefault="00CD5A05" w:rsidP="0035390B">
      <w:pPr>
        <w:widowControl w:val="0"/>
        <w:shd w:val="clear" w:color="auto" w:fill="FFFFFF"/>
        <w:tabs>
          <w:tab w:val="left" w:pos="950"/>
        </w:tabs>
        <w:autoSpaceDE w:val="0"/>
        <w:autoSpaceDN w:val="0"/>
        <w:adjustRightInd w:val="0"/>
        <w:spacing w:before="5" w:after="0" w:line="240" w:lineRule="auto"/>
        <w:jc w:val="both"/>
        <w:rPr>
          <w:rFonts w:ascii="Times New Roman" w:hAnsi="Times New Roman"/>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 xml:space="preserve"> 3. от Възложителя, с тридесетдневно писмено предизвестие;</w:t>
      </w:r>
    </w:p>
    <w:p w:rsidR="00CD5A05" w:rsidRDefault="00CD5A05" w:rsidP="0035390B">
      <w:pPr>
        <w:widowControl w:val="0"/>
        <w:shd w:val="clear" w:color="auto" w:fill="FFFFFF"/>
        <w:tabs>
          <w:tab w:val="left" w:pos="709"/>
        </w:tabs>
        <w:spacing w:after="0" w:line="240" w:lineRule="auto"/>
        <w:ind w:left="567"/>
        <w:jc w:val="both"/>
        <w:rPr>
          <w:rFonts w:ascii="Times New Roman" w:hAnsi="Times New Roman"/>
          <w:spacing w:val="8"/>
          <w:sz w:val="24"/>
          <w:szCs w:val="24"/>
        </w:rPr>
      </w:pPr>
      <w:r w:rsidRPr="005A7B0B">
        <w:rPr>
          <w:rFonts w:ascii="Times New Roman" w:hAnsi="Times New Roman"/>
          <w:sz w:val="24"/>
          <w:szCs w:val="24"/>
        </w:rPr>
        <w:t>4. от Изпълнителя, с /3/ три месечно писмено предизвестие</w:t>
      </w:r>
      <w:r w:rsidRPr="005A7B0B">
        <w:rPr>
          <w:rFonts w:ascii="Times New Roman" w:hAnsi="Times New Roman"/>
          <w:spacing w:val="7"/>
          <w:sz w:val="24"/>
          <w:szCs w:val="24"/>
          <w:lang w:val="en-US"/>
        </w:rPr>
        <w:t xml:space="preserve">       </w:t>
      </w:r>
      <w:r w:rsidRPr="005A7B0B">
        <w:rPr>
          <w:rFonts w:ascii="Times New Roman" w:hAnsi="Times New Roman"/>
          <w:spacing w:val="7"/>
          <w:sz w:val="24"/>
          <w:szCs w:val="24"/>
        </w:rPr>
        <w:t xml:space="preserve"> </w:t>
      </w:r>
      <w:r w:rsidRPr="005A7B0B">
        <w:rPr>
          <w:rFonts w:ascii="Times New Roman" w:hAnsi="Times New Roman"/>
          <w:spacing w:val="8"/>
          <w:sz w:val="24"/>
          <w:szCs w:val="24"/>
        </w:rPr>
        <w:t xml:space="preserve">   </w:t>
      </w:r>
    </w:p>
    <w:p w:rsidR="00CD5A05" w:rsidRPr="005A7B0B" w:rsidRDefault="00CD5A05" w:rsidP="0035390B">
      <w:pPr>
        <w:widowControl w:val="0"/>
        <w:shd w:val="clear" w:color="auto" w:fill="FFFFFF"/>
        <w:tabs>
          <w:tab w:val="left" w:pos="709"/>
        </w:tabs>
        <w:spacing w:after="0" w:line="240" w:lineRule="auto"/>
        <w:ind w:left="567"/>
        <w:jc w:val="both"/>
        <w:rPr>
          <w:rFonts w:ascii="Times New Roman" w:hAnsi="Times New Roman"/>
          <w:spacing w:val="8"/>
          <w:sz w:val="24"/>
          <w:szCs w:val="24"/>
        </w:rPr>
      </w:pPr>
      <w:r>
        <w:rPr>
          <w:rFonts w:ascii="Times New Roman" w:hAnsi="Times New Roman"/>
          <w:spacing w:val="8"/>
          <w:sz w:val="24"/>
          <w:szCs w:val="24"/>
        </w:rPr>
        <w:t>5</w:t>
      </w:r>
      <w:r w:rsidRPr="005A7B0B">
        <w:rPr>
          <w:rFonts w:ascii="Times New Roman" w:hAnsi="Times New Roman"/>
          <w:spacing w:val="8"/>
          <w:sz w:val="24"/>
          <w:szCs w:val="24"/>
        </w:rPr>
        <w:t>. Е</w:t>
      </w:r>
      <w:r w:rsidRPr="005A7B0B">
        <w:rPr>
          <w:rFonts w:ascii="Times New Roman" w:hAnsi="Times New Roman"/>
          <w:spacing w:val="8"/>
          <w:sz w:val="24"/>
          <w:szCs w:val="24"/>
          <w:lang w:val="en-US"/>
        </w:rPr>
        <w:t>дностранно от Възложителя, без предизвестие</w:t>
      </w:r>
      <w:r w:rsidRPr="005A7B0B">
        <w:rPr>
          <w:rFonts w:ascii="Times New Roman" w:hAnsi="Times New Roman"/>
          <w:spacing w:val="8"/>
          <w:sz w:val="24"/>
          <w:szCs w:val="24"/>
        </w:rPr>
        <w:t>:</w:t>
      </w:r>
    </w:p>
    <w:p w:rsidR="00CD5A05" w:rsidRPr="005A7B0B" w:rsidRDefault="00CD5A05" w:rsidP="0035390B">
      <w:pPr>
        <w:spacing w:after="0" w:line="240" w:lineRule="auto"/>
        <w:jc w:val="both"/>
        <w:rPr>
          <w:rFonts w:ascii="Times New Roman" w:hAnsi="Times New Roman"/>
          <w:spacing w:val="-1"/>
          <w:sz w:val="24"/>
          <w:szCs w:val="24"/>
        </w:rPr>
      </w:pPr>
      <w:r w:rsidRPr="005A7B0B">
        <w:rPr>
          <w:rFonts w:ascii="Times New Roman" w:hAnsi="Times New Roman"/>
          <w:spacing w:val="8"/>
          <w:sz w:val="24"/>
          <w:szCs w:val="24"/>
        </w:rPr>
        <w:t xml:space="preserve">      </w:t>
      </w:r>
      <w:r>
        <w:rPr>
          <w:rFonts w:ascii="Times New Roman" w:hAnsi="Times New Roman"/>
          <w:spacing w:val="8"/>
          <w:sz w:val="24"/>
          <w:szCs w:val="24"/>
        </w:rPr>
        <w:t xml:space="preserve"> </w:t>
      </w:r>
      <w:r w:rsidRPr="005A7B0B">
        <w:rPr>
          <w:rFonts w:ascii="Times New Roman" w:hAnsi="Times New Roman"/>
          <w:spacing w:val="8"/>
          <w:sz w:val="24"/>
          <w:szCs w:val="24"/>
        </w:rPr>
        <w:t>5.1.</w:t>
      </w:r>
      <w:r w:rsidRPr="005A7B0B">
        <w:rPr>
          <w:rFonts w:ascii="Times New Roman" w:hAnsi="Times New Roman"/>
          <w:spacing w:val="8"/>
          <w:sz w:val="24"/>
          <w:szCs w:val="24"/>
          <w:lang w:val="en-US"/>
        </w:rPr>
        <w:t xml:space="preserve"> в случай, че Изпълнителят бъде </w:t>
      </w:r>
      <w:r w:rsidRPr="005A7B0B">
        <w:rPr>
          <w:rFonts w:ascii="Times New Roman" w:hAnsi="Times New Roman"/>
          <w:spacing w:val="-1"/>
          <w:sz w:val="24"/>
          <w:szCs w:val="24"/>
          <w:lang w:val="en-US"/>
        </w:rPr>
        <w:t>лишен от право да упражнява дейността си</w:t>
      </w:r>
      <w:r w:rsidRPr="005A7B0B">
        <w:rPr>
          <w:rFonts w:ascii="Times New Roman" w:hAnsi="Times New Roman"/>
          <w:spacing w:val="-1"/>
          <w:sz w:val="24"/>
          <w:szCs w:val="24"/>
        </w:rPr>
        <w:t>;</w:t>
      </w:r>
    </w:p>
    <w:p w:rsidR="00CD5A05" w:rsidRPr="005A7B0B" w:rsidRDefault="00CD5A05" w:rsidP="0035390B">
      <w:pPr>
        <w:widowControl w:val="0"/>
        <w:shd w:val="clear" w:color="auto" w:fill="FFFFFF"/>
        <w:tabs>
          <w:tab w:val="left" w:pos="1022"/>
        </w:tabs>
        <w:spacing w:after="0" w:line="240" w:lineRule="auto"/>
        <w:jc w:val="both"/>
        <w:rPr>
          <w:rFonts w:ascii="Times New Roman" w:hAnsi="Times New Roman"/>
          <w:spacing w:val="-1"/>
          <w:sz w:val="24"/>
          <w:szCs w:val="24"/>
        </w:rPr>
      </w:pPr>
      <w:r w:rsidRPr="005A7B0B">
        <w:rPr>
          <w:rFonts w:ascii="Times New Roman" w:hAnsi="Times New Roman"/>
          <w:spacing w:val="-1"/>
          <w:sz w:val="24"/>
          <w:szCs w:val="24"/>
        </w:rPr>
        <w:t xml:space="preserve">       </w:t>
      </w:r>
      <w:r>
        <w:rPr>
          <w:rFonts w:ascii="Times New Roman" w:hAnsi="Times New Roman"/>
          <w:spacing w:val="-1"/>
          <w:sz w:val="24"/>
          <w:szCs w:val="24"/>
        </w:rPr>
        <w:t xml:space="preserve"> </w:t>
      </w:r>
      <w:r w:rsidRPr="005A7B0B">
        <w:rPr>
          <w:rFonts w:ascii="Times New Roman" w:hAnsi="Times New Roman"/>
          <w:spacing w:val="-1"/>
          <w:sz w:val="24"/>
          <w:szCs w:val="24"/>
        </w:rPr>
        <w:t>5.2. когато Изпълнителя ползва подизпълнител, без да е декларирал това в офертата си;</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5.3. когато е необходимо съществено изменение на поръчката, което не позволява договорът или рамковото споразумение да бъдат изменени на основание чл. 116, ал. 1;</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sz w:val="24"/>
          <w:szCs w:val="24"/>
        </w:rPr>
        <w:t xml:space="preserve">        5.4. когато се установи, че по време на провеждане на процедурата за възлагане на поръчката за изпълнителя са били налице обстоятелства по чл. 54, ал. 1, т. 1, въз основа на които е следвало да бъде отстранен от процедурата;</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5.5. когато поръчката не е следвало да бъде възложена на изпълнителя поради наличие на нарушение, постановено от Съда на Европейския съюз в процедура по чл. 258 ДФЕС.</w:t>
      </w:r>
    </w:p>
    <w:p w:rsidR="00CD5A05" w:rsidRPr="005A7B0B" w:rsidRDefault="00CD5A05" w:rsidP="0035390B">
      <w:pPr>
        <w:widowControl w:val="0"/>
        <w:shd w:val="clear" w:color="auto" w:fill="FFFFFF"/>
        <w:tabs>
          <w:tab w:val="left" w:pos="567"/>
          <w:tab w:val="left" w:pos="709"/>
          <w:tab w:val="left" w:pos="1022"/>
        </w:tabs>
        <w:spacing w:after="0" w:line="240" w:lineRule="auto"/>
        <w:jc w:val="both"/>
        <w:rPr>
          <w:rFonts w:ascii="Times New Roman" w:hAnsi="Times New Roman"/>
          <w:spacing w:val="-13"/>
          <w:sz w:val="24"/>
          <w:szCs w:val="24"/>
        </w:rPr>
      </w:pPr>
      <w:r w:rsidRPr="005A7B0B">
        <w:rPr>
          <w:rFonts w:ascii="Times New Roman" w:hAnsi="Times New Roman"/>
          <w:sz w:val="24"/>
          <w:szCs w:val="24"/>
        </w:rPr>
        <w:tab/>
        <w:t xml:space="preserve">5.6. </w:t>
      </w:r>
      <w:r w:rsidRPr="005A7B0B">
        <w:rPr>
          <w:rFonts w:ascii="Times New Roman" w:hAnsi="Times New Roman"/>
          <w:spacing w:val="7"/>
          <w:sz w:val="24"/>
          <w:szCs w:val="24"/>
        </w:rPr>
        <w:t xml:space="preserve">при системно неизпълнение или </w:t>
      </w:r>
      <w:r w:rsidRPr="005A7B0B">
        <w:rPr>
          <w:rFonts w:ascii="Times New Roman" w:hAnsi="Times New Roman"/>
          <w:sz w:val="24"/>
          <w:szCs w:val="24"/>
        </w:rPr>
        <w:t>системно лошо изпълнение на задълженията по договора от Изпълнителя;</w:t>
      </w:r>
    </w:p>
    <w:p w:rsidR="00CD5A05" w:rsidRPr="005A7B0B" w:rsidRDefault="00CD5A05" w:rsidP="0035390B">
      <w:pPr>
        <w:spacing w:after="0" w:line="240" w:lineRule="auto"/>
        <w:jc w:val="both"/>
        <w:rPr>
          <w:rFonts w:ascii="Times New Roman" w:hAnsi="Times New Roman"/>
          <w:spacing w:val="-1"/>
          <w:sz w:val="24"/>
          <w:szCs w:val="24"/>
        </w:rPr>
      </w:pPr>
      <w:r w:rsidRPr="005A7B0B">
        <w:rPr>
          <w:rFonts w:ascii="Times New Roman" w:hAnsi="Times New Roman"/>
          <w:spacing w:val="-1"/>
          <w:sz w:val="24"/>
          <w:szCs w:val="24"/>
        </w:rPr>
        <w:t xml:space="preserve">        </w:t>
      </w:r>
      <w:r>
        <w:rPr>
          <w:rFonts w:ascii="Times New Roman" w:hAnsi="Times New Roman"/>
          <w:spacing w:val="-1"/>
          <w:sz w:val="24"/>
          <w:szCs w:val="24"/>
        </w:rPr>
        <w:t xml:space="preserve"> </w:t>
      </w:r>
      <w:r w:rsidRPr="005A7B0B">
        <w:rPr>
          <w:rFonts w:ascii="Times New Roman" w:hAnsi="Times New Roman"/>
          <w:spacing w:val="-1"/>
          <w:sz w:val="24"/>
          <w:szCs w:val="24"/>
        </w:rPr>
        <w:t>6. с окончателното му изпълнение;</w:t>
      </w:r>
    </w:p>
    <w:p w:rsidR="00CD5A05" w:rsidRPr="005A7B0B" w:rsidRDefault="00CD5A05" w:rsidP="0035390B">
      <w:pPr>
        <w:widowControl w:val="0"/>
        <w:shd w:val="clear" w:color="auto" w:fill="FFFFFF"/>
        <w:tabs>
          <w:tab w:val="left" w:pos="1022"/>
        </w:tabs>
        <w:spacing w:after="0" w:line="240" w:lineRule="auto"/>
        <w:jc w:val="both"/>
        <w:rPr>
          <w:rFonts w:ascii="Times New Roman" w:hAnsi="Times New Roman"/>
          <w:sz w:val="24"/>
          <w:szCs w:val="24"/>
        </w:rPr>
      </w:pPr>
      <w:r w:rsidRPr="005A7B0B">
        <w:rPr>
          <w:rFonts w:ascii="Times New Roman" w:hAnsi="Times New Roman"/>
          <w:spacing w:val="-1"/>
          <w:sz w:val="24"/>
          <w:szCs w:val="24"/>
        </w:rPr>
        <w:t xml:space="preserve">         </w:t>
      </w:r>
      <w:r w:rsidRPr="005A7B0B">
        <w:rPr>
          <w:rFonts w:ascii="Times New Roman" w:hAnsi="Times New Roman"/>
          <w:sz w:val="24"/>
          <w:szCs w:val="24"/>
        </w:rPr>
        <w:t>(2) В случаите по ал. 1, т. 5.4 и 5.5 възложителят не дължи обезщетение за претърпените вреди от прекратяването на договора или рамковото споразумение.</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color w:val="000000"/>
          <w:spacing w:val="-8"/>
          <w:sz w:val="24"/>
          <w:szCs w:val="24"/>
        </w:rPr>
        <w:t xml:space="preserve">         </w:t>
      </w:r>
      <w:r w:rsidRPr="005A7B0B">
        <w:rPr>
          <w:rFonts w:ascii="Times New Roman" w:hAnsi="Times New Roman"/>
          <w:b/>
          <w:sz w:val="24"/>
          <w:szCs w:val="24"/>
          <w:lang w:val="ru-RU"/>
        </w:rPr>
        <w:t xml:space="preserve">Чл. </w:t>
      </w:r>
      <w:r>
        <w:rPr>
          <w:rFonts w:ascii="Times New Roman" w:hAnsi="Times New Roman"/>
          <w:b/>
          <w:sz w:val="24"/>
          <w:szCs w:val="24"/>
          <w:lang w:val="ru-RU"/>
        </w:rPr>
        <w:t>27</w:t>
      </w:r>
      <w:r w:rsidRPr="005A7B0B">
        <w:rPr>
          <w:rFonts w:ascii="Times New Roman" w:hAnsi="Times New Roman"/>
          <w:b/>
          <w:sz w:val="24"/>
          <w:szCs w:val="24"/>
          <w:lang w:val="ru-RU"/>
        </w:rPr>
        <w:t>.</w:t>
      </w:r>
      <w:r w:rsidRPr="005A7B0B">
        <w:rPr>
          <w:rFonts w:ascii="Times New Roman" w:hAnsi="Times New Roman"/>
          <w:sz w:val="24"/>
          <w:szCs w:val="24"/>
          <w:lang w:val="ru-RU"/>
        </w:rPr>
        <w:t xml:space="preserve">  </w:t>
      </w:r>
      <w:r w:rsidRPr="005A7B0B">
        <w:rPr>
          <w:rFonts w:ascii="Times New Roman" w:hAnsi="Times New Roman"/>
          <w:sz w:val="24"/>
          <w:szCs w:val="24"/>
        </w:rPr>
        <w:t>Настоящият договор не може да бъде изменян, освен по изключение в случаите на чл. 116 ЗОП.</w:t>
      </w:r>
    </w:p>
    <w:p w:rsidR="00CD5A05" w:rsidRPr="005A7B0B" w:rsidRDefault="00CD5A05" w:rsidP="00AE241A">
      <w:pPr>
        <w:spacing w:after="0" w:line="240" w:lineRule="auto"/>
        <w:jc w:val="both"/>
        <w:rPr>
          <w:rFonts w:ascii="Times New Roman" w:hAnsi="Times New Roman"/>
          <w:sz w:val="24"/>
          <w:szCs w:val="24"/>
        </w:rPr>
      </w:pPr>
      <w:r w:rsidRPr="005A7B0B">
        <w:rPr>
          <w:rFonts w:ascii="Times New Roman" w:hAnsi="Times New Roman"/>
          <w:b/>
          <w:sz w:val="24"/>
          <w:szCs w:val="24"/>
        </w:rPr>
        <w:t xml:space="preserve">        Чл. </w:t>
      </w:r>
      <w:r>
        <w:rPr>
          <w:rFonts w:ascii="Times New Roman" w:hAnsi="Times New Roman"/>
          <w:b/>
          <w:sz w:val="24"/>
          <w:szCs w:val="24"/>
        </w:rPr>
        <w:t>28</w:t>
      </w:r>
      <w:r w:rsidRPr="005A7B0B">
        <w:rPr>
          <w:rFonts w:ascii="Times New Roman" w:hAnsi="Times New Roman"/>
          <w:b/>
          <w:sz w:val="24"/>
          <w:szCs w:val="24"/>
        </w:rPr>
        <w:t>.</w:t>
      </w:r>
      <w:r w:rsidRPr="005A7B0B">
        <w:rPr>
          <w:rFonts w:ascii="Times New Roman" w:hAnsi="Times New Roman"/>
          <w:sz w:val="24"/>
          <w:szCs w:val="24"/>
        </w:rPr>
        <w:t xml:space="preserve"> (1) Когато неизпълнението на този договор се дължи на възникването на непреодолима сила или непредвидени обстоятелства, изпълнението на задълженията по него на всяка от страните се спират за времето на действието на непреодолимата сила или непредвиденото обстоятелство.</w:t>
      </w:r>
    </w:p>
    <w:p w:rsidR="00CD5A05" w:rsidRPr="005A7B0B" w:rsidRDefault="00CD5A05" w:rsidP="000C64C9">
      <w:pPr>
        <w:spacing w:after="0" w:line="240" w:lineRule="auto"/>
        <w:ind w:firstLine="720"/>
        <w:jc w:val="both"/>
        <w:rPr>
          <w:rFonts w:ascii="Times New Roman" w:hAnsi="Times New Roman"/>
          <w:sz w:val="24"/>
          <w:szCs w:val="24"/>
        </w:rPr>
      </w:pPr>
      <w:r w:rsidRPr="005A7B0B">
        <w:rPr>
          <w:rFonts w:ascii="Times New Roman" w:hAnsi="Times New Roman"/>
          <w:sz w:val="24"/>
          <w:szCs w:val="24"/>
        </w:rPr>
        <w:t>(2) Непреодолима сила са обстоятелства от извънреден характер, което възниква след подписването на този договор и страните при полагане на дължимата грижа не са могли или не са били длъжни да ги предвидят или предотвратят, като пожар/изкл. е умишлен/, наводнение или друго природно бедствие, стачки, саботаж, бунтове, граждански вълнения, състояние на война, ембарго и др.</w:t>
      </w:r>
    </w:p>
    <w:p w:rsidR="00CD5A05" w:rsidRDefault="00CD5A05" w:rsidP="000C64C9">
      <w:pPr>
        <w:spacing w:after="0" w:line="240" w:lineRule="auto"/>
        <w:ind w:firstLine="720"/>
        <w:jc w:val="both"/>
        <w:rPr>
          <w:rFonts w:ascii="Times New Roman" w:hAnsi="Times New Roman"/>
          <w:sz w:val="24"/>
          <w:szCs w:val="24"/>
          <w:lang w:val="en-US"/>
        </w:rPr>
      </w:pPr>
      <w:r w:rsidRPr="005A7B0B">
        <w:rPr>
          <w:rFonts w:ascii="Times New Roman" w:hAnsi="Times New Roman"/>
          <w:sz w:val="24"/>
          <w:szCs w:val="24"/>
        </w:rPr>
        <w:t xml:space="preserve"> (3) Непредвидени обстоятелства са обстоятелствата, възникнали след сключване на договора, независимо от волята на страните, които не са могли да бъдат предвидени и правят невъзможно изпълнението при договорените условия.</w:t>
      </w:r>
    </w:p>
    <w:p w:rsidR="00CD5A05" w:rsidRPr="006B10BB" w:rsidRDefault="00CD5A05" w:rsidP="000C64C9">
      <w:pPr>
        <w:spacing w:after="0" w:line="240" w:lineRule="auto"/>
        <w:ind w:firstLine="720"/>
        <w:jc w:val="both"/>
        <w:rPr>
          <w:rFonts w:ascii="Times New Roman" w:hAnsi="Times New Roman"/>
          <w:sz w:val="24"/>
          <w:szCs w:val="24"/>
        </w:rPr>
      </w:pPr>
      <w:r>
        <w:rPr>
          <w:rFonts w:ascii="Times New Roman" w:hAnsi="Times New Roman"/>
          <w:sz w:val="24"/>
          <w:szCs w:val="24"/>
          <w:lang w:val="en-US"/>
        </w:rPr>
        <w:t>(4)</w:t>
      </w:r>
      <w:r>
        <w:rPr>
          <w:rFonts w:ascii="Times New Roman" w:hAnsi="Times New Roman"/>
          <w:sz w:val="24"/>
          <w:szCs w:val="24"/>
        </w:rPr>
        <w:t xml:space="preserve"> Страната, която не може да изпълни задълженията си по този договор поради непреодолима сила или непредвидено обстоятелство, не носи отговорност. Същата е длъжна в срок от 7 работни дни писмено да извести другата страна за непреодолимата сила/непредвиденото обстоятелство и евентуалните последствия от нея за изпълнението на този договор. В случай, че не изпрати никакво известие, дължи обезщетение за вредите от това.</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5</w:t>
      </w:r>
      <w:r>
        <w:rPr>
          <w:rFonts w:ascii="Times New Roman" w:hAnsi="Times New Roman"/>
          <w:sz w:val="24"/>
          <w:szCs w:val="24"/>
          <w:lang w:val="en-US"/>
        </w:rPr>
        <w:t>)</w:t>
      </w:r>
      <w:r>
        <w:rPr>
          <w:rFonts w:ascii="Times New Roman" w:hAnsi="Times New Roman"/>
          <w:sz w:val="24"/>
          <w:szCs w:val="24"/>
        </w:rPr>
        <w:t xml:space="preserve"> Не може за се позовава непреодолима сила/непредвидено обстоятелство онази страна, чиято небрежност или умишлени действия или бездействия са довели до невъзможност за изпълнение на договора.</w:t>
      </w:r>
    </w:p>
    <w:p w:rsidR="00CD5A05" w:rsidRDefault="00CD5A05" w:rsidP="006B10BB">
      <w:pPr>
        <w:spacing w:after="0" w:line="240" w:lineRule="auto"/>
        <w:ind w:firstLine="720"/>
        <w:jc w:val="both"/>
        <w:rPr>
          <w:rFonts w:ascii="Times New Roman" w:hAnsi="Times New Roman"/>
          <w:sz w:val="24"/>
          <w:szCs w:val="24"/>
        </w:rPr>
      </w:pPr>
      <w:r w:rsidRPr="0035623C">
        <w:rPr>
          <w:rFonts w:ascii="Times New Roman" w:hAnsi="Times New Roman"/>
          <w:b/>
          <w:sz w:val="24"/>
          <w:szCs w:val="24"/>
        </w:rPr>
        <w:t>Чл. 29.</w:t>
      </w:r>
      <w:r>
        <w:rPr>
          <w:rFonts w:ascii="Times New Roman" w:hAnsi="Times New Roman"/>
          <w:sz w:val="24"/>
          <w:szCs w:val="24"/>
        </w:rPr>
        <w:t xml:space="preserve"> За неуредените въпроси се прилага ЗОП, ППЗОП, ЗЗД и общото гражданско законодателство.</w:t>
      </w:r>
    </w:p>
    <w:p w:rsidR="00CD5A05" w:rsidRDefault="00CD5A05" w:rsidP="006B10BB">
      <w:pPr>
        <w:spacing w:after="0" w:line="240" w:lineRule="auto"/>
        <w:ind w:firstLine="720"/>
        <w:jc w:val="both"/>
        <w:rPr>
          <w:rFonts w:ascii="Times New Roman" w:hAnsi="Times New Roman"/>
          <w:sz w:val="24"/>
          <w:szCs w:val="24"/>
        </w:rPr>
      </w:pPr>
      <w:r w:rsidRPr="0035623C">
        <w:rPr>
          <w:rFonts w:ascii="Times New Roman" w:hAnsi="Times New Roman"/>
          <w:b/>
          <w:sz w:val="24"/>
          <w:szCs w:val="24"/>
        </w:rPr>
        <w:lastRenderedPageBreak/>
        <w:t>Чл. 30.</w:t>
      </w:r>
      <w:r>
        <w:rPr>
          <w:rFonts w:ascii="Times New Roman" w:hAnsi="Times New Roman"/>
          <w:sz w:val="24"/>
          <w:szCs w:val="24"/>
        </w:rPr>
        <w:t xml:space="preserve"> Възникналите спорове се решават чрез преговори и по взаимно съгласие, а при непостигането му – по съдебен ред.</w:t>
      </w:r>
    </w:p>
    <w:p w:rsidR="00CD5A05" w:rsidRPr="0035623C" w:rsidRDefault="00CD5A05" w:rsidP="0035623C">
      <w:pPr>
        <w:spacing w:after="0" w:line="240" w:lineRule="auto"/>
        <w:ind w:firstLine="720"/>
        <w:jc w:val="both"/>
        <w:rPr>
          <w:rFonts w:ascii="Times New Roman" w:hAnsi="Times New Roman"/>
          <w:sz w:val="24"/>
          <w:szCs w:val="24"/>
        </w:rPr>
      </w:pPr>
      <w:r w:rsidRPr="0035623C">
        <w:rPr>
          <w:rFonts w:ascii="Times New Roman" w:hAnsi="Times New Roman"/>
          <w:b/>
          <w:sz w:val="24"/>
          <w:szCs w:val="24"/>
        </w:rPr>
        <w:t>Чл. 31.</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1</w:t>
      </w:r>
      <w:r>
        <w:rPr>
          <w:rFonts w:ascii="Times New Roman" w:hAnsi="Times New Roman"/>
          <w:sz w:val="24"/>
          <w:szCs w:val="24"/>
          <w:lang w:val="en-US"/>
        </w:rPr>
        <w:t>)</w:t>
      </w:r>
      <w:r>
        <w:rPr>
          <w:rFonts w:ascii="Times New Roman" w:hAnsi="Times New Roman"/>
          <w:sz w:val="24"/>
          <w:szCs w:val="24"/>
        </w:rPr>
        <w:t xml:space="preserve"> Всички съобщения между страните свързани с изпълнението на този договор са валидни, ако са направени в писмена форма, подписана от упълномощените представители на Възложителя и Изпълнителя.</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2</w:t>
      </w:r>
      <w:r>
        <w:rPr>
          <w:rFonts w:ascii="Times New Roman" w:hAnsi="Times New Roman"/>
          <w:sz w:val="24"/>
          <w:szCs w:val="24"/>
          <w:lang w:val="en-US"/>
        </w:rPr>
        <w:t>)</w:t>
      </w:r>
      <w:r>
        <w:rPr>
          <w:rFonts w:ascii="Times New Roman" w:hAnsi="Times New Roman"/>
          <w:sz w:val="24"/>
          <w:szCs w:val="24"/>
        </w:rPr>
        <w:t xml:space="preserve"> За дата на съобщението се смята:</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rPr>
        <w:t>- датата на предаването – при връчване на съобщението;</w:t>
      </w:r>
    </w:p>
    <w:p w:rsidR="00CD5A05" w:rsidRDefault="00CD5A05" w:rsidP="0035623C">
      <w:pPr>
        <w:spacing w:after="0" w:line="240" w:lineRule="auto"/>
        <w:ind w:firstLine="720"/>
        <w:jc w:val="both"/>
        <w:rPr>
          <w:rFonts w:ascii="Times New Roman" w:hAnsi="Times New Roman"/>
          <w:sz w:val="24"/>
          <w:szCs w:val="24"/>
        </w:rPr>
      </w:pPr>
      <w:r>
        <w:rPr>
          <w:rFonts w:ascii="Times New Roman" w:hAnsi="Times New Roman"/>
          <w:sz w:val="24"/>
          <w:szCs w:val="24"/>
        </w:rPr>
        <w:t>- датата на пощенското клеймо на обратната разписка при изпращане по пощата;</w:t>
      </w:r>
    </w:p>
    <w:p w:rsidR="00CD5A05" w:rsidRDefault="00CD5A05" w:rsidP="0035623C">
      <w:pPr>
        <w:spacing w:after="0" w:line="240" w:lineRule="auto"/>
        <w:ind w:firstLine="720"/>
        <w:jc w:val="both"/>
        <w:rPr>
          <w:rFonts w:ascii="Times New Roman" w:hAnsi="Times New Roman"/>
          <w:sz w:val="24"/>
          <w:szCs w:val="24"/>
        </w:rPr>
      </w:pPr>
      <w:r>
        <w:rPr>
          <w:rFonts w:ascii="Times New Roman" w:hAnsi="Times New Roman"/>
          <w:sz w:val="24"/>
          <w:szCs w:val="24"/>
        </w:rPr>
        <w:t>- датата на приемането при изпращане по факс.</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3</w:t>
      </w:r>
      <w:r>
        <w:rPr>
          <w:rFonts w:ascii="Times New Roman" w:hAnsi="Times New Roman"/>
          <w:sz w:val="24"/>
          <w:szCs w:val="24"/>
          <w:lang w:val="en-US"/>
        </w:rPr>
        <w:t>)</w:t>
      </w:r>
      <w:r>
        <w:rPr>
          <w:rFonts w:ascii="Times New Roman" w:hAnsi="Times New Roman"/>
          <w:sz w:val="24"/>
          <w:szCs w:val="24"/>
        </w:rPr>
        <w:t xml:space="preserve"> Валидни адреси на страните:</w:t>
      </w:r>
    </w:p>
    <w:p w:rsidR="00CD5A05" w:rsidRDefault="00CD5A05" w:rsidP="0035623C">
      <w:pPr>
        <w:spacing w:after="0" w:line="240" w:lineRule="auto"/>
        <w:jc w:val="both"/>
        <w:rPr>
          <w:rFonts w:ascii="Times New Roman" w:hAnsi="Times New Roman"/>
          <w:sz w:val="24"/>
          <w:szCs w:val="24"/>
        </w:rPr>
      </w:pPr>
    </w:p>
    <w:p w:rsidR="00CD5A05" w:rsidRDefault="00CD5A05" w:rsidP="0035623C">
      <w:pPr>
        <w:spacing w:after="0" w:line="240" w:lineRule="auto"/>
        <w:jc w:val="both"/>
        <w:rPr>
          <w:rFonts w:ascii="Times New Roman" w:hAnsi="Times New Roman"/>
          <w:b/>
          <w:sz w:val="24"/>
          <w:szCs w:val="24"/>
        </w:rPr>
      </w:pPr>
      <w:r>
        <w:rPr>
          <w:rFonts w:ascii="Times New Roman" w:hAnsi="Times New Roman"/>
          <w:b/>
          <w:sz w:val="24"/>
          <w:szCs w:val="24"/>
        </w:rPr>
        <w:t>ВЪЗЛОЖИТЕЛ:</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ИЗПЪЛНИТЕЛ:</w:t>
      </w: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rPr>
        <w:t>Гр. Плевен, ул. „Кала тепе” № 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rsidR="00CD5A05" w:rsidRDefault="00CD5A05" w:rsidP="0035623C">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4</w:t>
      </w:r>
      <w:r>
        <w:rPr>
          <w:rFonts w:ascii="Times New Roman" w:hAnsi="Times New Roman"/>
          <w:sz w:val="24"/>
          <w:szCs w:val="24"/>
          <w:lang w:val="en-US"/>
        </w:rPr>
        <w:t>)</w:t>
      </w:r>
      <w:r>
        <w:rPr>
          <w:rFonts w:ascii="Times New Roman" w:hAnsi="Times New Roman"/>
          <w:sz w:val="24"/>
          <w:szCs w:val="24"/>
        </w:rPr>
        <w:t xml:space="preserve"> При промяна на банковите сметки, адреси, телефони и др. засягащо предмета на договора, съответната страна уведомява своевременно писмено другата.</w:t>
      </w:r>
    </w:p>
    <w:p w:rsidR="00CD5A05" w:rsidRDefault="00CD5A05" w:rsidP="0035623C">
      <w:pPr>
        <w:spacing w:after="0" w:line="240" w:lineRule="auto"/>
        <w:jc w:val="both"/>
        <w:rPr>
          <w:rFonts w:ascii="Times New Roman" w:hAnsi="Times New Roman"/>
          <w:sz w:val="24"/>
          <w:szCs w:val="24"/>
        </w:rPr>
      </w:pP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rPr>
        <w:t>Неразделна част от настоящия договор са следните приложения:</w:t>
      </w: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u w:val="single"/>
        </w:rPr>
        <w:t>Приложения:</w:t>
      </w: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rPr>
        <w:t>Приложение № 1 – Техническа спецификация на ВЪЗЛОЖИТЕЛЯ;</w:t>
      </w: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Приложение № 2 – Техническо предложение на ИЗПЪЛНИТЕЛЯ;</w:t>
      </w: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Приложение № 3 – Ценово предложение на ИЗПЪЛНИТЕЛЯ и Протокол от проведени преговори;</w:t>
      </w: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Приложение № 4 – Гаранция за изпълнение.</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Настоящият договор се сключи в два еднообразни екземпляра, по един за всяка страна.</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b/>
          <w:sz w:val="24"/>
          <w:szCs w:val="24"/>
        </w:rPr>
      </w:pPr>
      <w:r>
        <w:rPr>
          <w:rFonts w:ascii="Times New Roman" w:hAnsi="Times New Roman"/>
          <w:b/>
          <w:sz w:val="24"/>
          <w:szCs w:val="24"/>
        </w:rPr>
        <w:t>ВЪЗЛОЖИТЕЛ:</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ИЗПЪЛНИТЕЛ:</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rsidR="00CD5A05" w:rsidRDefault="00CD5A05" w:rsidP="00B46275">
      <w:pPr>
        <w:spacing w:after="0" w:line="240" w:lineRule="auto"/>
        <w:jc w:val="both"/>
        <w:rPr>
          <w:rFonts w:ascii="Times New Roman" w:hAnsi="Times New Roman"/>
          <w:sz w:val="24"/>
          <w:szCs w:val="24"/>
        </w:rPr>
      </w:pPr>
      <w:r>
        <w:rPr>
          <w:rFonts w:ascii="Times New Roman" w:hAnsi="Times New Roman"/>
          <w:b/>
          <w:sz w:val="24"/>
          <w:szCs w:val="24"/>
          <w:lang w:val="en-US"/>
        </w:rPr>
        <w:t>/</w:t>
      </w:r>
      <w:r w:rsidRPr="00B46275">
        <w:rPr>
          <w:rFonts w:ascii="Times New Roman" w:hAnsi="Times New Roman"/>
          <w:sz w:val="24"/>
          <w:szCs w:val="24"/>
        </w:rPr>
        <w:t xml:space="preserve">Проф. д-р </w:t>
      </w:r>
      <w:r w:rsidRPr="00B46275">
        <w:rPr>
          <w:rStyle w:val="a9"/>
          <w:rFonts w:ascii="Times New Roman" w:hAnsi="Times New Roman"/>
          <w:b w:val="0"/>
          <w:sz w:val="24"/>
          <w:szCs w:val="24"/>
        </w:rPr>
        <w:t>Иван Пачев</w:t>
      </w:r>
      <w:r>
        <w:rPr>
          <w:rFonts w:ascii="Times New Roman" w:hAnsi="Times New Roman"/>
          <w:sz w:val="24"/>
          <w:szCs w:val="24"/>
          <w:lang w:val="en-US"/>
        </w:rPr>
        <w:t>/</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CD5A05" w:rsidRDefault="00CD5A05" w:rsidP="00B46275">
      <w:pPr>
        <w:spacing w:after="0" w:line="240" w:lineRule="auto"/>
        <w:jc w:val="both"/>
        <w:rPr>
          <w:rFonts w:ascii="Times New Roman" w:hAnsi="Times New Roman"/>
          <w:sz w:val="24"/>
          <w:szCs w:val="24"/>
          <w:lang w:val="en-US"/>
        </w:rPr>
      </w:pPr>
      <w:r>
        <w:rPr>
          <w:rFonts w:ascii="Times New Roman" w:hAnsi="Times New Roman"/>
          <w:b/>
          <w:sz w:val="24"/>
          <w:szCs w:val="24"/>
          <w:lang w:val="en-US"/>
        </w:rPr>
        <w:t>/</w:t>
      </w:r>
      <w:r w:rsidRPr="00B46275">
        <w:rPr>
          <w:rFonts w:ascii="Times New Roman" w:hAnsi="Times New Roman"/>
          <w:sz w:val="24"/>
          <w:szCs w:val="24"/>
        </w:rPr>
        <w:t>Стилияна Любенова</w:t>
      </w:r>
      <w:r>
        <w:rPr>
          <w:rFonts w:ascii="Times New Roman" w:hAnsi="Times New Roman"/>
          <w:sz w:val="24"/>
          <w:szCs w:val="24"/>
          <w:lang w:val="en-US"/>
        </w:rPr>
        <w:t>/</w:t>
      </w:r>
    </w:p>
    <w:p w:rsidR="00CD5A05" w:rsidRPr="00B46275" w:rsidRDefault="00CD5A05" w:rsidP="00B46275">
      <w:pPr>
        <w:spacing w:after="0" w:line="240" w:lineRule="auto"/>
        <w:jc w:val="both"/>
        <w:rPr>
          <w:rFonts w:ascii="Times New Roman" w:hAnsi="Times New Roman"/>
          <w:sz w:val="24"/>
          <w:szCs w:val="24"/>
        </w:rPr>
      </w:pPr>
    </w:p>
    <w:p w:rsidR="00CD5A05" w:rsidRPr="00B46275" w:rsidRDefault="00CD5A05" w:rsidP="00B46275">
      <w:pPr>
        <w:spacing w:after="0" w:line="240" w:lineRule="auto"/>
        <w:jc w:val="both"/>
        <w:rPr>
          <w:rFonts w:ascii="Times New Roman" w:hAnsi="Times New Roman"/>
          <w:sz w:val="24"/>
          <w:szCs w:val="24"/>
          <w:lang w:val="en-US"/>
        </w:rPr>
      </w:pPr>
    </w:p>
    <w:p w:rsidR="00CD5A05" w:rsidRDefault="00CD5A05" w:rsidP="00B46275">
      <w:pPr>
        <w:spacing w:after="0" w:line="240" w:lineRule="auto"/>
        <w:jc w:val="both"/>
        <w:rPr>
          <w:rFonts w:ascii="Times New Roman" w:hAnsi="Times New Roman"/>
          <w:sz w:val="24"/>
          <w:szCs w:val="24"/>
        </w:rPr>
      </w:pPr>
    </w:p>
    <w:p w:rsidR="00CD5A05" w:rsidRPr="0035623C" w:rsidRDefault="00CD5A05" w:rsidP="0035623C">
      <w:pPr>
        <w:spacing w:after="0" w:line="240" w:lineRule="auto"/>
        <w:jc w:val="both"/>
        <w:rPr>
          <w:rFonts w:ascii="Times New Roman" w:hAnsi="Times New Roman"/>
          <w:sz w:val="24"/>
          <w:szCs w:val="24"/>
        </w:rPr>
      </w:pPr>
    </w:p>
    <w:p w:rsidR="00CD5A05" w:rsidRPr="0035623C" w:rsidRDefault="00CD5A05" w:rsidP="006B10BB">
      <w:pPr>
        <w:spacing w:after="0" w:line="240" w:lineRule="auto"/>
        <w:ind w:firstLine="720"/>
        <w:jc w:val="both"/>
        <w:rPr>
          <w:rFonts w:ascii="Times New Roman" w:hAnsi="Times New Roman"/>
          <w:sz w:val="24"/>
          <w:szCs w:val="24"/>
        </w:rPr>
      </w:pPr>
    </w:p>
    <w:sectPr w:rsidR="00CD5A05" w:rsidRPr="0035623C" w:rsidSect="00606883">
      <w:headerReference w:type="even" r:id="rId8"/>
      <w:headerReference w:type="default" r:id="rId9"/>
      <w:footerReference w:type="even" r:id="rId10"/>
      <w:footerReference w:type="default" r:id="rId11"/>
      <w:headerReference w:type="first" r:id="rId12"/>
      <w:footerReference w:type="first" r:id="rId13"/>
      <w:pgSz w:w="11906" w:h="16838"/>
      <w:pgMar w:top="993"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834" w:rsidRDefault="001F2834" w:rsidP="008862D8">
      <w:pPr>
        <w:spacing w:after="0" w:line="240" w:lineRule="auto"/>
      </w:pPr>
      <w:r>
        <w:separator/>
      </w:r>
    </w:p>
  </w:endnote>
  <w:endnote w:type="continuationSeparator" w:id="0">
    <w:p w:rsidR="001F2834" w:rsidRDefault="001F2834" w:rsidP="0088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9A0" w:rsidRDefault="004109A0">
    <w:pPr>
      <w:pStyle w:val="ac"/>
      <w:jc w:val="right"/>
    </w:pPr>
    <w:r>
      <w:fldChar w:fldCharType="begin"/>
    </w:r>
    <w:r>
      <w:instrText xml:space="preserve"> PAGE   \* MERGEFORMAT </w:instrText>
    </w:r>
    <w:r>
      <w:fldChar w:fldCharType="separate"/>
    </w:r>
    <w:r w:rsidR="0088466D">
      <w:rPr>
        <w:noProof/>
      </w:rPr>
      <w:t>9</w:t>
    </w:r>
    <w:r>
      <w:rPr>
        <w:noProof/>
      </w:rPr>
      <w:fldChar w:fldCharType="end"/>
    </w:r>
  </w:p>
  <w:p w:rsidR="00EF052F" w:rsidRDefault="00EF052F">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834" w:rsidRDefault="001F2834" w:rsidP="008862D8">
      <w:pPr>
        <w:spacing w:after="0" w:line="240" w:lineRule="auto"/>
      </w:pPr>
      <w:r>
        <w:separator/>
      </w:r>
    </w:p>
  </w:footnote>
  <w:footnote w:type="continuationSeparator" w:id="0">
    <w:p w:rsidR="001F2834" w:rsidRDefault="001F2834" w:rsidP="008862D8">
      <w:pPr>
        <w:spacing w:after="0" w:line="240" w:lineRule="auto"/>
      </w:pPr>
      <w:r>
        <w:continuationSeparator/>
      </w:r>
    </w:p>
  </w:footnote>
  <w:footnote w:id="1">
    <w:p w:rsidR="00CD5A05" w:rsidRDefault="00CD5A05" w:rsidP="00FF7DB3">
      <w:pPr>
        <w:pStyle w:val="a6"/>
        <w:jc w:val="both"/>
      </w:pPr>
      <w:r w:rsidRPr="009002D0">
        <w:rPr>
          <w:rStyle w:val="a8"/>
          <w:rFonts w:ascii="Times New Roman" w:hAnsi="Times New Roman"/>
          <w:b/>
        </w:rPr>
        <w:footnoteRef/>
      </w:r>
      <w:r w:rsidRPr="009002D0">
        <w:rPr>
          <w:rFonts w:ascii="Times New Roman" w:hAnsi="Times New Roman"/>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050C1"/>
    <w:multiLevelType w:val="hybridMultilevel"/>
    <w:tmpl w:val="8E4C6058"/>
    <w:lvl w:ilvl="0" w:tplc="0402000F">
      <w:start w:val="1"/>
      <w:numFmt w:val="decimal"/>
      <w:lvlText w:val="%1."/>
      <w:lvlJc w:val="left"/>
      <w:pPr>
        <w:ind w:left="1004" w:hanging="360"/>
      </w:pPr>
      <w:rPr>
        <w:rFonts w:cs="Times New Roman"/>
      </w:rPr>
    </w:lvl>
    <w:lvl w:ilvl="1" w:tplc="04020019" w:tentative="1">
      <w:start w:val="1"/>
      <w:numFmt w:val="lowerLetter"/>
      <w:lvlText w:val="%2."/>
      <w:lvlJc w:val="left"/>
      <w:pPr>
        <w:ind w:left="1724" w:hanging="360"/>
      </w:pPr>
      <w:rPr>
        <w:rFonts w:cs="Times New Roman"/>
      </w:rPr>
    </w:lvl>
    <w:lvl w:ilvl="2" w:tplc="0402001B" w:tentative="1">
      <w:start w:val="1"/>
      <w:numFmt w:val="lowerRoman"/>
      <w:lvlText w:val="%3."/>
      <w:lvlJc w:val="right"/>
      <w:pPr>
        <w:ind w:left="2444" w:hanging="180"/>
      </w:pPr>
      <w:rPr>
        <w:rFonts w:cs="Times New Roman"/>
      </w:rPr>
    </w:lvl>
    <w:lvl w:ilvl="3" w:tplc="0402000F" w:tentative="1">
      <w:start w:val="1"/>
      <w:numFmt w:val="decimal"/>
      <w:lvlText w:val="%4."/>
      <w:lvlJc w:val="left"/>
      <w:pPr>
        <w:ind w:left="3164" w:hanging="360"/>
      </w:pPr>
      <w:rPr>
        <w:rFonts w:cs="Times New Roman"/>
      </w:rPr>
    </w:lvl>
    <w:lvl w:ilvl="4" w:tplc="04020019" w:tentative="1">
      <w:start w:val="1"/>
      <w:numFmt w:val="lowerLetter"/>
      <w:lvlText w:val="%5."/>
      <w:lvlJc w:val="left"/>
      <w:pPr>
        <w:ind w:left="3884" w:hanging="360"/>
      </w:pPr>
      <w:rPr>
        <w:rFonts w:cs="Times New Roman"/>
      </w:rPr>
    </w:lvl>
    <w:lvl w:ilvl="5" w:tplc="0402001B" w:tentative="1">
      <w:start w:val="1"/>
      <w:numFmt w:val="lowerRoman"/>
      <w:lvlText w:val="%6."/>
      <w:lvlJc w:val="right"/>
      <w:pPr>
        <w:ind w:left="4604" w:hanging="180"/>
      </w:pPr>
      <w:rPr>
        <w:rFonts w:cs="Times New Roman"/>
      </w:rPr>
    </w:lvl>
    <w:lvl w:ilvl="6" w:tplc="0402000F" w:tentative="1">
      <w:start w:val="1"/>
      <w:numFmt w:val="decimal"/>
      <w:lvlText w:val="%7."/>
      <w:lvlJc w:val="left"/>
      <w:pPr>
        <w:ind w:left="5324" w:hanging="360"/>
      </w:pPr>
      <w:rPr>
        <w:rFonts w:cs="Times New Roman"/>
      </w:rPr>
    </w:lvl>
    <w:lvl w:ilvl="7" w:tplc="04020019" w:tentative="1">
      <w:start w:val="1"/>
      <w:numFmt w:val="lowerLetter"/>
      <w:lvlText w:val="%8."/>
      <w:lvlJc w:val="left"/>
      <w:pPr>
        <w:ind w:left="6044" w:hanging="360"/>
      </w:pPr>
      <w:rPr>
        <w:rFonts w:cs="Times New Roman"/>
      </w:rPr>
    </w:lvl>
    <w:lvl w:ilvl="8" w:tplc="0402001B" w:tentative="1">
      <w:start w:val="1"/>
      <w:numFmt w:val="lowerRoman"/>
      <w:lvlText w:val="%9."/>
      <w:lvlJc w:val="right"/>
      <w:pPr>
        <w:ind w:left="6764" w:hanging="180"/>
      </w:pPr>
      <w:rPr>
        <w:rFonts w:cs="Times New Roman"/>
      </w:rPr>
    </w:lvl>
  </w:abstractNum>
  <w:abstractNum w:abstractNumId="1">
    <w:nsid w:val="1C1D3BC4"/>
    <w:multiLevelType w:val="hybridMultilevel"/>
    <w:tmpl w:val="04BCFEE0"/>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1F8D243E"/>
    <w:multiLevelType w:val="hybridMultilevel"/>
    <w:tmpl w:val="35FA437E"/>
    <w:lvl w:ilvl="0" w:tplc="FC54E3B4">
      <w:start w:val="7"/>
      <w:numFmt w:val="decimal"/>
      <w:lvlText w:val="%1."/>
      <w:lvlJc w:val="left"/>
      <w:pPr>
        <w:ind w:left="1219" w:hanging="360"/>
      </w:pPr>
      <w:rPr>
        <w:rFonts w:cs="Times New Roman" w:hint="default"/>
        <w:i w:val="0"/>
      </w:rPr>
    </w:lvl>
    <w:lvl w:ilvl="1" w:tplc="04020019" w:tentative="1">
      <w:start w:val="1"/>
      <w:numFmt w:val="lowerLetter"/>
      <w:lvlText w:val="%2."/>
      <w:lvlJc w:val="left"/>
      <w:pPr>
        <w:ind w:left="1939" w:hanging="360"/>
      </w:pPr>
      <w:rPr>
        <w:rFonts w:cs="Times New Roman"/>
      </w:rPr>
    </w:lvl>
    <w:lvl w:ilvl="2" w:tplc="0402001B" w:tentative="1">
      <w:start w:val="1"/>
      <w:numFmt w:val="lowerRoman"/>
      <w:lvlText w:val="%3."/>
      <w:lvlJc w:val="right"/>
      <w:pPr>
        <w:ind w:left="2659" w:hanging="180"/>
      </w:pPr>
      <w:rPr>
        <w:rFonts w:cs="Times New Roman"/>
      </w:rPr>
    </w:lvl>
    <w:lvl w:ilvl="3" w:tplc="0402000F" w:tentative="1">
      <w:start w:val="1"/>
      <w:numFmt w:val="decimal"/>
      <w:lvlText w:val="%4."/>
      <w:lvlJc w:val="left"/>
      <w:pPr>
        <w:ind w:left="3379" w:hanging="360"/>
      </w:pPr>
      <w:rPr>
        <w:rFonts w:cs="Times New Roman"/>
      </w:rPr>
    </w:lvl>
    <w:lvl w:ilvl="4" w:tplc="04020019" w:tentative="1">
      <w:start w:val="1"/>
      <w:numFmt w:val="lowerLetter"/>
      <w:lvlText w:val="%5."/>
      <w:lvlJc w:val="left"/>
      <w:pPr>
        <w:ind w:left="4099" w:hanging="360"/>
      </w:pPr>
      <w:rPr>
        <w:rFonts w:cs="Times New Roman"/>
      </w:rPr>
    </w:lvl>
    <w:lvl w:ilvl="5" w:tplc="0402001B" w:tentative="1">
      <w:start w:val="1"/>
      <w:numFmt w:val="lowerRoman"/>
      <w:lvlText w:val="%6."/>
      <w:lvlJc w:val="right"/>
      <w:pPr>
        <w:ind w:left="4819" w:hanging="180"/>
      </w:pPr>
      <w:rPr>
        <w:rFonts w:cs="Times New Roman"/>
      </w:rPr>
    </w:lvl>
    <w:lvl w:ilvl="6" w:tplc="0402000F" w:tentative="1">
      <w:start w:val="1"/>
      <w:numFmt w:val="decimal"/>
      <w:lvlText w:val="%7."/>
      <w:lvlJc w:val="left"/>
      <w:pPr>
        <w:ind w:left="5539" w:hanging="360"/>
      </w:pPr>
      <w:rPr>
        <w:rFonts w:cs="Times New Roman"/>
      </w:rPr>
    </w:lvl>
    <w:lvl w:ilvl="7" w:tplc="04020019" w:tentative="1">
      <w:start w:val="1"/>
      <w:numFmt w:val="lowerLetter"/>
      <w:lvlText w:val="%8."/>
      <w:lvlJc w:val="left"/>
      <w:pPr>
        <w:ind w:left="6259" w:hanging="360"/>
      </w:pPr>
      <w:rPr>
        <w:rFonts w:cs="Times New Roman"/>
      </w:rPr>
    </w:lvl>
    <w:lvl w:ilvl="8" w:tplc="0402001B" w:tentative="1">
      <w:start w:val="1"/>
      <w:numFmt w:val="lowerRoman"/>
      <w:lvlText w:val="%9."/>
      <w:lvlJc w:val="right"/>
      <w:pPr>
        <w:ind w:left="6979" w:hanging="180"/>
      </w:pPr>
      <w:rPr>
        <w:rFonts w:cs="Times New Roman"/>
      </w:rPr>
    </w:lvl>
  </w:abstractNum>
  <w:abstractNum w:abstractNumId="3">
    <w:nsid w:val="20D248C1"/>
    <w:multiLevelType w:val="hybridMultilevel"/>
    <w:tmpl w:val="5F407626"/>
    <w:lvl w:ilvl="0" w:tplc="06A09AF4">
      <w:start w:val="1"/>
      <w:numFmt w:val="decimal"/>
      <w:lvlText w:val="%1."/>
      <w:lvlJc w:val="left"/>
      <w:pPr>
        <w:ind w:left="720" w:hanging="360"/>
      </w:pPr>
      <w:rPr>
        <w:rFonts w:ascii="Times New Roman" w:eastAsia="Times New Roman" w:hAnsi="Times New Roman" w:cs="Times New Roman"/>
      </w:rPr>
    </w:lvl>
    <w:lvl w:ilvl="1" w:tplc="D4F42910">
      <w:start w:val="1"/>
      <w:numFmt w:val="decimal"/>
      <w:lvlText w:val="%2."/>
      <w:lvlJc w:val="left"/>
      <w:pPr>
        <w:ind w:left="1440" w:hanging="360"/>
      </w:pPr>
      <w:rPr>
        <w:rFonts w:cs="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27081922"/>
    <w:multiLevelType w:val="hybridMultilevel"/>
    <w:tmpl w:val="AD447570"/>
    <w:lvl w:ilvl="0" w:tplc="04020001">
      <w:start w:val="1"/>
      <w:numFmt w:val="bullet"/>
      <w:lvlText w:val=""/>
      <w:lvlJc w:val="left"/>
      <w:pPr>
        <w:tabs>
          <w:tab w:val="num" w:pos="1440"/>
        </w:tabs>
        <w:ind w:left="1440" w:hanging="360"/>
      </w:pPr>
      <w:rPr>
        <w:rFonts w:ascii="Symbol" w:hAnsi="Symbol"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5">
    <w:nsid w:val="27A47094"/>
    <w:multiLevelType w:val="hybridMultilevel"/>
    <w:tmpl w:val="539AD40A"/>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2BE10D3E"/>
    <w:multiLevelType w:val="singleLevel"/>
    <w:tmpl w:val="6B1EF678"/>
    <w:lvl w:ilvl="0">
      <w:start w:val="1"/>
      <w:numFmt w:val="decimal"/>
      <w:lvlText w:val="%1."/>
      <w:legacy w:legacy="1" w:legacySpace="0" w:legacyIndent="235"/>
      <w:lvlJc w:val="left"/>
      <w:rPr>
        <w:rFonts w:ascii="Times New Roman" w:hAnsi="Times New Roman" w:cs="Times New Roman" w:hint="default"/>
      </w:rPr>
    </w:lvl>
  </w:abstractNum>
  <w:abstractNum w:abstractNumId="7">
    <w:nsid w:val="31D44F58"/>
    <w:multiLevelType w:val="hybridMultilevel"/>
    <w:tmpl w:val="5276FC30"/>
    <w:lvl w:ilvl="0" w:tplc="96104AEE">
      <w:start w:val="1"/>
      <w:numFmt w:val="decimal"/>
      <w:lvlText w:val="%1."/>
      <w:lvlJc w:val="left"/>
      <w:pPr>
        <w:tabs>
          <w:tab w:val="num" w:pos="1080"/>
        </w:tabs>
        <w:ind w:left="1080" w:hanging="360"/>
      </w:pPr>
      <w:rPr>
        <w:rFonts w:cs="Times New Roman" w:hint="default"/>
      </w:rPr>
    </w:lvl>
    <w:lvl w:ilvl="1" w:tplc="04020019">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8">
    <w:nsid w:val="378F2F76"/>
    <w:multiLevelType w:val="hybridMultilevel"/>
    <w:tmpl w:val="4AD8A756"/>
    <w:lvl w:ilvl="0" w:tplc="64D47154">
      <w:start w:val="8"/>
      <w:numFmt w:val="decimal"/>
      <w:lvlText w:val="%1."/>
      <w:lvlJc w:val="left"/>
      <w:pPr>
        <w:ind w:left="1080" w:hanging="360"/>
      </w:pPr>
      <w:rPr>
        <w:rFonts w:cs="Times New Roman" w:hint="default"/>
        <w:i w:val="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9">
    <w:nsid w:val="3A57627A"/>
    <w:multiLevelType w:val="hybridMultilevel"/>
    <w:tmpl w:val="22D25920"/>
    <w:lvl w:ilvl="0" w:tplc="0402000F">
      <w:start w:val="1"/>
      <w:numFmt w:val="decimal"/>
      <w:lvlText w:val="%1."/>
      <w:lvlJc w:val="left"/>
      <w:pPr>
        <w:ind w:left="36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nsid w:val="3C695475"/>
    <w:multiLevelType w:val="singleLevel"/>
    <w:tmpl w:val="94146F14"/>
    <w:lvl w:ilvl="0">
      <w:start w:val="7"/>
      <w:numFmt w:val="bullet"/>
      <w:lvlText w:val="-"/>
      <w:lvlJc w:val="left"/>
      <w:pPr>
        <w:tabs>
          <w:tab w:val="num" w:pos="1290"/>
        </w:tabs>
        <w:ind w:left="1290" w:hanging="570"/>
      </w:pPr>
    </w:lvl>
  </w:abstractNum>
  <w:abstractNum w:abstractNumId="11">
    <w:nsid w:val="49783FD2"/>
    <w:multiLevelType w:val="hybridMultilevel"/>
    <w:tmpl w:val="04BCFEE0"/>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58730E9F"/>
    <w:multiLevelType w:val="hybridMultilevel"/>
    <w:tmpl w:val="33941FC4"/>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5C614607"/>
    <w:multiLevelType w:val="hybridMultilevel"/>
    <w:tmpl w:val="03D8D656"/>
    <w:lvl w:ilvl="0" w:tplc="6D92FDF4">
      <w:start w:val="1"/>
      <w:numFmt w:val="bullet"/>
      <w:lvlText w:val="-"/>
      <w:lvlJc w:val="left"/>
      <w:pPr>
        <w:ind w:left="885" w:hanging="360"/>
      </w:pPr>
      <w:rPr>
        <w:rFonts w:ascii="Times New Roman" w:eastAsia="Times New Roman" w:hAnsi="Times New Roman" w:hint="default"/>
      </w:rPr>
    </w:lvl>
    <w:lvl w:ilvl="1" w:tplc="04020003" w:tentative="1">
      <w:start w:val="1"/>
      <w:numFmt w:val="bullet"/>
      <w:lvlText w:val="o"/>
      <w:lvlJc w:val="left"/>
      <w:pPr>
        <w:ind w:left="1605" w:hanging="360"/>
      </w:pPr>
      <w:rPr>
        <w:rFonts w:ascii="Courier New" w:hAnsi="Courier New" w:hint="default"/>
      </w:rPr>
    </w:lvl>
    <w:lvl w:ilvl="2" w:tplc="04020005" w:tentative="1">
      <w:start w:val="1"/>
      <w:numFmt w:val="bullet"/>
      <w:lvlText w:val=""/>
      <w:lvlJc w:val="left"/>
      <w:pPr>
        <w:ind w:left="2325" w:hanging="360"/>
      </w:pPr>
      <w:rPr>
        <w:rFonts w:ascii="Wingdings" w:hAnsi="Wingdings" w:hint="default"/>
      </w:rPr>
    </w:lvl>
    <w:lvl w:ilvl="3" w:tplc="04020001" w:tentative="1">
      <w:start w:val="1"/>
      <w:numFmt w:val="bullet"/>
      <w:lvlText w:val=""/>
      <w:lvlJc w:val="left"/>
      <w:pPr>
        <w:ind w:left="3045" w:hanging="360"/>
      </w:pPr>
      <w:rPr>
        <w:rFonts w:ascii="Symbol" w:hAnsi="Symbol" w:hint="default"/>
      </w:rPr>
    </w:lvl>
    <w:lvl w:ilvl="4" w:tplc="04020003" w:tentative="1">
      <w:start w:val="1"/>
      <w:numFmt w:val="bullet"/>
      <w:lvlText w:val="o"/>
      <w:lvlJc w:val="left"/>
      <w:pPr>
        <w:ind w:left="3765" w:hanging="360"/>
      </w:pPr>
      <w:rPr>
        <w:rFonts w:ascii="Courier New" w:hAnsi="Courier New" w:hint="default"/>
      </w:rPr>
    </w:lvl>
    <w:lvl w:ilvl="5" w:tplc="04020005" w:tentative="1">
      <w:start w:val="1"/>
      <w:numFmt w:val="bullet"/>
      <w:lvlText w:val=""/>
      <w:lvlJc w:val="left"/>
      <w:pPr>
        <w:ind w:left="4485" w:hanging="360"/>
      </w:pPr>
      <w:rPr>
        <w:rFonts w:ascii="Wingdings" w:hAnsi="Wingdings" w:hint="default"/>
      </w:rPr>
    </w:lvl>
    <w:lvl w:ilvl="6" w:tplc="04020001" w:tentative="1">
      <w:start w:val="1"/>
      <w:numFmt w:val="bullet"/>
      <w:lvlText w:val=""/>
      <w:lvlJc w:val="left"/>
      <w:pPr>
        <w:ind w:left="5205" w:hanging="360"/>
      </w:pPr>
      <w:rPr>
        <w:rFonts w:ascii="Symbol" w:hAnsi="Symbol" w:hint="default"/>
      </w:rPr>
    </w:lvl>
    <w:lvl w:ilvl="7" w:tplc="04020003" w:tentative="1">
      <w:start w:val="1"/>
      <w:numFmt w:val="bullet"/>
      <w:lvlText w:val="o"/>
      <w:lvlJc w:val="left"/>
      <w:pPr>
        <w:ind w:left="5925" w:hanging="360"/>
      </w:pPr>
      <w:rPr>
        <w:rFonts w:ascii="Courier New" w:hAnsi="Courier New" w:hint="default"/>
      </w:rPr>
    </w:lvl>
    <w:lvl w:ilvl="8" w:tplc="04020005" w:tentative="1">
      <w:start w:val="1"/>
      <w:numFmt w:val="bullet"/>
      <w:lvlText w:val=""/>
      <w:lvlJc w:val="left"/>
      <w:pPr>
        <w:ind w:left="6645" w:hanging="360"/>
      </w:pPr>
      <w:rPr>
        <w:rFonts w:ascii="Wingdings" w:hAnsi="Wingdings" w:hint="default"/>
      </w:rPr>
    </w:lvl>
  </w:abstractNum>
  <w:abstractNum w:abstractNumId="14">
    <w:nsid w:val="6B5D0F1E"/>
    <w:multiLevelType w:val="hybridMultilevel"/>
    <w:tmpl w:val="539AD40A"/>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nsid w:val="6ED77B50"/>
    <w:multiLevelType w:val="hybridMultilevel"/>
    <w:tmpl w:val="59AEF97E"/>
    <w:lvl w:ilvl="0" w:tplc="6470946C">
      <w:start w:val="3"/>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6FAE2C00"/>
    <w:multiLevelType w:val="hybridMultilevel"/>
    <w:tmpl w:val="167A93E2"/>
    <w:lvl w:ilvl="0" w:tplc="EAC66F32">
      <w:start w:val="1"/>
      <w:numFmt w:val="decimal"/>
      <w:lvlText w:val="%1."/>
      <w:lvlJc w:val="left"/>
      <w:pPr>
        <w:ind w:left="1020" w:hanging="360"/>
      </w:pPr>
      <w:rPr>
        <w:rFonts w:ascii="Times New Roman" w:eastAsia="Times New Roman" w:hAnsi="Times New Roman" w:cs="Times New Roman"/>
        <w:u w:val="none"/>
      </w:rPr>
    </w:lvl>
    <w:lvl w:ilvl="1" w:tplc="04020003" w:tentative="1">
      <w:start w:val="1"/>
      <w:numFmt w:val="bullet"/>
      <w:lvlText w:val="o"/>
      <w:lvlJc w:val="left"/>
      <w:pPr>
        <w:ind w:left="1740" w:hanging="360"/>
      </w:pPr>
      <w:rPr>
        <w:rFonts w:ascii="Courier New" w:hAnsi="Courier New" w:hint="default"/>
      </w:rPr>
    </w:lvl>
    <w:lvl w:ilvl="2" w:tplc="04020005" w:tentative="1">
      <w:start w:val="1"/>
      <w:numFmt w:val="bullet"/>
      <w:lvlText w:val=""/>
      <w:lvlJc w:val="left"/>
      <w:pPr>
        <w:ind w:left="2460" w:hanging="360"/>
      </w:pPr>
      <w:rPr>
        <w:rFonts w:ascii="Wingdings" w:hAnsi="Wingdings" w:hint="default"/>
      </w:rPr>
    </w:lvl>
    <w:lvl w:ilvl="3" w:tplc="04020001" w:tentative="1">
      <w:start w:val="1"/>
      <w:numFmt w:val="bullet"/>
      <w:lvlText w:val=""/>
      <w:lvlJc w:val="left"/>
      <w:pPr>
        <w:ind w:left="3180" w:hanging="360"/>
      </w:pPr>
      <w:rPr>
        <w:rFonts w:ascii="Symbol" w:hAnsi="Symbol" w:hint="default"/>
      </w:rPr>
    </w:lvl>
    <w:lvl w:ilvl="4" w:tplc="04020003" w:tentative="1">
      <w:start w:val="1"/>
      <w:numFmt w:val="bullet"/>
      <w:lvlText w:val="o"/>
      <w:lvlJc w:val="left"/>
      <w:pPr>
        <w:ind w:left="3900" w:hanging="360"/>
      </w:pPr>
      <w:rPr>
        <w:rFonts w:ascii="Courier New" w:hAnsi="Courier New" w:hint="default"/>
      </w:rPr>
    </w:lvl>
    <w:lvl w:ilvl="5" w:tplc="04020005" w:tentative="1">
      <w:start w:val="1"/>
      <w:numFmt w:val="bullet"/>
      <w:lvlText w:val=""/>
      <w:lvlJc w:val="left"/>
      <w:pPr>
        <w:ind w:left="4620" w:hanging="360"/>
      </w:pPr>
      <w:rPr>
        <w:rFonts w:ascii="Wingdings" w:hAnsi="Wingdings" w:hint="default"/>
      </w:rPr>
    </w:lvl>
    <w:lvl w:ilvl="6" w:tplc="04020001" w:tentative="1">
      <w:start w:val="1"/>
      <w:numFmt w:val="bullet"/>
      <w:lvlText w:val=""/>
      <w:lvlJc w:val="left"/>
      <w:pPr>
        <w:ind w:left="5340" w:hanging="360"/>
      </w:pPr>
      <w:rPr>
        <w:rFonts w:ascii="Symbol" w:hAnsi="Symbol" w:hint="default"/>
      </w:rPr>
    </w:lvl>
    <w:lvl w:ilvl="7" w:tplc="04020003" w:tentative="1">
      <w:start w:val="1"/>
      <w:numFmt w:val="bullet"/>
      <w:lvlText w:val="o"/>
      <w:lvlJc w:val="left"/>
      <w:pPr>
        <w:ind w:left="6060" w:hanging="360"/>
      </w:pPr>
      <w:rPr>
        <w:rFonts w:ascii="Courier New" w:hAnsi="Courier New" w:hint="default"/>
      </w:rPr>
    </w:lvl>
    <w:lvl w:ilvl="8" w:tplc="04020005" w:tentative="1">
      <w:start w:val="1"/>
      <w:numFmt w:val="bullet"/>
      <w:lvlText w:val=""/>
      <w:lvlJc w:val="left"/>
      <w:pPr>
        <w:ind w:left="6780" w:hanging="360"/>
      </w:pPr>
      <w:rPr>
        <w:rFonts w:ascii="Wingdings" w:hAnsi="Wingdings" w:hint="default"/>
      </w:rPr>
    </w:lvl>
  </w:abstractNum>
  <w:abstractNum w:abstractNumId="17">
    <w:nsid w:val="78651CD8"/>
    <w:multiLevelType w:val="hybridMultilevel"/>
    <w:tmpl w:val="D82486AC"/>
    <w:lvl w:ilvl="0" w:tplc="838C1520">
      <w:start w:val="1"/>
      <w:numFmt w:val="upperRoman"/>
      <w:lvlText w:val="%1."/>
      <w:lvlJc w:val="left"/>
      <w:pPr>
        <w:ind w:left="5540" w:hanging="720"/>
      </w:pPr>
      <w:rPr>
        <w:rFonts w:cs="Times New Roman" w:hint="default"/>
      </w:rPr>
    </w:lvl>
    <w:lvl w:ilvl="1" w:tplc="04020019" w:tentative="1">
      <w:start w:val="1"/>
      <w:numFmt w:val="lowerLetter"/>
      <w:lvlText w:val="%2."/>
      <w:lvlJc w:val="left"/>
      <w:pPr>
        <w:ind w:left="2999" w:hanging="360"/>
      </w:pPr>
      <w:rPr>
        <w:rFonts w:cs="Times New Roman"/>
      </w:rPr>
    </w:lvl>
    <w:lvl w:ilvl="2" w:tplc="0402001B" w:tentative="1">
      <w:start w:val="1"/>
      <w:numFmt w:val="lowerRoman"/>
      <w:lvlText w:val="%3."/>
      <w:lvlJc w:val="right"/>
      <w:pPr>
        <w:ind w:left="3719" w:hanging="180"/>
      </w:pPr>
      <w:rPr>
        <w:rFonts w:cs="Times New Roman"/>
      </w:rPr>
    </w:lvl>
    <w:lvl w:ilvl="3" w:tplc="0402000F" w:tentative="1">
      <w:start w:val="1"/>
      <w:numFmt w:val="decimal"/>
      <w:lvlText w:val="%4."/>
      <w:lvlJc w:val="left"/>
      <w:pPr>
        <w:ind w:left="4439" w:hanging="360"/>
      </w:pPr>
      <w:rPr>
        <w:rFonts w:cs="Times New Roman"/>
      </w:rPr>
    </w:lvl>
    <w:lvl w:ilvl="4" w:tplc="04020019" w:tentative="1">
      <w:start w:val="1"/>
      <w:numFmt w:val="lowerLetter"/>
      <w:lvlText w:val="%5."/>
      <w:lvlJc w:val="left"/>
      <w:pPr>
        <w:ind w:left="5159" w:hanging="360"/>
      </w:pPr>
      <w:rPr>
        <w:rFonts w:cs="Times New Roman"/>
      </w:rPr>
    </w:lvl>
    <w:lvl w:ilvl="5" w:tplc="0402001B" w:tentative="1">
      <w:start w:val="1"/>
      <w:numFmt w:val="lowerRoman"/>
      <w:lvlText w:val="%6."/>
      <w:lvlJc w:val="right"/>
      <w:pPr>
        <w:ind w:left="5879" w:hanging="180"/>
      </w:pPr>
      <w:rPr>
        <w:rFonts w:cs="Times New Roman"/>
      </w:rPr>
    </w:lvl>
    <w:lvl w:ilvl="6" w:tplc="0402000F" w:tentative="1">
      <w:start w:val="1"/>
      <w:numFmt w:val="decimal"/>
      <w:lvlText w:val="%7."/>
      <w:lvlJc w:val="left"/>
      <w:pPr>
        <w:ind w:left="6599" w:hanging="360"/>
      </w:pPr>
      <w:rPr>
        <w:rFonts w:cs="Times New Roman"/>
      </w:rPr>
    </w:lvl>
    <w:lvl w:ilvl="7" w:tplc="04020019" w:tentative="1">
      <w:start w:val="1"/>
      <w:numFmt w:val="lowerLetter"/>
      <w:lvlText w:val="%8."/>
      <w:lvlJc w:val="left"/>
      <w:pPr>
        <w:ind w:left="7319" w:hanging="360"/>
      </w:pPr>
      <w:rPr>
        <w:rFonts w:cs="Times New Roman"/>
      </w:rPr>
    </w:lvl>
    <w:lvl w:ilvl="8" w:tplc="0402001B" w:tentative="1">
      <w:start w:val="1"/>
      <w:numFmt w:val="lowerRoman"/>
      <w:lvlText w:val="%9."/>
      <w:lvlJc w:val="right"/>
      <w:pPr>
        <w:ind w:left="8039" w:hanging="180"/>
      </w:pPr>
      <w:rPr>
        <w:rFonts w:cs="Times New Roman"/>
      </w:rPr>
    </w:lvl>
  </w:abstractNum>
  <w:abstractNum w:abstractNumId="18">
    <w:nsid w:val="7BAB337D"/>
    <w:multiLevelType w:val="hybridMultilevel"/>
    <w:tmpl w:val="04BCFEE0"/>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0"/>
  </w:num>
  <w:num w:numId="2">
    <w:abstractNumId w:val="13"/>
  </w:num>
  <w:num w:numId="3">
    <w:abstractNumId w:val="6"/>
  </w:num>
  <w:num w:numId="4">
    <w:abstractNumId w:val="17"/>
  </w:num>
  <w:num w:numId="5">
    <w:abstractNumId w:val="1"/>
  </w:num>
  <w:num w:numId="6">
    <w:abstractNumId w:val="18"/>
  </w:num>
  <w:num w:numId="7">
    <w:abstractNumId w:val="9"/>
  </w:num>
  <w:num w:numId="8">
    <w:abstractNumId w:val="14"/>
  </w:num>
  <w:num w:numId="9">
    <w:abstractNumId w:val="5"/>
  </w:num>
  <w:num w:numId="10">
    <w:abstractNumId w:val="11"/>
  </w:num>
  <w:num w:numId="11">
    <w:abstractNumId w:val="12"/>
  </w:num>
  <w:num w:numId="12">
    <w:abstractNumId w:val="15"/>
  </w:num>
  <w:num w:numId="13">
    <w:abstractNumId w:val="3"/>
  </w:num>
  <w:num w:numId="14">
    <w:abstractNumId w:val="16"/>
  </w:num>
  <w:num w:numId="15">
    <w:abstractNumId w:val="8"/>
  </w:num>
  <w:num w:numId="16">
    <w:abstractNumId w:val="2"/>
  </w:num>
  <w:num w:numId="17">
    <w:abstractNumId w:val="0"/>
  </w:num>
  <w:num w:numId="18">
    <w:abstractNumId w:val="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2E86"/>
    <w:rsid w:val="00002E09"/>
    <w:rsid w:val="00016E98"/>
    <w:rsid w:val="0004403D"/>
    <w:rsid w:val="00045F47"/>
    <w:rsid w:val="00052457"/>
    <w:rsid w:val="000551E0"/>
    <w:rsid w:val="00056F05"/>
    <w:rsid w:val="00070A51"/>
    <w:rsid w:val="00084A2A"/>
    <w:rsid w:val="000B5F6F"/>
    <w:rsid w:val="000B75B8"/>
    <w:rsid w:val="000C64C9"/>
    <w:rsid w:val="000C7252"/>
    <w:rsid w:val="000E0003"/>
    <w:rsid w:val="00101688"/>
    <w:rsid w:val="00104BDE"/>
    <w:rsid w:val="00123D3C"/>
    <w:rsid w:val="00126BF4"/>
    <w:rsid w:val="0014619F"/>
    <w:rsid w:val="00155DC9"/>
    <w:rsid w:val="001A52BF"/>
    <w:rsid w:val="001B3F3B"/>
    <w:rsid w:val="001D51EB"/>
    <w:rsid w:val="001E2973"/>
    <w:rsid w:val="001E32F0"/>
    <w:rsid w:val="001F0E29"/>
    <w:rsid w:val="001F2061"/>
    <w:rsid w:val="001F2834"/>
    <w:rsid w:val="0021615E"/>
    <w:rsid w:val="00223D77"/>
    <w:rsid w:val="00225622"/>
    <w:rsid w:val="00226668"/>
    <w:rsid w:val="0023730C"/>
    <w:rsid w:val="00250810"/>
    <w:rsid w:val="00253E24"/>
    <w:rsid w:val="0026329B"/>
    <w:rsid w:val="002648BC"/>
    <w:rsid w:val="002673F1"/>
    <w:rsid w:val="00274D5A"/>
    <w:rsid w:val="0028264A"/>
    <w:rsid w:val="00282E86"/>
    <w:rsid w:val="00296C4A"/>
    <w:rsid w:val="002A0F9F"/>
    <w:rsid w:val="002A72A9"/>
    <w:rsid w:val="002B5919"/>
    <w:rsid w:val="002C7402"/>
    <w:rsid w:val="002E23D3"/>
    <w:rsid w:val="002F5C9F"/>
    <w:rsid w:val="00315D80"/>
    <w:rsid w:val="00333D72"/>
    <w:rsid w:val="00335F3F"/>
    <w:rsid w:val="003365E9"/>
    <w:rsid w:val="0035390B"/>
    <w:rsid w:val="0035623C"/>
    <w:rsid w:val="00364EDA"/>
    <w:rsid w:val="0037224B"/>
    <w:rsid w:val="00377E63"/>
    <w:rsid w:val="003A144B"/>
    <w:rsid w:val="003B31D6"/>
    <w:rsid w:val="003E12A3"/>
    <w:rsid w:val="004109A0"/>
    <w:rsid w:val="004719D8"/>
    <w:rsid w:val="00475C6F"/>
    <w:rsid w:val="004A08B4"/>
    <w:rsid w:val="004A5E99"/>
    <w:rsid w:val="004B440E"/>
    <w:rsid w:val="004B73D4"/>
    <w:rsid w:val="004D262E"/>
    <w:rsid w:val="00513E6C"/>
    <w:rsid w:val="005156D9"/>
    <w:rsid w:val="00534740"/>
    <w:rsid w:val="005506D7"/>
    <w:rsid w:val="00562480"/>
    <w:rsid w:val="00564E0D"/>
    <w:rsid w:val="0057114A"/>
    <w:rsid w:val="00572373"/>
    <w:rsid w:val="00594207"/>
    <w:rsid w:val="00595D4D"/>
    <w:rsid w:val="00595E55"/>
    <w:rsid w:val="005A7B0B"/>
    <w:rsid w:val="005D25E0"/>
    <w:rsid w:val="005E7478"/>
    <w:rsid w:val="005E7AA2"/>
    <w:rsid w:val="0060396B"/>
    <w:rsid w:val="00606883"/>
    <w:rsid w:val="00663BFC"/>
    <w:rsid w:val="0066487D"/>
    <w:rsid w:val="00695D7E"/>
    <w:rsid w:val="006B10BB"/>
    <w:rsid w:val="006B2FC5"/>
    <w:rsid w:val="006B4037"/>
    <w:rsid w:val="006C2B93"/>
    <w:rsid w:val="006E58D1"/>
    <w:rsid w:val="006E70FC"/>
    <w:rsid w:val="00702DF6"/>
    <w:rsid w:val="00724365"/>
    <w:rsid w:val="007258DB"/>
    <w:rsid w:val="00746601"/>
    <w:rsid w:val="00754858"/>
    <w:rsid w:val="00767741"/>
    <w:rsid w:val="00784B42"/>
    <w:rsid w:val="007D05E1"/>
    <w:rsid w:val="007E0EE5"/>
    <w:rsid w:val="00800495"/>
    <w:rsid w:val="00811A6D"/>
    <w:rsid w:val="008126FC"/>
    <w:rsid w:val="00840010"/>
    <w:rsid w:val="00853D41"/>
    <w:rsid w:val="00863E99"/>
    <w:rsid w:val="00877CC7"/>
    <w:rsid w:val="00883356"/>
    <w:rsid w:val="0088466D"/>
    <w:rsid w:val="008862D8"/>
    <w:rsid w:val="008949A0"/>
    <w:rsid w:val="008C58ED"/>
    <w:rsid w:val="008E0DD8"/>
    <w:rsid w:val="008E1353"/>
    <w:rsid w:val="008E44B8"/>
    <w:rsid w:val="008F37BD"/>
    <w:rsid w:val="009002D0"/>
    <w:rsid w:val="00920414"/>
    <w:rsid w:val="0095583A"/>
    <w:rsid w:val="00965416"/>
    <w:rsid w:val="009711A7"/>
    <w:rsid w:val="00975E46"/>
    <w:rsid w:val="009A02A8"/>
    <w:rsid w:val="009A0C8F"/>
    <w:rsid w:val="009A6116"/>
    <w:rsid w:val="009E26DA"/>
    <w:rsid w:val="009F6F07"/>
    <w:rsid w:val="00A069D4"/>
    <w:rsid w:val="00A14802"/>
    <w:rsid w:val="00A5091A"/>
    <w:rsid w:val="00A55200"/>
    <w:rsid w:val="00A5596B"/>
    <w:rsid w:val="00A669F2"/>
    <w:rsid w:val="00A6755F"/>
    <w:rsid w:val="00A81EC6"/>
    <w:rsid w:val="00A97764"/>
    <w:rsid w:val="00AB14E4"/>
    <w:rsid w:val="00AC4685"/>
    <w:rsid w:val="00AD5F5B"/>
    <w:rsid w:val="00AE241A"/>
    <w:rsid w:val="00AE6081"/>
    <w:rsid w:val="00AF3DDB"/>
    <w:rsid w:val="00B24FD9"/>
    <w:rsid w:val="00B46275"/>
    <w:rsid w:val="00B47449"/>
    <w:rsid w:val="00B62238"/>
    <w:rsid w:val="00B80D8B"/>
    <w:rsid w:val="00B946E2"/>
    <w:rsid w:val="00BB0151"/>
    <w:rsid w:val="00BC4BE3"/>
    <w:rsid w:val="00BC61EB"/>
    <w:rsid w:val="00BF248F"/>
    <w:rsid w:val="00BF24AE"/>
    <w:rsid w:val="00C038C0"/>
    <w:rsid w:val="00C2710E"/>
    <w:rsid w:val="00C30F1C"/>
    <w:rsid w:val="00C31A20"/>
    <w:rsid w:val="00C336FB"/>
    <w:rsid w:val="00C346CE"/>
    <w:rsid w:val="00C40431"/>
    <w:rsid w:val="00C47F35"/>
    <w:rsid w:val="00C66CB0"/>
    <w:rsid w:val="00C80622"/>
    <w:rsid w:val="00C872E9"/>
    <w:rsid w:val="00CC1DBF"/>
    <w:rsid w:val="00CD252D"/>
    <w:rsid w:val="00CD5A05"/>
    <w:rsid w:val="00CE25AC"/>
    <w:rsid w:val="00CE4B1F"/>
    <w:rsid w:val="00D03011"/>
    <w:rsid w:val="00D047F7"/>
    <w:rsid w:val="00D1178D"/>
    <w:rsid w:val="00D36409"/>
    <w:rsid w:val="00DA2CF0"/>
    <w:rsid w:val="00DB09AE"/>
    <w:rsid w:val="00DB2C47"/>
    <w:rsid w:val="00DC6A7A"/>
    <w:rsid w:val="00DC7AE8"/>
    <w:rsid w:val="00DD6875"/>
    <w:rsid w:val="00DE2F61"/>
    <w:rsid w:val="00DE3FCF"/>
    <w:rsid w:val="00E164F6"/>
    <w:rsid w:val="00E31772"/>
    <w:rsid w:val="00E5793B"/>
    <w:rsid w:val="00E729EB"/>
    <w:rsid w:val="00E90F1D"/>
    <w:rsid w:val="00EA4CEF"/>
    <w:rsid w:val="00EA660E"/>
    <w:rsid w:val="00EB1132"/>
    <w:rsid w:val="00ED25AD"/>
    <w:rsid w:val="00EE626A"/>
    <w:rsid w:val="00EE6EC9"/>
    <w:rsid w:val="00EF052F"/>
    <w:rsid w:val="00EF5F4D"/>
    <w:rsid w:val="00EF61CA"/>
    <w:rsid w:val="00F02CE5"/>
    <w:rsid w:val="00F54C85"/>
    <w:rsid w:val="00F70AFE"/>
    <w:rsid w:val="00F92BBE"/>
    <w:rsid w:val="00F94DFC"/>
    <w:rsid w:val="00FC061D"/>
    <w:rsid w:val="00FE724A"/>
    <w:rsid w:val="00FF7D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CB0"/>
    <w:pPr>
      <w:spacing w:after="200" w:line="276" w:lineRule="auto"/>
    </w:pPr>
    <w:rPr>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03011"/>
    <w:pPr>
      <w:spacing w:after="0" w:line="240" w:lineRule="auto"/>
      <w:ind w:left="708"/>
    </w:pPr>
    <w:rPr>
      <w:rFonts w:ascii="Times New Roman" w:eastAsia="Times New Roman" w:hAnsi="Times New Roman"/>
      <w:sz w:val="24"/>
      <w:szCs w:val="24"/>
      <w:lang w:eastAsia="bg-BG"/>
    </w:rPr>
  </w:style>
  <w:style w:type="paragraph" w:styleId="a4">
    <w:name w:val="Balloon Text"/>
    <w:basedOn w:val="a"/>
    <w:link w:val="a5"/>
    <w:uiPriority w:val="99"/>
    <w:semiHidden/>
    <w:rsid w:val="005156D9"/>
    <w:pPr>
      <w:spacing w:after="0" w:line="240" w:lineRule="auto"/>
    </w:pPr>
    <w:rPr>
      <w:rFonts w:ascii="Tahoma" w:hAnsi="Tahoma" w:cs="Tahoma"/>
      <w:sz w:val="16"/>
      <w:szCs w:val="16"/>
    </w:rPr>
  </w:style>
  <w:style w:type="character" w:customStyle="1" w:styleId="a5">
    <w:name w:val="Изнесен текст Знак"/>
    <w:link w:val="a4"/>
    <w:uiPriority w:val="99"/>
    <w:semiHidden/>
    <w:locked/>
    <w:rsid w:val="005156D9"/>
    <w:rPr>
      <w:rFonts w:ascii="Tahoma" w:hAnsi="Tahoma" w:cs="Tahoma"/>
      <w:sz w:val="16"/>
      <w:szCs w:val="16"/>
    </w:rPr>
  </w:style>
  <w:style w:type="paragraph" w:styleId="2">
    <w:name w:val="Body Text 2"/>
    <w:basedOn w:val="a"/>
    <w:link w:val="20"/>
    <w:uiPriority w:val="99"/>
    <w:rsid w:val="00784B42"/>
    <w:pPr>
      <w:overflowPunct w:val="0"/>
      <w:autoSpaceDE w:val="0"/>
      <w:autoSpaceDN w:val="0"/>
      <w:adjustRightInd w:val="0"/>
      <w:spacing w:after="120" w:line="480" w:lineRule="auto"/>
      <w:textAlignment w:val="baseline"/>
    </w:pPr>
    <w:rPr>
      <w:rFonts w:ascii="Times New Roman" w:eastAsia="Times New Roman" w:hAnsi="Times New Roman"/>
      <w:sz w:val="20"/>
      <w:szCs w:val="20"/>
      <w:lang w:val="en-GB" w:eastAsia="bg-BG"/>
    </w:rPr>
  </w:style>
  <w:style w:type="character" w:customStyle="1" w:styleId="20">
    <w:name w:val="Основен текст 2 Знак"/>
    <w:link w:val="2"/>
    <w:uiPriority w:val="99"/>
    <w:locked/>
    <w:rsid w:val="00784B42"/>
    <w:rPr>
      <w:rFonts w:ascii="Times New Roman" w:hAnsi="Times New Roman" w:cs="Times New Roman"/>
      <w:sz w:val="20"/>
      <w:szCs w:val="20"/>
      <w:lang w:val="en-GB" w:eastAsia="bg-BG"/>
    </w:rPr>
  </w:style>
  <w:style w:type="paragraph" w:styleId="3">
    <w:name w:val="Body Text 3"/>
    <w:basedOn w:val="a"/>
    <w:link w:val="30"/>
    <w:uiPriority w:val="99"/>
    <w:rsid w:val="003365E9"/>
    <w:pPr>
      <w:spacing w:after="120" w:line="240" w:lineRule="auto"/>
    </w:pPr>
    <w:rPr>
      <w:rFonts w:ascii="Times New Roman" w:eastAsia="Times New Roman" w:hAnsi="Times New Roman"/>
      <w:sz w:val="16"/>
      <w:szCs w:val="16"/>
      <w:lang w:val="en-US"/>
    </w:rPr>
  </w:style>
  <w:style w:type="character" w:customStyle="1" w:styleId="30">
    <w:name w:val="Основен текст 3 Знак"/>
    <w:link w:val="3"/>
    <w:uiPriority w:val="99"/>
    <w:locked/>
    <w:rsid w:val="003365E9"/>
    <w:rPr>
      <w:rFonts w:ascii="Times New Roman" w:hAnsi="Times New Roman" w:cs="Times New Roman"/>
      <w:sz w:val="16"/>
      <w:szCs w:val="16"/>
      <w:lang w:val="en-US"/>
    </w:rPr>
  </w:style>
  <w:style w:type="paragraph" w:customStyle="1" w:styleId="CharCharCharChar">
    <w:name w:val="Char Char Char Char"/>
    <w:basedOn w:val="a"/>
    <w:uiPriority w:val="99"/>
    <w:rsid w:val="003365E9"/>
    <w:pPr>
      <w:tabs>
        <w:tab w:val="left" w:pos="709"/>
      </w:tabs>
      <w:spacing w:after="0" w:line="240" w:lineRule="auto"/>
    </w:pPr>
    <w:rPr>
      <w:rFonts w:ascii="Tahoma" w:eastAsia="Times New Roman" w:hAnsi="Tahoma"/>
      <w:sz w:val="24"/>
      <w:szCs w:val="24"/>
      <w:lang w:val="pl-PL" w:eastAsia="pl-PL"/>
    </w:rPr>
  </w:style>
  <w:style w:type="paragraph" w:styleId="a6">
    <w:name w:val="footnote text"/>
    <w:basedOn w:val="a"/>
    <w:link w:val="a7"/>
    <w:uiPriority w:val="99"/>
    <w:semiHidden/>
    <w:rsid w:val="008862D8"/>
    <w:pPr>
      <w:spacing w:after="0" w:line="240" w:lineRule="auto"/>
    </w:pPr>
    <w:rPr>
      <w:sz w:val="20"/>
      <w:szCs w:val="20"/>
    </w:rPr>
  </w:style>
  <w:style w:type="character" w:customStyle="1" w:styleId="a7">
    <w:name w:val="Текст под линия Знак"/>
    <w:link w:val="a6"/>
    <w:uiPriority w:val="99"/>
    <w:semiHidden/>
    <w:locked/>
    <w:rsid w:val="008862D8"/>
    <w:rPr>
      <w:rFonts w:cs="Times New Roman"/>
      <w:sz w:val="20"/>
      <w:szCs w:val="20"/>
    </w:rPr>
  </w:style>
  <w:style w:type="character" w:styleId="a8">
    <w:name w:val="footnote reference"/>
    <w:uiPriority w:val="99"/>
    <w:rsid w:val="008862D8"/>
    <w:rPr>
      <w:rFonts w:cs="Times New Roman"/>
      <w:vertAlign w:val="superscript"/>
    </w:rPr>
  </w:style>
  <w:style w:type="character" w:styleId="a9">
    <w:name w:val="Strong"/>
    <w:uiPriority w:val="99"/>
    <w:qFormat/>
    <w:locked/>
    <w:rsid w:val="00800495"/>
    <w:rPr>
      <w:rFonts w:cs="Times New Roman"/>
      <w:b/>
      <w:bCs/>
    </w:rPr>
  </w:style>
  <w:style w:type="paragraph" w:customStyle="1" w:styleId="Default">
    <w:name w:val="Default"/>
    <w:uiPriority w:val="99"/>
    <w:rsid w:val="00800495"/>
    <w:pPr>
      <w:autoSpaceDE w:val="0"/>
      <w:autoSpaceDN w:val="0"/>
      <w:adjustRightInd w:val="0"/>
    </w:pPr>
    <w:rPr>
      <w:rFonts w:ascii="Times New Roman" w:hAnsi="Times New Roman"/>
      <w:color w:val="000000"/>
      <w:sz w:val="24"/>
      <w:szCs w:val="24"/>
    </w:rPr>
  </w:style>
  <w:style w:type="paragraph" w:styleId="aa">
    <w:name w:val="header"/>
    <w:basedOn w:val="a"/>
    <w:link w:val="ab"/>
    <w:uiPriority w:val="99"/>
    <w:unhideWhenUsed/>
    <w:rsid w:val="00EF052F"/>
    <w:pPr>
      <w:tabs>
        <w:tab w:val="center" w:pos="4536"/>
        <w:tab w:val="right" w:pos="9072"/>
      </w:tabs>
    </w:pPr>
  </w:style>
  <w:style w:type="character" w:customStyle="1" w:styleId="ab">
    <w:name w:val="Горен колонтитул Знак"/>
    <w:link w:val="aa"/>
    <w:uiPriority w:val="99"/>
    <w:rsid w:val="00EF052F"/>
    <w:rPr>
      <w:sz w:val="22"/>
      <w:szCs w:val="22"/>
      <w:lang w:eastAsia="en-US"/>
    </w:rPr>
  </w:style>
  <w:style w:type="paragraph" w:styleId="ac">
    <w:name w:val="footer"/>
    <w:basedOn w:val="a"/>
    <w:link w:val="ad"/>
    <w:uiPriority w:val="99"/>
    <w:unhideWhenUsed/>
    <w:rsid w:val="00EF052F"/>
    <w:pPr>
      <w:tabs>
        <w:tab w:val="center" w:pos="4536"/>
        <w:tab w:val="right" w:pos="9072"/>
      </w:tabs>
    </w:pPr>
  </w:style>
  <w:style w:type="character" w:customStyle="1" w:styleId="ad">
    <w:name w:val="Долен колонтитул Знак"/>
    <w:link w:val="ac"/>
    <w:uiPriority w:val="99"/>
    <w:rsid w:val="00EF052F"/>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1714</TotalTime>
  <Pages>9</Pages>
  <Words>4053</Words>
  <Characters>23103</Characters>
  <Application>Microsoft Office Word</Application>
  <DocSecurity>0</DocSecurity>
  <Lines>192</Lines>
  <Paragraphs>54</Paragraphs>
  <ScaleCrop>false</ScaleCrop>
  <Company/>
  <LinksUpToDate>false</LinksUpToDate>
  <CharactersWithSpaces>27102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Vania</dc:creator>
  <cp:keywords/>
  <dc:description/>
  <cp:lastModifiedBy>Win7</cp:lastModifiedBy>
  <cp:revision>89</cp:revision>
  <cp:lastPrinted>2018-04-11T17:29:00Z</cp:lastPrinted>
  <dcterms:created xsi:type="dcterms:W3CDTF">2014-08-28T09:23:00Z</dcterms:created>
  <dcterms:modified xsi:type="dcterms:W3CDTF">2018-04-25T10:42:00Z</dcterms:modified>
</cp:coreProperties>
</file>